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75ECC0" w14:textId="77777777" w:rsidR="00D80E3B" w:rsidRDefault="00D80E3B">
      <w:pPr>
        <w:adjustRightInd w:val="0"/>
        <w:snapToGrid w:val="0"/>
        <w:spacing w:line="288" w:lineRule="auto"/>
        <w:jc w:val="center"/>
        <w:rPr>
          <w:rFonts w:ascii="楷体" w:eastAsia="楷体" w:hAnsi="楷体"/>
          <w:b/>
          <w:spacing w:val="-6"/>
          <w:sz w:val="44"/>
          <w:szCs w:val="44"/>
        </w:rPr>
      </w:pPr>
    </w:p>
    <w:p w14:paraId="10085AEB" w14:textId="77777777" w:rsidR="00D80E3B" w:rsidRDefault="00D80E3B">
      <w:pPr>
        <w:adjustRightInd w:val="0"/>
        <w:snapToGrid w:val="0"/>
        <w:spacing w:line="288" w:lineRule="auto"/>
        <w:jc w:val="center"/>
        <w:rPr>
          <w:rFonts w:ascii="楷体" w:eastAsia="楷体" w:hAnsi="楷体"/>
          <w:b/>
          <w:spacing w:val="-6"/>
          <w:sz w:val="44"/>
          <w:szCs w:val="44"/>
        </w:rPr>
      </w:pPr>
    </w:p>
    <w:p w14:paraId="2B94A2B1" w14:textId="77777777" w:rsidR="00D80E3B" w:rsidRDefault="00000000">
      <w:pPr>
        <w:adjustRightInd w:val="0"/>
        <w:snapToGrid w:val="0"/>
        <w:spacing w:line="288"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0032386C" w14:textId="77777777" w:rsidR="00D80E3B" w:rsidRDefault="00000000">
      <w:pPr>
        <w:adjustRightInd w:val="0"/>
        <w:snapToGrid w:val="0"/>
        <w:spacing w:line="288"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21AB2BBA" w14:textId="77777777" w:rsidR="00D80E3B" w:rsidRDefault="00000000">
      <w:pPr>
        <w:adjustRightInd w:val="0"/>
        <w:snapToGrid w:val="0"/>
        <w:spacing w:line="288" w:lineRule="auto"/>
        <w:jc w:val="center"/>
        <w:rPr>
          <w:rFonts w:ascii="楷体" w:eastAsia="楷体" w:hAnsi="楷体"/>
          <w:b/>
          <w:spacing w:val="-6"/>
          <w:sz w:val="48"/>
          <w:szCs w:val="48"/>
        </w:rPr>
      </w:pPr>
      <w:proofErr w:type="gramStart"/>
      <w:r>
        <w:rPr>
          <w:rFonts w:ascii="楷体" w:eastAsia="楷体" w:hAnsi="楷体" w:hint="eastAsia"/>
          <w:b/>
          <w:spacing w:val="-6"/>
          <w:sz w:val="48"/>
          <w:szCs w:val="48"/>
        </w:rPr>
        <w:t>城院之</w:t>
      </w:r>
      <w:proofErr w:type="gramEnd"/>
      <w:r>
        <w:rPr>
          <w:rFonts w:ascii="楷体" w:eastAsia="楷体" w:hAnsi="楷体" w:hint="eastAsia"/>
          <w:b/>
          <w:spacing w:val="-6"/>
          <w:sz w:val="48"/>
          <w:szCs w:val="48"/>
        </w:rPr>
        <w:t>窗展厅设计服务</w:t>
      </w:r>
    </w:p>
    <w:p w14:paraId="3EB943A8" w14:textId="77777777" w:rsidR="00D80E3B" w:rsidRDefault="00D80E3B">
      <w:pPr>
        <w:adjustRightInd w:val="0"/>
        <w:snapToGrid w:val="0"/>
        <w:spacing w:line="288" w:lineRule="auto"/>
        <w:jc w:val="center"/>
        <w:rPr>
          <w:rFonts w:ascii="楷体" w:eastAsia="楷体" w:hAnsi="楷体"/>
          <w:b/>
          <w:spacing w:val="-6"/>
          <w:sz w:val="48"/>
          <w:szCs w:val="48"/>
          <w:highlight w:val="yellow"/>
        </w:rPr>
      </w:pPr>
    </w:p>
    <w:p w14:paraId="64655806" w14:textId="77777777" w:rsidR="00D80E3B" w:rsidRDefault="00D80E3B">
      <w:pPr>
        <w:adjustRightInd w:val="0"/>
        <w:snapToGrid w:val="0"/>
        <w:spacing w:line="288" w:lineRule="auto"/>
        <w:jc w:val="center"/>
        <w:rPr>
          <w:rFonts w:ascii="楷体" w:eastAsia="楷体" w:hAnsi="楷体"/>
          <w:b/>
          <w:spacing w:val="-6"/>
          <w:sz w:val="48"/>
          <w:szCs w:val="48"/>
          <w:highlight w:val="yellow"/>
        </w:rPr>
      </w:pPr>
    </w:p>
    <w:p w14:paraId="1EEECFC6" w14:textId="77777777" w:rsidR="00D80E3B" w:rsidRDefault="00000000">
      <w:pPr>
        <w:adjustRightInd w:val="0"/>
        <w:snapToGrid w:val="0"/>
        <w:spacing w:line="288"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14:paraId="4AA5A07E" w14:textId="77777777" w:rsidR="00D80E3B" w:rsidRDefault="00D80E3B">
      <w:pPr>
        <w:adjustRightInd w:val="0"/>
        <w:snapToGrid w:val="0"/>
        <w:spacing w:line="288" w:lineRule="auto"/>
        <w:rPr>
          <w:rFonts w:ascii="楷体" w:eastAsia="楷体" w:hAnsi="楷体"/>
          <w:b/>
          <w:spacing w:val="-6"/>
          <w:sz w:val="30"/>
          <w:szCs w:val="30"/>
        </w:rPr>
      </w:pPr>
    </w:p>
    <w:p w14:paraId="4F0AD924" w14:textId="77777777" w:rsidR="00D80E3B" w:rsidRDefault="00D80E3B">
      <w:pPr>
        <w:adjustRightInd w:val="0"/>
        <w:snapToGrid w:val="0"/>
        <w:spacing w:line="288" w:lineRule="auto"/>
        <w:rPr>
          <w:rFonts w:ascii="楷体" w:eastAsia="楷体" w:hAnsi="楷体"/>
          <w:b/>
          <w:spacing w:val="-6"/>
          <w:sz w:val="30"/>
          <w:szCs w:val="30"/>
        </w:rPr>
      </w:pPr>
    </w:p>
    <w:p w14:paraId="6E390BF9" w14:textId="77777777" w:rsidR="00D80E3B" w:rsidRPr="00493A84" w:rsidRDefault="00000000">
      <w:pPr>
        <w:adjustRightInd w:val="0"/>
        <w:snapToGrid w:val="0"/>
        <w:spacing w:line="288" w:lineRule="auto"/>
        <w:rPr>
          <w:rFonts w:ascii="楷体" w:eastAsia="楷体" w:hAnsi="楷体"/>
          <w:b/>
          <w:spacing w:val="-6"/>
          <w:sz w:val="30"/>
          <w:szCs w:val="30"/>
        </w:rPr>
      </w:pPr>
      <w:r w:rsidRPr="00493A84">
        <w:rPr>
          <w:rFonts w:ascii="楷体" w:eastAsia="楷体" w:hAnsi="楷体" w:hint="eastAsia"/>
          <w:b/>
          <w:spacing w:val="-6"/>
          <w:sz w:val="30"/>
          <w:szCs w:val="30"/>
        </w:rPr>
        <w:t>采 购 人：浙大城市学院</w:t>
      </w:r>
    </w:p>
    <w:p w14:paraId="1D8D3DC1" w14:textId="77777777" w:rsidR="00D80E3B" w:rsidRPr="00493A84" w:rsidRDefault="00000000">
      <w:pPr>
        <w:adjustRightInd w:val="0"/>
        <w:snapToGrid w:val="0"/>
        <w:spacing w:line="288" w:lineRule="auto"/>
        <w:rPr>
          <w:rFonts w:ascii="楷体" w:eastAsia="楷体" w:hAnsi="楷体"/>
          <w:b/>
          <w:spacing w:val="-6"/>
          <w:sz w:val="30"/>
          <w:szCs w:val="30"/>
        </w:rPr>
      </w:pPr>
      <w:r w:rsidRPr="00493A84">
        <w:rPr>
          <w:rFonts w:ascii="楷体" w:eastAsia="楷体" w:hAnsi="楷体" w:hint="eastAsia"/>
          <w:b/>
          <w:spacing w:val="-6"/>
          <w:sz w:val="30"/>
          <w:szCs w:val="30"/>
        </w:rPr>
        <w:t>项目名称：</w:t>
      </w:r>
      <w:proofErr w:type="gramStart"/>
      <w:r w:rsidRPr="00493A84">
        <w:rPr>
          <w:rFonts w:ascii="楷体" w:eastAsia="楷体" w:hAnsi="楷体" w:hint="eastAsia"/>
          <w:b/>
          <w:spacing w:val="-6"/>
          <w:sz w:val="30"/>
          <w:szCs w:val="30"/>
        </w:rPr>
        <w:t>城院之</w:t>
      </w:r>
      <w:proofErr w:type="gramEnd"/>
      <w:r w:rsidRPr="00493A84">
        <w:rPr>
          <w:rFonts w:ascii="楷体" w:eastAsia="楷体" w:hAnsi="楷体" w:hint="eastAsia"/>
          <w:b/>
          <w:spacing w:val="-6"/>
          <w:sz w:val="30"/>
          <w:szCs w:val="30"/>
        </w:rPr>
        <w:t>窗展厅设计服务</w:t>
      </w:r>
    </w:p>
    <w:p w14:paraId="4E86D6FA" w14:textId="3353206C" w:rsidR="00D80E3B" w:rsidRPr="00493A84" w:rsidRDefault="00000000">
      <w:pPr>
        <w:adjustRightInd w:val="0"/>
        <w:snapToGrid w:val="0"/>
        <w:spacing w:line="288" w:lineRule="auto"/>
        <w:rPr>
          <w:rFonts w:ascii="楷体" w:eastAsia="楷体" w:hAnsi="楷体"/>
          <w:b/>
          <w:spacing w:val="-6"/>
          <w:sz w:val="30"/>
          <w:szCs w:val="30"/>
        </w:rPr>
      </w:pPr>
      <w:r w:rsidRPr="00493A84">
        <w:rPr>
          <w:rFonts w:ascii="楷体" w:eastAsia="楷体" w:hAnsi="楷体" w:hint="eastAsia"/>
          <w:b/>
          <w:spacing w:val="-6"/>
          <w:sz w:val="30"/>
          <w:szCs w:val="30"/>
        </w:rPr>
        <w:t>项目编号：</w:t>
      </w:r>
      <w:r w:rsidR="00493A84" w:rsidRPr="00493A84">
        <w:rPr>
          <w:rFonts w:ascii="楷体" w:eastAsia="楷体" w:hAnsi="楷体" w:hint="eastAsia"/>
          <w:b/>
          <w:spacing w:val="-6"/>
          <w:sz w:val="30"/>
          <w:szCs w:val="30"/>
        </w:rPr>
        <w:t>QSZB-F(F)-E22239(CS)</w:t>
      </w:r>
    </w:p>
    <w:p w14:paraId="25F201B3" w14:textId="77777777" w:rsidR="00D80E3B" w:rsidRDefault="00000000">
      <w:pPr>
        <w:adjustRightInd w:val="0"/>
        <w:snapToGrid w:val="0"/>
        <w:spacing w:line="288" w:lineRule="auto"/>
        <w:rPr>
          <w:rFonts w:ascii="楷体" w:eastAsia="楷体" w:hAnsi="楷体"/>
          <w:b/>
          <w:spacing w:val="-6"/>
          <w:sz w:val="30"/>
          <w:szCs w:val="30"/>
        </w:rPr>
      </w:pPr>
      <w:r w:rsidRPr="00493A84">
        <w:rPr>
          <w:rFonts w:ascii="楷体" w:eastAsia="楷体" w:hAnsi="楷体" w:hint="eastAsia"/>
          <w:b/>
          <w:spacing w:val="-6"/>
          <w:sz w:val="30"/>
          <w:szCs w:val="30"/>
        </w:rPr>
        <w:t>采购代理机构：浙江求是招标代理有限公司</w:t>
      </w:r>
    </w:p>
    <w:p w14:paraId="5037F170" w14:textId="77777777" w:rsidR="00D80E3B" w:rsidRDefault="00000000">
      <w:pPr>
        <w:widowControl/>
        <w:adjustRightInd w:val="0"/>
        <w:snapToGrid w:val="0"/>
        <w:spacing w:line="288" w:lineRule="auto"/>
        <w:jc w:val="left"/>
        <w:rPr>
          <w:rFonts w:ascii="楷体" w:eastAsia="楷体" w:hAnsi="楷体"/>
          <w:b/>
          <w:spacing w:val="-6"/>
          <w:sz w:val="30"/>
          <w:szCs w:val="30"/>
        </w:rPr>
      </w:pPr>
      <w:r>
        <w:rPr>
          <w:rFonts w:ascii="楷体" w:eastAsia="楷体" w:hAnsi="楷体"/>
          <w:b/>
          <w:spacing w:val="-6"/>
          <w:sz w:val="30"/>
          <w:szCs w:val="30"/>
        </w:rPr>
        <w:br w:type="page"/>
      </w:r>
    </w:p>
    <w:p w14:paraId="0D36457C" w14:textId="77777777" w:rsidR="00D80E3B" w:rsidRDefault="00D80E3B">
      <w:pPr>
        <w:adjustRightInd w:val="0"/>
        <w:snapToGrid w:val="0"/>
        <w:spacing w:line="288" w:lineRule="auto"/>
        <w:rPr>
          <w:rFonts w:ascii="楷体" w:eastAsia="楷体" w:hAnsi="楷体"/>
          <w:b/>
          <w:spacing w:val="-6"/>
          <w:sz w:val="30"/>
          <w:szCs w:val="30"/>
        </w:rPr>
      </w:pPr>
    </w:p>
    <w:p w14:paraId="761459D2" w14:textId="77777777" w:rsidR="00D80E3B" w:rsidRDefault="00000000">
      <w:pPr>
        <w:pStyle w:val="ae"/>
        <w:adjustRightInd w:val="0"/>
        <w:snapToGrid w:val="0"/>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 xml:space="preserve"> 录</w:t>
      </w:r>
    </w:p>
    <w:p w14:paraId="05C6BAD7" w14:textId="77777777" w:rsidR="00D80E3B" w:rsidRDefault="00D80E3B">
      <w:pPr>
        <w:pStyle w:val="ae"/>
        <w:adjustRightInd w:val="0"/>
        <w:snapToGrid w:val="0"/>
        <w:spacing w:beforeLines="0" w:afterLines="0" w:line="288" w:lineRule="auto"/>
        <w:rPr>
          <w:rFonts w:ascii="楷体" w:eastAsia="楷体" w:hAnsi="楷体"/>
          <w:b/>
          <w:sz w:val="30"/>
          <w:szCs w:val="30"/>
        </w:rPr>
      </w:pPr>
    </w:p>
    <w:p w14:paraId="33FA6CCC"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第一章</w:t>
      </w:r>
      <w:r>
        <w:rPr>
          <w:rFonts w:ascii="楷体" w:eastAsia="楷体" w:hAnsi="楷体"/>
          <w:b/>
          <w:spacing w:val="-6"/>
          <w:sz w:val="30"/>
          <w:szCs w:val="30"/>
        </w:rPr>
        <w:t xml:space="preserve">  </w:t>
      </w:r>
      <w:r>
        <w:rPr>
          <w:rFonts w:ascii="楷体" w:eastAsia="楷体" w:hAnsi="楷体" w:hint="eastAsia"/>
          <w:b/>
          <w:spacing w:val="-6"/>
          <w:sz w:val="30"/>
          <w:szCs w:val="30"/>
        </w:rPr>
        <w:t>采购邀请</w:t>
      </w:r>
    </w:p>
    <w:p w14:paraId="292CABC5"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第二章</w:t>
      </w:r>
      <w:r>
        <w:rPr>
          <w:rFonts w:ascii="楷体" w:eastAsia="楷体" w:hAnsi="楷体"/>
          <w:b/>
          <w:spacing w:val="-6"/>
          <w:sz w:val="30"/>
          <w:szCs w:val="30"/>
        </w:rPr>
        <w:t xml:space="preserve">  </w:t>
      </w:r>
      <w:r>
        <w:rPr>
          <w:rFonts w:ascii="楷体" w:eastAsia="楷体" w:hAnsi="楷体" w:hint="eastAsia"/>
          <w:b/>
          <w:spacing w:val="-6"/>
          <w:sz w:val="30"/>
          <w:szCs w:val="30"/>
        </w:rPr>
        <w:t>采购需求</w:t>
      </w:r>
    </w:p>
    <w:p w14:paraId="31C6805B"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第三章</w:t>
      </w:r>
      <w:r>
        <w:rPr>
          <w:rFonts w:ascii="楷体" w:eastAsia="楷体" w:hAnsi="楷体"/>
          <w:b/>
          <w:spacing w:val="-6"/>
          <w:sz w:val="30"/>
          <w:szCs w:val="30"/>
        </w:rPr>
        <w:t xml:space="preserve">  </w:t>
      </w:r>
      <w:r>
        <w:rPr>
          <w:rFonts w:ascii="楷体" w:eastAsia="楷体" w:hAnsi="楷体" w:hint="eastAsia"/>
          <w:b/>
          <w:spacing w:val="-6"/>
          <w:sz w:val="30"/>
          <w:szCs w:val="30"/>
        </w:rPr>
        <w:t>供应商须知</w:t>
      </w:r>
    </w:p>
    <w:p w14:paraId="2736EA18"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第四章</w:t>
      </w:r>
      <w:r>
        <w:rPr>
          <w:rFonts w:ascii="楷体" w:eastAsia="楷体" w:hAnsi="楷体"/>
          <w:b/>
          <w:spacing w:val="-6"/>
          <w:sz w:val="30"/>
          <w:szCs w:val="30"/>
        </w:rPr>
        <w:t xml:space="preserve">  </w:t>
      </w:r>
      <w:r>
        <w:rPr>
          <w:rFonts w:ascii="楷体" w:eastAsia="楷体" w:hAnsi="楷体" w:hint="eastAsia"/>
          <w:b/>
          <w:spacing w:val="-6"/>
          <w:sz w:val="30"/>
          <w:szCs w:val="30"/>
        </w:rPr>
        <w:t>评审方法及评审标准</w:t>
      </w:r>
    </w:p>
    <w:p w14:paraId="00BF55B1"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第五章</w:t>
      </w:r>
      <w:r>
        <w:rPr>
          <w:rFonts w:ascii="楷体" w:eastAsia="楷体" w:hAnsi="楷体"/>
          <w:b/>
          <w:spacing w:val="-6"/>
          <w:sz w:val="30"/>
          <w:szCs w:val="30"/>
        </w:rPr>
        <w:t xml:space="preserve">  </w:t>
      </w: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474718E7" w14:textId="77777777" w:rsidR="00D80E3B" w:rsidRDefault="00000000">
      <w:pPr>
        <w:tabs>
          <w:tab w:val="left" w:pos="1440"/>
        </w:tabs>
        <w:adjustRightInd w:val="0"/>
        <w:snapToGrid w:val="0"/>
        <w:spacing w:line="288" w:lineRule="auto"/>
        <w:ind w:left="284"/>
        <w:rPr>
          <w:rFonts w:ascii="楷体" w:eastAsia="楷体" w:hAnsi="楷体"/>
          <w:b/>
          <w:spacing w:val="-6"/>
          <w:sz w:val="30"/>
          <w:szCs w:val="30"/>
        </w:rPr>
      </w:pPr>
      <w:r>
        <w:rPr>
          <w:rFonts w:ascii="楷体" w:eastAsia="楷体" w:hAnsi="楷体" w:hint="eastAsia"/>
          <w:b/>
          <w:spacing w:val="-6"/>
          <w:sz w:val="30"/>
          <w:szCs w:val="30"/>
        </w:rPr>
        <w:t>第六章</w:t>
      </w:r>
      <w:r>
        <w:rPr>
          <w:rFonts w:ascii="楷体" w:eastAsia="楷体" w:hAnsi="楷体"/>
          <w:b/>
          <w:spacing w:val="-6"/>
          <w:sz w:val="30"/>
          <w:szCs w:val="30"/>
        </w:rPr>
        <w:t xml:space="preserve">  </w:t>
      </w:r>
      <w:r>
        <w:rPr>
          <w:rFonts w:ascii="楷体" w:eastAsia="楷体" w:hAnsi="楷体" w:hint="eastAsia"/>
          <w:b/>
          <w:spacing w:val="-6"/>
          <w:sz w:val="30"/>
          <w:szCs w:val="30"/>
        </w:rPr>
        <w:t>响应文件格式</w:t>
      </w:r>
    </w:p>
    <w:p w14:paraId="0D933934" w14:textId="77777777" w:rsidR="00D80E3B" w:rsidRDefault="00D80E3B">
      <w:pPr>
        <w:tabs>
          <w:tab w:val="left" w:pos="1440"/>
        </w:tabs>
        <w:adjustRightInd w:val="0"/>
        <w:snapToGrid w:val="0"/>
        <w:spacing w:line="288" w:lineRule="auto"/>
        <w:ind w:left="284"/>
        <w:rPr>
          <w:rFonts w:ascii="宋体" w:hAnsi="宋体"/>
          <w:b/>
          <w:spacing w:val="-6"/>
          <w:sz w:val="30"/>
          <w:szCs w:val="30"/>
        </w:rPr>
      </w:pPr>
    </w:p>
    <w:p w14:paraId="64063251" w14:textId="77777777" w:rsidR="00D80E3B" w:rsidRDefault="00D80E3B">
      <w:pPr>
        <w:pStyle w:val="ae"/>
        <w:adjustRightInd w:val="0"/>
        <w:snapToGrid w:val="0"/>
        <w:spacing w:beforeLines="0" w:afterLines="0" w:line="288" w:lineRule="auto"/>
        <w:jc w:val="center"/>
        <w:outlineLvl w:val="0"/>
        <w:rPr>
          <w:rFonts w:hAnsi="宋体"/>
          <w:sz w:val="21"/>
          <w:szCs w:val="21"/>
        </w:rPr>
        <w:sectPr w:rsidR="00D80E3B">
          <w:headerReference w:type="default" r:id="rId8"/>
          <w:footerReference w:type="default" r:id="rId9"/>
          <w:pgSz w:w="11906" w:h="16838"/>
          <w:pgMar w:top="1247" w:right="1247" w:bottom="1247" w:left="1247" w:header="0" w:footer="782" w:gutter="0"/>
          <w:cols w:space="720"/>
          <w:docGrid w:linePitch="381"/>
        </w:sectPr>
      </w:pPr>
    </w:p>
    <w:p w14:paraId="5CC530A1" w14:textId="77777777" w:rsidR="00D80E3B" w:rsidRDefault="00000000">
      <w:pPr>
        <w:pStyle w:val="ae"/>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采购邀请</w:t>
      </w:r>
    </w:p>
    <w:p w14:paraId="13E77D36" w14:textId="77777777" w:rsidR="00D80E3B"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32BB4999" w14:textId="6FE827F4" w:rsidR="00D80E3B" w:rsidRPr="00493A84"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u w:val="single"/>
        </w:rPr>
        <w:t xml:space="preserve"> </w:t>
      </w:r>
      <w:proofErr w:type="gramStart"/>
      <w:r>
        <w:rPr>
          <w:rFonts w:ascii="宋体" w:hAnsi="宋体" w:hint="eastAsia"/>
          <w:b/>
          <w:sz w:val="21"/>
          <w:szCs w:val="21"/>
          <w:u w:val="single"/>
        </w:rPr>
        <w:t>城院之</w:t>
      </w:r>
      <w:proofErr w:type="gramEnd"/>
      <w:r>
        <w:rPr>
          <w:rFonts w:ascii="宋体" w:hAnsi="宋体" w:hint="eastAsia"/>
          <w:b/>
          <w:sz w:val="21"/>
          <w:szCs w:val="21"/>
          <w:u w:val="single"/>
        </w:rPr>
        <w:t xml:space="preserve">窗展厅设计服务 </w:t>
      </w:r>
      <w:r>
        <w:rPr>
          <w:rFonts w:ascii="宋体" w:hAnsi="宋体" w:hint="eastAsia"/>
          <w:b/>
          <w:sz w:val="21"/>
          <w:szCs w:val="21"/>
        </w:rPr>
        <w:t>采购项</w:t>
      </w:r>
      <w:r w:rsidRPr="00493A84">
        <w:rPr>
          <w:rFonts w:ascii="宋体" w:hAnsi="宋体" w:hint="eastAsia"/>
          <w:b/>
          <w:sz w:val="21"/>
          <w:szCs w:val="21"/>
        </w:rPr>
        <w:t>目的潜在供应商应在</w:t>
      </w:r>
      <w:r w:rsidRPr="00493A84">
        <w:rPr>
          <w:rFonts w:ascii="宋体" w:hAnsi="宋体" w:hint="eastAsia"/>
          <w:b/>
          <w:sz w:val="21"/>
          <w:szCs w:val="21"/>
          <w:u w:val="single"/>
        </w:rPr>
        <w:t xml:space="preserve"> </w:t>
      </w:r>
      <w:proofErr w:type="gramStart"/>
      <w:r w:rsidRPr="00493A84">
        <w:rPr>
          <w:rFonts w:ascii="宋体" w:hAnsi="宋体" w:hint="eastAsia"/>
          <w:b/>
          <w:sz w:val="21"/>
          <w:szCs w:val="21"/>
          <w:u w:val="single"/>
        </w:rPr>
        <w:t>微信获取</w:t>
      </w:r>
      <w:proofErr w:type="gramEnd"/>
      <w:r w:rsidRPr="00493A84">
        <w:rPr>
          <w:rFonts w:ascii="宋体" w:hAnsi="宋体" w:hint="eastAsia"/>
          <w:b/>
          <w:sz w:val="21"/>
          <w:szCs w:val="21"/>
          <w:u w:val="single"/>
        </w:rPr>
        <w:t>（扫描附件</w:t>
      </w:r>
      <w:proofErr w:type="gramStart"/>
      <w:r w:rsidRPr="00493A84">
        <w:rPr>
          <w:rFonts w:ascii="宋体" w:hAnsi="宋体" w:hint="eastAsia"/>
          <w:b/>
          <w:sz w:val="21"/>
          <w:szCs w:val="21"/>
          <w:u w:val="single"/>
        </w:rPr>
        <w:t>二维码或</w:t>
      </w:r>
      <w:proofErr w:type="gramEnd"/>
      <w:r w:rsidRPr="00493A84">
        <w:rPr>
          <w:rFonts w:ascii="宋体" w:hAnsi="宋体" w:hint="eastAsia"/>
          <w:b/>
          <w:sz w:val="21"/>
          <w:szCs w:val="21"/>
          <w:u w:val="single"/>
        </w:rPr>
        <w:t>关注“浙江求是招标代理有限公司”企业公众号）或现场获取。（杭州市西湖区玉古路</w:t>
      </w:r>
      <w:r w:rsidRPr="00493A84">
        <w:rPr>
          <w:rFonts w:ascii="宋体" w:hAnsi="宋体"/>
          <w:b/>
          <w:sz w:val="21"/>
          <w:szCs w:val="21"/>
          <w:u w:val="single"/>
        </w:rPr>
        <w:t>173</w:t>
      </w:r>
      <w:r w:rsidRPr="00493A84">
        <w:rPr>
          <w:rFonts w:ascii="宋体" w:hAnsi="宋体" w:hint="eastAsia"/>
          <w:b/>
          <w:sz w:val="21"/>
          <w:szCs w:val="21"/>
          <w:u w:val="single"/>
        </w:rPr>
        <w:t>号中田大厦</w:t>
      </w:r>
      <w:r w:rsidRPr="00493A84">
        <w:rPr>
          <w:rFonts w:ascii="宋体" w:hAnsi="宋体"/>
          <w:b/>
          <w:sz w:val="21"/>
          <w:szCs w:val="21"/>
          <w:u w:val="single"/>
        </w:rPr>
        <w:t>21楼H</w:t>
      </w:r>
      <w:r w:rsidRPr="00493A84">
        <w:rPr>
          <w:rFonts w:ascii="宋体" w:hAnsi="宋体" w:hint="eastAsia"/>
          <w:b/>
          <w:sz w:val="21"/>
          <w:szCs w:val="21"/>
          <w:u w:val="single"/>
        </w:rPr>
        <w:t>室）</w:t>
      </w:r>
      <w:r w:rsidRPr="00493A84">
        <w:rPr>
          <w:rFonts w:ascii="宋体" w:hAnsi="宋体" w:hint="eastAsia"/>
          <w:b/>
          <w:sz w:val="21"/>
          <w:szCs w:val="21"/>
        </w:rPr>
        <w:t>获取采购文件，并于</w:t>
      </w:r>
      <w:r w:rsidRPr="00493A84">
        <w:rPr>
          <w:rFonts w:ascii="宋体" w:hAnsi="宋体" w:hint="eastAsia"/>
          <w:b/>
          <w:sz w:val="21"/>
          <w:szCs w:val="21"/>
          <w:u w:val="single"/>
        </w:rPr>
        <w:t>202</w:t>
      </w:r>
      <w:r w:rsidRPr="00493A84">
        <w:rPr>
          <w:rFonts w:ascii="宋体" w:hAnsi="宋体"/>
          <w:b/>
          <w:sz w:val="21"/>
          <w:szCs w:val="21"/>
          <w:u w:val="single"/>
        </w:rPr>
        <w:t>2</w:t>
      </w:r>
      <w:r w:rsidRPr="00493A84">
        <w:rPr>
          <w:rFonts w:ascii="宋体" w:hAnsi="宋体" w:hint="eastAsia"/>
          <w:b/>
          <w:sz w:val="21"/>
          <w:szCs w:val="21"/>
          <w:u w:val="single"/>
        </w:rPr>
        <w:t>年</w:t>
      </w:r>
      <w:r w:rsidR="00493A84" w:rsidRPr="00493A84">
        <w:rPr>
          <w:rFonts w:ascii="宋体" w:hAnsi="宋体"/>
          <w:b/>
          <w:sz w:val="21"/>
          <w:szCs w:val="21"/>
          <w:u w:val="single"/>
        </w:rPr>
        <w:t>8</w:t>
      </w:r>
      <w:r w:rsidRPr="00493A84">
        <w:rPr>
          <w:rFonts w:ascii="宋体" w:hAnsi="宋体" w:hint="eastAsia"/>
          <w:b/>
          <w:sz w:val="21"/>
          <w:szCs w:val="21"/>
          <w:u w:val="single"/>
        </w:rPr>
        <w:t>月</w:t>
      </w:r>
      <w:r w:rsidR="00493A84" w:rsidRPr="00493A84">
        <w:rPr>
          <w:rFonts w:ascii="宋体" w:hAnsi="宋体"/>
          <w:b/>
          <w:sz w:val="21"/>
          <w:szCs w:val="21"/>
          <w:u w:val="single"/>
        </w:rPr>
        <w:t>8</w:t>
      </w:r>
      <w:r w:rsidRPr="00493A84">
        <w:rPr>
          <w:rFonts w:ascii="宋体" w:hAnsi="宋体" w:hint="eastAsia"/>
          <w:b/>
          <w:sz w:val="21"/>
          <w:szCs w:val="21"/>
          <w:u w:val="single"/>
        </w:rPr>
        <w:t>日</w:t>
      </w:r>
      <w:r w:rsidR="00493A84" w:rsidRPr="00493A84">
        <w:rPr>
          <w:rFonts w:ascii="宋体" w:hAnsi="宋体"/>
          <w:b/>
          <w:sz w:val="21"/>
          <w:szCs w:val="21"/>
          <w:u w:val="single"/>
        </w:rPr>
        <w:t>14</w:t>
      </w:r>
      <w:r w:rsidRPr="00493A84">
        <w:rPr>
          <w:rFonts w:ascii="宋体" w:hAnsi="宋体" w:hint="eastAsia"/>
          <w:b/>
          <w:sz w:val="21"/>
          <w:szCs w:val="21"/>
          <w:u w:val="single"/>
        </w:rPr>
        <w:t>:00:00</w:t>
      </w:r>
      <w:r w:rsidRPr="00493A84">
        <w:rPr>
          <w:rFonts w:ascii="宋体" w:hAnsi="宋体" w:hint="eastAsia"/>
          <w:b/>
          <w:bCs/>
          <w:sz w:val="21"/>
          <w:szCs w:val="21"/>
        </w:rPr>
        <w:t>（北京时间）前递交响应</w:t>
      </w:r>
      <w:r w:rsidRPr="00493A84">
        <w:rPr>
          <w:rFonts w:ascii="宋体" w:hAnsi="宋体"/>
          <w:b/>
          <w:bCs/>
          <w:sz w:val="21"/>
          <w:szCs w:val="21"/>
        </w:rPr>
        <w:t>文件</w:t>
      </w:r>
      <w:r w:rsidRPr="00493A84">
        <w:rPr>
          <w:rFonts w:ascii="宋体" w:hAnsi="宋体" w:hint="eastAsia"/>
          <w:b/>
          <w:sz w:val="21"/>
          <w:szCs w:val="21"/>
        </w:rPr>
        <w:t>。</w:t>
      </w:r>
    </w:p>
    <w:p w14:paraId="56034946" w14:textId="77777777" w:rsidR="00D80E3B" w:rsidRPr="00493A84" w:rsidRDefault="00000000">
      <w:pPr>
        <w:adjustRightInd w:val="0"/>
        <w:snapToGrid w:val="0"/>
        <w:spacing w:line="288" w:lineRule="auto"/>
        <w:ind w:firstLine="200"/>
        <w:rPr>
          <w:rFonts w:ascii="宋体" w:hAnsi="宋体"/>
          <w:b/>
          <w:sz w:val="21"/>
          <w:szCs w:val="21"/>
        </w:rPr>
      </w:pPr>
      <w:bookmarkStart w:id="0" w:name="_Toc35393790"/>
      <w:bookmarkStart w:id="1" w:name="_Toc35393621"/>
      <w:bookmarkStart w:id="2" w:name="_Toc28359079"/>
      <w:bookmarkStart w:id="3" w:name="_Toc28359002"/>
      <w:bookmarkStart w:id="4" w:name="_Hlk24379207"/>
      <w:r w:rsidRPr="00493A84">
        <w:rPr>
          <w:rFonts w:ascii="宋体" w:hAnsi="宋体" w:hint="eastAsia"/>
          <w:b/>
          <w:sz w:val="21"/>
          <w:szCs w:val="21"/>
        </w:rPr>
        <w:t>一、项目基本情况</w:t>
      </w:r>
      <w:bookmarkEnd w:id="0"/>
      <w:bookmarkEnd w:id="1"/>
      <w:bookmarkEnd w:id="2"/>
      <w:bookmarkEnd w:id="3"/>
    </w:p>
    <w:p w14:paraId="571EE256" w14:textId="3C53174B"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hint="eastAsia"/>
          <w:sz w:val="21"/>
          <w:szCs w:val="21"/>
        </w:rPr>
        <w:t>1.项目编号：</w:t>
      </w:r>
      <w:r w:rsidR="00493A84" w:rsidRPr="00493A84">
        <w:rPr>
          <w:rFonts w:ascii="宋体" w:hAnsi="宋体" w:hint="eastAsia"/>
          <w:sz w:val="21"/>
          <w:szCs w:val="21"/>
        </w:rPr>
        <w:t>QSZB-F(F)-E22239(CS)</w:t>
      </w:r>
    </w:p>
    <w:p w14:paraId="56DDEA43"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sz w:val="21"/>
          <w:szCs w:val="21"/>
        </w:rPr>
        <w:t>2</w:t>
      </w:r>
      <w:r w:rsidRPr="00493A84">
        <w:rPr>
          <w:rFonts w:ascii="宋体" w:hAnsi="宋体" w:hint="eastAsia"/>
          <w:sz w:val="21"/>
          <w:szCs w:val="21"/>
        </w:rPr>
        <w:t>.项目名称：</w:t>
      </w:r>
      <w:proofErr w:type="gramStart"/>
      <w:r w:rsidRPr="00493A84">
        <w:rPr>
          <w:rFonts w:ascii="宋体" w:hAnsi="宋体" w:hint="eastAsia"/>
          <w:sz w:val="21"/>
          <w:szCs w:val="21"/>
        </w:rPr>
        <w:t>城院之</w:t>
      </w:r>
      <w:proofErr w:type="gramEnd"/>
      <w:r w:rsidRPr="00493A84">
        <w:rPr>
          <w:rFonts w:ascii="宋体" w:hAnsi="宋体" w:hint="eastAsia"/>
          <w:sz w:val="21"/>
          <w:szCs w:val="21"/>
        </w:rPr>
        <w:t>窗展厅设计服务（非政府采购项目）</w:t>
      </w:r>
    </w:p>
    <w:p w14:paraId="1A70F132"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sz w:val="21"/>
          <w:szCs w:val="21"/>
        </w:rPr>
        <w:t>3</w:t>
      </w:r>
      <w:r w:rsidRPr="00493A84">
        <w:rPr>
          <w:rFonts w:ascii="宋体" w:hAnsi="宋体" w:hint="eastAsia"/>
          <w:sz w:val="21"/>
          <w:szCs w:val="21"/>
        </w:rPr>
        <w:t>.采购方式：竞争性磋商</w:t>
      </w:r>
    </w:p>
    <w:bookmarkEnd w:id="4"/>
    <w:p w14:paraId="79E1D15E" w14:textId="1DD9BD27" w:rsidR="00D80E3B"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sz w:val="21"/>
          <w:szCs w:val="21"/>
        </w:rPr>
        <w:t>4</w:t>
      </w:r>
      <w:r w:rsidRPr="00493A84">
        <w:rPr>
          <w:rFonts w:ascii="宋体" w:hAnsi="宋体" w:hint="eastAsia"/>
          <w:sz w:val="21"/>
          <w:szCs w:val="21"/>
        </w:rPr>
        <w:t>.合同履约期限：合同签订后1</w:t>
      </w:r>
      <w:r>
        <w:rPr>
          <w:rFonts w:ascii="宋体" w:hAnsi="宋体" w:hint="eastAsia"/>
          <w:sz w:val="21"/>
          <w:szCs w:val="21"/>
        </w:rPr>
        <w:t>个月内</w:t>
      </w:r>
      <w:r w:rsidR="00F80E40">
        <w:rPr>
          <w:rFonts w:ascii="宋体" w:hAnsi="宋体" w:hint="eastAsia"/>
          <w:sz w:val="21"/>
          <w:szCs w:val="21"/>
        </w:rPr>
        <w:t>。</w:t>
      </w:r>
    </w:p>
    <w:p w14:paraId="672A0AEB" w14:textId="77777777" w:rsidR="00D80E3B" w:rsidRDefault="00000000">
      <w:pPr>
        <w:adjustRightInd w:val="0"/>
        <w:snapToGrid w:val="0"/>
        <w:spacing w:line="288" w:lineRule="auto"/>
        <w:ind w:firstLineChars="200" w:firstLine="420"/>
        <w:rPr>
          <w:rFonts w:ascii="宋体" w:hAnsi="宋体"/>
          <w:bCs/>
          <w:sz w:val="21"/>
          <w:szCs w:val="21"/>
        </w:rPr>
      </w:pPr>
      <w:r>
        <w:rPr>
          <w:rFonts w:ascii="宋体" w:hAnsi="宋体"/>
          <w:bCs/>
          <w:sz w:val="21"/>
          <w:szCs w:val="21"/>
        </w:rPr>
        <w:t>5</w:t>
      </w:r>
      <w:r>
        <w:rPr>
          <w:rFonts w:ascii="宋体" w:hAnsi="宋体" w:hint="eastAsia"/>
          <w:bCs/>
          <w:sz w:val="21"/>
          <w:szCs w:val="21"/>
        </w:rPr>
        <w:t>.本项目不接受联合体响应。</w:t>
      </w:r>
    </w:p>
    <w:p w14:paraId="52F1B84E"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sz w:val="21"/>
          <w:szCs w:val="21"/>
        </w:rPr>
        <w:t>6</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D80E3B" w14:paraId="219585D7" w14:textId="77777777">
        <w:trPr>
          <w:trHeight w:val="719"/>
        </w:trPr>
        <w:tc>
          <w:tcPr>
            <w:tcW w:w="675" w:type="dxa"/>
            <w:tcBorders>
              <w:tl2br w:val="nil"/>
              <w:tr2bl w:val="nil"/>
            </w:tcBorders>
            <w:vAlign w:val="center"/>
          </w:tcPr>
          <w:p w14:paraId="1E38677F" w14:textId="77777777" w:rsidR="00D80E3B" w:rsidRDefault="00000000">
            <w:pPr>
              <w:adjustRightInd w:val="0"/>
              <w:snapToGrid w:val="0"/>
              <w:spacing w:line="288" w:lineRule="auto"/>
              <w:jc w:val="center"/>
              <w:rPr>
                <w:rFonts w:ascii="宋体" w:hAnsi="宋体" w:cs="宋体"/>
                <w:b/>
                <w:bCs/>
                <w:sz w:val="21"/>
                <w:szCs w:val="21"/>
              </w:rPr>
            </w:pPr>
            <w:bookmarkStart w:id="5" w:name="_Toc35393791"/>
            <w:bookmarkStart w:id="6" w:name="_Toc28359080"/>
            <w:bookmarkStart w:id="7" w:name="_Toc35393622"/>
            <w:bookmarkStart w:id="8" w:name="_Toc28359003"/>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74E740D6"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66AF3971"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6B3B8CE0"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66984BA2"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7B9A732B" w14:textId="77777777" w:rsidR="00D80E3B"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6F413958" w14:textId="77777777" w:rsidR="00D80E3B"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3441E792" w14:textId="77777777" w:rsidR="00D80E3B"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5F5D9697" w14:textId="77777777" w:rsidR="00D80E3B" w:rsidRDefault="00000000">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246714CB"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D80E3B" w14:paraId="2989D130" w14:textId="77777777">
        <w:trPr>
          <w:trHeight w:val="340"/>
        </w:trPr>
        <w:tc>
          <w:tcPr>
            <w:tcW w:w="675" w:type="dxa"/>
            <w:tcBorders>
              <w:tl2br w:val="nil"/>
              <w:tr2bl w:val="nil"/>
            </w:tcBorders>
            <w:vAlign w:val="center"/>
          </w:tcPr>
          <w:p w14:paraId="003C57A2" w14:textId="77777777" w:rsidR="00D80E3B"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25FAA31E" w14:textId="77777777" w:rsidR="00D80E3B" w:rsidRDefault="00000000">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城院之</w:t>
            </w:r>
            <w:proofErr w:type="gramEnd"/>
            <w:r>
              <w:rPr>
                <w:rFonts w:ascii="宋体" w:hAnsi="宋体" w:cs="宋体" w:hint="eastAsia"/>
                <w:bCs/>
                <w:sz w:val="21"/>
                <w:szCs w:val="21"/>
              </w:rPr>
              <w:t>窗展厅设计服务</w:t>
            </w:r>
          </w:p>
        </w:tc>
        <w:tc>
          <w:tcPr>
            <w:tcW w:w="708" w:type="dxa"/>
            <w:tcBorders>
              <w:tl2br w:val="nil"/>
              <w:tr2bl w:val="nil"/>
            </w:tcBorders>
            <w:vAlign w:val="center"/>
          </w:tcPr>
          <w:p w14:paraId="1B507165" w14:textId="77777777" w:rsidR="00D80E3B"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781AFA18" w14:textId="77777777" w:rsidR="00D80E3B"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3DF952B8" w14:textId="77777777" w:rsidR="00D80E3B" w:rsidRDefault="00000000">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详见采购需求</w:t>
            </w:r>
          </w:p>
        </w:tc>
        <w:tc>
          <w:tcPr>
            <w:tcW w:w="1276" w:type="dxa"/>
            <w:tcBorders>
              <w:tl2br w:val="nil"/>
              <w:tr2bl w:val="nil"/>
            </w:tcBorders>
            <w:vAlign w:val="center"/>
          </w:tcPr>
          <w:p w14:paraId="20E73B2E"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61D6217C"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5</w:t>
            </w:r>
          </w:p>
        </w:tc>
        <w:tc>
          <w:tcPr>
            <w:tcW w:w="1276" w:type="dxa"/>
            <w:tcBorders>
              <w:right w:val="single" w:sz="4" w:space="0" w:color="auto"/>
              <w:tl2br w:val="nil"/>
              <w:tr2bl w:val="nil"/>
            </w:tcBorders>
            <w:vAlign w:val="center"/>
          </w:tcPr>
          <w:p w14:paraId="6ECF80B7"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5</w:t>
            </w:r>
          </w:p>
        </w:tc>
      </w:tr>
    </w:tbl>
    <w:p w14:paraId="272AD6B6" w14:textId="77777777" w:rsidR="00D80E3B" w:rsidRDefault="00000000">
      <w:pPr>
        <w:adjustRightInd w:val="0"/>
        <w:snapToGrid w:val="0"/>
        <w:spacing w:line="288" w:lineRule="auto"/>
        <w:ind w:firstLine="200"/>
        <w:rPr>
          <w:rFonts w:ascii="宋体" w:hAnsi="宋体"/>
          <w:b/>
          <w:sz w:val="21"/>
          <w:szCs w:val="21"/>
        </w:rPr>
      </w:pPr>
      <w:r>
        <w:rPr>
          <w:rFonts w:ascii="宋体" w:hAnsi="宋体" w:hint="eastAsia"/>
          <w:b/>
          <w:sz w:val="21"/>
          <w:szCs w:val="21"/>
        </w:rPr>
        <w:t>二、申请人的资格要求：</w:t>
      </w:r>
      <w:bookmarkEnd w:id="5"/>
      <w:bookmarkEnd w:id="6"/>
      <w:bookmarkEnd w:id="7"/>
      <w:bookmarkEnd w:id="8"/>
    </w:p>
    <w:p w14:paraId="317BC767" w14:textId="77777777" w:rsidR="00D80E3B" w:rsidRDefault="00000000">
      <w:pPr>
        <w:adjustRightInd w:val="0"/>
        <w:snapToGrid w:val="0"/>
        <w:spacing w:line="288" w:lineRule="auto"/>
        <w:ind w:firstLineChars="200" w:firstLine="420"/>
        <w:rPr>
          <w:rFonts w:ascii="宋体" w:hAnsi="宋体"/>
          <w:bCs/>
          <w:sz w:val="21"/>
          <w:szCs w:val="21"/>
        </w:rPr>
      </w:pPr>
      <w:bookmarkStart w:id="9" w:name="_Toc28359004"/>
      <w:bookmarkStart w:id="10" w:name="_Toc28359081"/>
      <w:r>
        <w:rPr>
          <w:rFonts w:ascii="宋体" w:hAnsi="宋体" w:hint="eastAsia"/>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49D989A" w14:textId="77777777" w:rsidR="00D80E3B" w:rsidRPr="00493A84" w:rsidRDefault="00000000">
      <w:pPr>
        <w:adjustRightInd w:val="0"/>
        <w:snapToGrid w:val="0"/>
        <w:spacing w:line="288" w:lineRule="auto"/>
        <w:ind w:firstLineChars="200" w:firstLine="420"/>
        <w:rPr>
          <w:rFonts w:ascii="宋体" w:hAnsi="宋体"/>
          <w:color w:val="FF0000"/>
          <w:sz w:val="21"/>
          <w:szCs w:val="21"/>
        </w:rPr>
      </w:pPr>
      <w:r w:rsidRPr="00493A84">
        <w:rPr>
          <w:rFonts w:ascii="宋体" w:hAnsi="宋体" w:hint="eastAsia"/>
          <w:sz w:val="21"/>
          <w:szCs w:val="21"/>
        </w:rPr>
        <w:t>2.落实政府采购政策需满足的资格要求：无</w:t>
      </w:r>
    </w:p>
    <w:p w14:paraId="5CF43225"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rPr>
        <w:t>3.本项目的特定资格要求：无</w:t>
      </w:r>
    </w:p>
    <w:p w14:paraId="1F34AC5B" w14:textId="77777777" w:rsidR="00D80E3B" w:rsidRPr="00493A84" w:rsidRDefault="00000000">
      <w:pPr>
        <w:adjustRightInd w:val="0"/>
        <w:snapToGrid w:val="0"/>
        <w:spacing w:line="288" w:lineRule="auto"/>
        <w:ind w:firstLine="200"/>
        <w:rPr>
          <w:rFonts w:ascii="宋体" w:hAnsi="宋体"/>
          <w:b/>
          <w:sz w:val="21"/>
          <w:szCs w:val="21"/>
        </w:rPr>
      </w:pPr>
      <w:bookmarkStart w:id="11" w:name="_Toc35393792"/>
      <w:bookmarkStart w:id="12" w:name="_Toc35393623"/>
      <w:r w:rsidRPr="00493A84">
        <w:rPr>
          <w:rFonts w:ascii="宋体" w:hAnsi="宋体" w:hint="eastAsia"/>
          <w:b/>
          <w:sz w:val="21"/>
          <w:szCs w:val="21"/>
        </w:rPr>
        <w:t>三、获取采购文件</w:t>
      </w:r>
      <w:bookmarkEnd w:id="9"/>
      <w:bookmarkEnd w:id="10"/>
      <w:bookmarkEnd w:id="11"/>
      <w:bookmarkEnd w:id="12"/>
    </w:p>
    <w:p w14:paraId="42C4DCA6" w14:textId="6E5F12FD" w:rsidR="00D80E3B" w:rsidRPr="00493A84" w:rsidRDefault="00000000">
      <w:pPr>
        <w:adjustRightInd w:val="0"/>
        <w:snapToGrid w:val="0"/>
        <w:spacing w:line="288" w:lineRule="auto"/>
        <w:ind w:firstLineChars="200" w:firstLine="420"/>
        <w:rPr>
          <w:rFonts w:ascii="宋体" w:hAnsi="宋体"/>
          <w:sz w:val="21"/>
          <w:szCs w:val="21"/>
        </w:rPr>
      </w:pPr>
      <w:bookmarkStart w:id="13" w:name="_Toc35393624"/>
      <w:bookmarkStart w:id="14" w:name="_Toc28359082"/>
      <w:bookmarkStart w:id="15" w:name="_Toc28359005"/>
      <w:bookmarkStart w:id="16" w:name="_Toc35393793"/>
      <w:r w:rsidRPr="00493A84">
        <w:rPr>
          <w:rFonts w:ascii="宋体" w:hAnsi="宋体" w:hint="eastAsia"/>
          <w:sz w:val="21"/>
          <w:szCs w:val="21"/>
        </w:rPr>
        <w:t>1</w:t>
      </w:r>
      <w:r w:rsidRPr="00493A84">
        <w:rPr>
          <w:rFonts w:ascii="宋体" w:hAnsi="宋体"/>
          <w:sz w:val="21"/>
          <w:szCs w:val="21"/>
        </w:rPr>
        <w:t>.</w:t>
      </w:r>
      <w:r w:rsidRPr="00493A84">
        <w:rPr>
          <w:rFonts w:ascii="宋体" w:hAnsi="宋体" w:hint="eastAsia"/>
          <w:sz w:val="21"/>
          <w:szCs w:val="21"/>
        </w:rPr>
        <w:t>时间：2021年</w:t>
      </w:r>
      <w:r w:rsidRPr="00493A84">
        <w:rPr>
          <w:rFonts w:ascii="宋体" w:hAnsi="宋体"/>
          <w:sz w:val="21"/>
          <w:szCs w:val="21"/>
        </w:rPr>
        <w:t>0</w:t>
      </w:r>
      <w:r w:rsidR="00493A84" w:rsidRPr="00493A84">
        <w:rPr>
          <w:rFonts w:ascii="宋体" w:hAnsi="宋体"/>
          <w:sz w:val="21"/>
          <w:szCs w:val="21"/>
        </w:rPr>
        <w:t>7</w:t>
      </w:r>
      <w:r w:rsidRPr="00493A84">
        <w:rPr>
          <w:rFonts w:ascii="宋体" w:hAnsi="宋体" w:hint="eastAsia"/>
          <w:sz w:val="21"/>
          <w:szCs w:val="21"/>
        </w:rPr>
        <w:t>月</w:t>
      </w:r>
      <w:r w:rsidR="00493A84" w:rsidRPr="00493A84">
        <w:rPr>
          <w:rFonts w:ascii="宋体" w:hAnsi="宋体"/>
          <w:sz w:val="21"/>
          <w:szCs w:val="21"/>
        </w:rPr>
        <w:t>29</w:t>
      </w:r>
      <w:r w:rsidRPr="00493A84">
        <w:rPr>
          <w:rFonts w:ascii="宋体" w:hAnsi="宋体" w:hint="eastAsia"/>
          <w:sz w:val="21"/>
          <w:szCs w:val="21"/>
        </w:rPr>
        <w:t>日至2021年</w:t>
      </w:r>
      <w:r w:rsidRPr="00493A84">
        <w:rPr>
          <w:rFonts w:ascii="宋体" w:hAnsi="宋体"/>
          <w:sz w:val="21"/>
          <w:szCs w:val="21"/>
        </w:rPr>
        <w:t>0</w:t>
      </w:r>
      <w:r w:rsidR="00493A84" w:rsidRPr="00493A84">
        <w:rPr>
          <w:rFonts w:ascii="宋体" w:hAnsi="宋体"/>
          <w:sz w:val="21"/>
          <w:szCs w:val="21"/>
        </w:rPr>
        <w:t>8</w:t>
      </w:r>
      <w:r w:rsidRPr="00493A84">
        <w:rPr>
          <w:rFonts w:ascii="宋体" w:hAnsi="宋体" w:hint="eastAsia"/>
          <w:sz w:val="21"/>
          <w:szCs w:val="21"/>
        </w:rPr>
        <w:t>月</w:t>
      </w:r>
      <w:r w:rsidRPr="00493A84">
        <w:rPr>
          <w:rFonts w:ascii="宋体" w:hAnsi="宋体"/>
          <w:sz w:val="21"/>
          <w:szCs w:val="21"/>
        </w:rPr>
        <w:t>0</w:t>
      </w:r>
      <w:r w:rsidR="00493A84" w:rsidRPr="00493A84">
        <w:rPr>
          <w:rFonts w:ascii="宋体" w:hAnsi="宋体"/>
          <w:sz w:val="21"/>
          <w:szCs w:val="21"/>
        </w:rPr>
        <w:t>8</w:t>
      </w:r>
      <w:r w:rsidRPr="00493A84">
        <w:rPr>
          <w:rFonts w:ascii="宋体" w:hAnsi="宋体" w:hint="eastAsia"/>
          <w:sz w:val="21"/>
          <w:szCs w:val="21"/>
        </w:rPr>
        <w:t>日(双休日及法定节假日除外)</w:t>
      </w:r>
    </w:p>
    <w:p w14:paraId="1551B1FC"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hint="eastAsia"/>
          <w:sz w:val="21"/>
          <w:szCs w:val="21"/>
        </w:rPr>
        <w:t>上午：8:30-11:30 、下午：13:00-17:00。</w:t>
      </w:r>
    </w:p>
    <w:p w14:paraId="7A25D6AD"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hint="eastAsia"/>
          <w:sz w:val="21"/>
          <w:szCs w:val="21"/>
        </w:rPr>
        <w:t>2</w:t>
      </w:r>
      <w:r w:rsidRPr="00493A84">
        <w:rPr>
          <w:rFonts w:ascii="宋体" w:hAnsi="宋体"/>
          <w:sz w:val="21"/>
          <w:szCs w:val="21"/>
        </w:rPr>
        <w:t>.</w:t>
      </w:r>
      <w:r w:rsidRPr="00493A84">
        <w:rPr>
          <w:rFonts w:ascii="宋体" w:hAnsi="宋体" w:hint="eastAsia"/>
          <w:sz w:val="21"/>
          <w:szCs w:val="21"/>
        </w:rPr>
        <w:t>地点：浙江求是招标代理有限公司（杭州市西湖区玉古路173号中田大厦21楼H室）</w:t>
      </w:r>
    </w:p>
    <w:p w14:paraId="18A9ABA7"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hint="eastAsia"/>
          <w:sz w:val="21"/>
          <w:szCs w:val="21"/>
        </w:rPr>
        <w:t>3</w:t>
      </w:r>
      <w:r w:rsidRPr="00493A84">
        <w:rPr>
          <w:rFonts w:ascii="宋体" w:hAnsi="宋体"/>
          <w:sz w:val="21"/>
          <w:szCs w:val="21"/>
        </w:rPr>
        <w:t>.</w:t>
      </w:r>
      <w:r w:rsidRPr="00493A84">
        <w:rPr>
          <w:rFonts w:ascii="宋体" w:hAnsi="宋体" w:hint="eastAsia"/>
          <w:sz w:val="21"/>
          <w:szCs w:val="21"/>
        </w:rPr>
        <w:t>方式：</w:t>
      </w:r>
      <w:proofErr w:type="gramStart"/>
      <w:r w:rsidRPr="00493A84">
        <w:rPr>
          <w:rFonts w:ascii="宋体" w:hAnsi="宋体" w:hint="eastAsia"/>
          <w:sz w:val="21"/>
          <w:szCs w:val="21"/>
        </w:rPr>
        <w:t>微信获取</w:t>
      </w:r>
      <w:proofErr w:type="gramEnd"/>
      <w:r w:rsidRPr="00493A84">
        <w:rPr>
          <w:rFonts w:ascii="宋体" w:hAnsi="宋体" w:hint="eastAsia"/>
          <w:sz w:val="21"/>
          <w:szCs w:val="21"/>
        </w:rPr>
        <w:t>（扫描附件</w:t>
      </w:r>
      <w:proofErr w:type="gramStart"/>
      <w:r w:rsidRPr="00493A84">
        <w:rPr>
          <w:rFonts w:ascii="宋体" w:hAnsi="宋体" w:hint="eastAsia"/>
          <w:sz w:val="21"/>
          <w:szCs w:val="21"/>
        </w:rPr>
        <w:t>二维码或</w:t>
      </w:r>
      <w:proofErr w:type="gramEnd"/>
      <w:r w:rsidRPr="00493A84">
        <w:rPr>
          <w:rFonts w:ascii="宋体" w:hAnsi="宋体" w:hint="eastAsia"/>
          <w:sz w:val="21"/>
          <w:szCs w:val="21"/>
        </w:rPr>
        <w:t>关注“浙江求是招标代理有限公司”企业公众号）或现场获取。</w:t>
      </w:r>
    </w:p>
    <w:p w14:paraId="402AE26F"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rPr>
        <w:t>获取文件联系人：</w:t>
      </w:r>
      <w:proofErr w:type="gramStart"/>
      <w:r w:rsidRPr="00493A84">
        <w:rPr>
          <w:rFonts w:ascii="宋体" w:hAnsi="宋体" w:hint="eastAsia"/>
          <w:sz w:val="21"/>
          <w:szCs w:val="21"/>
        </w:rPr>
        <w:t>於</w:t>
      </w:r>
      <w:proofErr w:type="gramEnd"/>
      <w:r w:rsidRPr="00493A84">
        <w:rPr>
          <w:rFonts w:ascii="宋体" w:hAnsi="宋体" w:hint="eastAsia"/>
          <w:sz w:val="21"/>
          <w:szCs w:val="21"/>
        </w:rPr>
        <w:t>路莹；联系方式：0571-87666112；电子邮箱：</w:t>
      </w:r>
      <w:r w:rsidRPr="00493A84">
        <w:rPr>
          <w:rFonts w:ascii="宋体" w:hAnsi="宋体"/>
          <w:sz w:val="21"/>
          <w:szCs w:val="21"/>
        </w:rPr>
        <w:t>bm@qszb.net</w:t>
      </w:r>
    </w:p>
    <w:p w14:paraId="483DA214"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4</w:t>
      </w:r>
      <w:r w:rsidRPr="00493A84">
        <w:rPr>
          <w:rFonts w:ascii="宋体" w:hAnsi="宋体"/>
          <w:sz w:val="21"/>
          <w:szCs w:val="21"/>
          <w:u w:val="single"/>
        </w:rPr>
        <w:t>.</w:t>
      </w:r>
      <w:r w:rsidRPr="00493A84">
        <w:rPr>
          <w:rFonts w:ascii="宋体" w:hAnsi="宋体" w:hint="eastAsia"/>
          <w:sz w:val="21"/>
          <w:szCs w:val="21"/>
          <w:u w:val="single"/>
        </w:rPr>
        <w:t>售价</w:t>
      </w:r>
      <w:r w:rsidRPr="00493A84">
        <w:rPr>
          <w:rFonts w:ascii="宋体" w:hAnsi="宋体"/>
          <w:sz w:val="21"/>
          <w:szCs w:val="21"/>
          <w:u w:val="single"/>
        </w:rPr>
        <w:t>：</w:t>
      </w:r>
      <w:r w:rsidRPr="00493A84">
        <w:rPr>
          <w:rFonts w:ascii="宋体" w:hAnsi="宋体" w:hint="eastAsia"/>
          <w:sz w:val="21"/>
          <w:szCs w:val="21"/>
          <w:u w:val="single"/>
        </w:rPr>
        <w:t>5</w:t>
      </w:r>
      <w:r w:rsidRPr="00493A84">
        <w:rPr>
          <w:rFonts w:ascii="宋体" w:hAnsi="宋体"/>
          <w:sz w:val="21"/>
          <w:szCs w:val="21"/>
          <w:u w:val="single"/>
        </w:rPr>
        <w:t>00</w:t>
      </w:r>
      <w:r w:rsidRPr="00493A84">
        <w:rPr>
          <w:rFonts w:ascii="宋体" w:hAnsi="宋体" w:hint="eastAsia"/>
          <w:sz w:val="21"/>
          <w:szCs w:val="21"/>
          <w:u w:val="single"/>
        </w:rPr>
        <w:t>元整。</w:t>
      </w:r>
    </w:p>
    <w:p w14:paraId="7F7FA65D"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收款单位（户名）：浙江求是招标代理有限公司</w:t>
      </w:r>
    </w:p>
    <w:p w14:paraId="5F1E3A77"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开户银行：工行浙大支行</w:t>
      </w:r>
    </w:p>
    <w:p w14:paraId="25B5CAAA"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银行账号：</w:t>
      </w:r>
      <w:r w:rsidRPr="00493A84">
        <w:rPr>
          <w:rFonts w:ascii="宋体" w:hAnsi="宋体"/>
          <w:sz w:val="21"/>
          <w:szCs w:val="21"/>
          <w:u w:val="single"/>
        </w:rPr>
        <w:t>1202024609900033043</w:t>
      </w:r>
    </w:p>
    <w:p w14:paraId="4A2C90A8"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财务联系方式：0571-87666113</w:t>
      </w:r>
    </w:p>
    <w:p w14:paraId="2AB66003"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u w:val="single"/>
        </w:rPr>
        <w:t>开票信息请发送邮件至：caiwu@qszb.net，提供：项目名称或编号、开票资料、收件信息并注明专普票。</w:t>
      </w:r>
    </w:p>
    <w:p w14:paraId="318E2AE8" w14:textId="77777777" w:rsidR="00D80E3B" w:rsidRPr="00493A84" w:rsidRDefault="00000000">
      <w:pPr>
        <w:adjustRightInd w:val="0"/>
        <w:snapToGrid w:val="0"/>
        <w:spacing w:line="288" w:lineRule="auto"/>
        <w:ind w:firstLineChars="200" w:firstLine="420"/>
        <w:rPr>
          <w:rFonts w:ascii="宋体" w:hAnsi="宋体"/>
          <w:sz w:val="21"/>
          <w:szCs w:val="21"/>
          <w:u w:val="single"/>
        </w:rPr>
      </w:pPr>
      <w:r w:rsidRPr="00493A84">
        <w:rPr>
          <w:rFonts w:ascii="宋体" w:hAnsi="宋体" w:hint="eastAsia"/>
          <w:sz w:val="21"/>
          <w:szCs w:val="21"/>
        </w:rPr>
        <w:t>5.供应商未按照本公告规定的方式</w:t>
      </w:r>
      <w:proofErr w:type="gramStart"/>
      <w:r w:rsidRPr="00493A84">
        <w:rPr>
          <w:rFonts w:ascii="宋体" w:hAnsi="宋体" w:hint="eastAsia"/>
          <w:sz w:val="21"/>
          <w:szCs w:val="21"/>
        </w:rPr>
        <w:t>获取磋商</w:t>
      </w:r>
      <w:proofErr w:type="gramEnd"/>
      <w:r w:rsidRPr="00493A84">
        <w:rPr>
          <w:rFonts w:ascii="宋体" w:hAnsi="宋体" w:hint="eastAsia"/>
          <w:sz w:val="21"/>
          <w:szCs w:val="21"/>
        </w:rPr>
        <w:t>文件的，响应文件将被拒绝。</w:t>
      </w:r>
    </w:p>
    <w:p w14:paraId="3610DBA0" w14:textId="77777777" w:rsidR="00D80E3B" w:rsidRPr="00493A84" w:rsidRDefault="00000000">
      <w:pPr>
        <w:adjustRightInd w:val="0"/>
        <w:snapToGrid w:val="0"/>
        <w:spacing w:line="288" w:lineRule="auto"/>
        <w:ind w:firstLine="200"/>
        <w:rPr>
          <w:rFonts w:ascii="宋体" w:hAnsi="宋体"/>
          <w:b/>
          <w:sz w:val="21"/>
          <w:szCs w:val="21"/>
        </w:rPr>
      </w:pPr>
      <w:r w:rsidRPr="00493A84">
        <w:rPr>
          <w:rFonts w:ascii="宋体" w:hAnsi="宋体" w:hint="eastAsia"/>
          <w:b/>
          <w:sz w:val="21"/>
          <w:szCs w:val="21"/>
        </w:rPr>
        <w:t>四、</w:t>
      </w:r>
      <w:bookmarkEnd w:id="13"/>
      <w:bookmarkEnd w:id="14"/>
      <w:bookmarkEnd w:id="15"/>
      <w:bookmarkEnd w:id="16"/>
      <w:r w:rsidRPr="00493A84">
        <w:rPr>
          <w:rFonts w:ascii="宋体" w:hAnsi="宋体" w:hint="eastAsia"/>
          <w:b/>
          <w:sz w:val="21"/>
          <w:szCs w:val="21"/>
        </w:rPr>
        <w:t>响应文件提交</w:t>
      </w:r>
    </w:p>
    <w:p w14:paraId="3FC65EB2" w14:textId="51A8B4CD" w:rsidR="00D80E3B" w:rsidRPr="00493A84" w:rsidRDefault="00000000">
      <w:pPr>
        <w:adjustRightInd w:val="0"/>
        <w:snapToGrid w:val="0"/>
        <w:spacing w:line="288" w:lineRule="auto"/>
        <w:ind w:firstLineChars="200" w:firstLine="420"/>
        <w:rPr>
          <w:rFonts w:ascii="宋体" w:hAnsi="宋体"/>
          <w:bCs/>
          <w:sz w:val="21"/>
          <w:szCs w:val="21"/>
        </w:rPr>
      </w:pPr>
      <w:r w:rsidRPr="00493A84">
        <w:rPr>
          <w:rFonts w:ascii="宋体" w:hAnsi="宋体" w:hint="eastAsia"/>
          <w:bCs/>
          <w:sz w:val="21"/>
          <w:szCs w:val="21"/>
        </w:rPr>
        <w:t>1.响应文件提交截止时间：</w:t>
      </w:r>
      <w:r w:rsidR="00493A84" w:rsidRPr="00493A84">
        <w:rPr>
          <w:rFonts w:ascii="宋体" w:hAnsi="宋体" w:hint="eastAsia"/>
          <w:b/>
          <w:sz w:val="21"/>
          <w:szCs w:val="21"/>
          <w:u w:val="single"/>
        </w:rPr>
        <w:t>202</w:t>
      </w:r>
      <w:r w:rsidR="00493A84" w:rsidRPr="00493A84">
        <w:rPr>
          <w:rFonts w:ascii="宋体" w:hAnsi="宋体"/>
          <w:b/>
          <w:sz w:val="21"/>
          <w:szCs w:val="21"/>
          <w:u w:val="single"/>
        </w:rPr>
        <w:t>2</w:t>
      </w:r>
      <w:r w:rsidR="00493A84" w:rsidRPr="00493A84">
        <w:rPr>
          <w:rFonts w:ascii="宋体" w:hAnsi="宋体" w:hint="eastAsia"/>
          <w:b/>
          <w:sz w:val="21"/>
          <w:szCs w:val="21"/>
          <w:u w:val="single"/>
        </w:rPr>
        <w:t>年</w:t>
      </w:r>
      <w:r w:rsidR="00493A84" w:rsidRPr="00493A84">
        <w:rPr>
          <w:rFonts w:ascii="宋体" w:hAnsi="宋体"/>
          <w:b/>
          <w:sz w:val="21"/>
          <w:szCs w:val="21"/>
          <w:u w:val="single"/>
        </w:rPr>
        <w:t>8</w:t>
      </w:r>
      <w:r w:rsidR="00493A84" w:rsidRPr="00493A84">
        <w:rPr>
          <w:rFonts w:ascii="宋体" w:hAnsi="宋体" w:hint="eastAsia"/>
          <w:b/>
          <w:sz w:val="21"/>
          <w:szCs w:val="21"/>
          <w:u w:val="single"/>
        </w:rPr>
        <w:t>月</w:t>
      </w:r>
      <w:r w:rsidR="00493A84" w:rsidRPr="00493A84">
        <w:rPr>
          <w:rFonts w:ascii="宋体" w:hAnsi="宋体"/>
          <w:b/>
          <w:sz w:val="21"/>
          <w:szCs w:val="21"/>
          <w:u w:val="single"/>
        </w:rPr>
        <w:t>8</w:t>
      </w:r>
      <w:r w:rsidR="00493A84" w:rsidRPr="00493A84">
        <w:rPr>
          <w:rFonts w:ascii="宋体" w:hAnsi="宋体" w:hint="eastAsia"/>
          <w:b/>
          <w:sz w:val="21"/>
          <w:szCs w:val="21"/>
          <w:u w:val="single"/>
        </w:rPr>
        <w:t>日</w:t>
      </w:r>
      <w:r w:rsidR="00493A84" w:rsidRPr="00493A84">
        <w:rPr>
          <w:rFonts w:ascii="宋体" w:hAnsi="宋体"/>
          <w:b/>
          <w:sz w:val="21"/>
          <w:szCs w:val="21"/>
          <w:u w:val="single"/>
        </w:rPr>
        <w:t>14</w:t>
      </w:r>
      <w:r w:rsidR="00493A84" w:rsidRPr="00493A84">
        <w:rPr>
          <w:rFonts w:ascii="宋体" w:hAnsi="宋体" w:hint="eastAsia"/>
          <w:b/>
          <w:sz w:val="21"/>
          <w:szCs w:val="21"/>
          <w:u w:val="single"/>
        </w:rPr>
        <w:t>:00:00</w:t>
      </w:r>
      <w:r w:rsidRPr="00493A84">
        <w:rPr>
          <w:rFonts w:ascii="宋体" w:hAnsi="宋体" w:hint="eastAsia"/>
          <w:bCs/>
          <w:sz w:val="21"/>
          <w:szCs w:val="21"/>
        </w:rPr>
        <w:t>（北京时间）</w:t>
      </w:r>
    </w:p>
    <w:p w14:paraId="382B96C6" w14:textId="0F73FFD0" w:rsidR="00D80E3B" w:rsidRPr="00493A84" w:rsidRDefault="00000000">
      <w:pPr>
        <w:adjustRightInd w:val="0"/>
        <w:snapToGrid w:val="0"/>
        <w:spacing w:line="288" w:lineRule="auto"/>
        <w:ind w:firstLineChars="200" w:firstLine="420"/>
        <w:rPr>
          <w:rFonts w:ascii="宋体" w:hAnsi="宋体"/>
          <w:bCs/>
          <w:sz w:val="21"/>
          <w:szCs w:val="21"/>
        </w:rPr>
      </w:pPr>
      <w:r w:rsidRPr="00493A84">
        <w:rPr>
          <w:rFonts w:ascii="宋体" w:hAnsi="宋体" w:hint="eastAsia"/>
          <w:bCs/>
          <w:sz w:val="21"/>
          <w:szCs w:val="21"/>
        </w:rPr>
        <w:t>2.地点：杭州市西湖区玉古路173号中田大厦</w:t>
      </w:r>
      <w:r w:rsidR="00493A84" w:rsidRPr="00493A84">
        <w:rPr>
          <w:rFonts w:ascii="宋体" w:hAnsi="宋体"/>
          <w:bCs/>
          <w:sz w:val="21"/>
          <w:szCs w:val="21"/>
        </w:rPr>
        <w:t>16</w:t>
      </w:r>
      <w:r w:rsidRPr="00493A84">
        <w:rPr>
          <w:rFonts w:ascii="宋体" w:hAnsi="宋体" w:hint="eastAsia"/>
          <w:bCs/>
          <w:sz w:val="21"/>
          <w:szCs w:val="21"/>
        </w:rPr>
        <w:t>楼求是招标会议室</w:t>
      </w:r>
      <w:r w:rsidR="00493A84" w:rsidRPr="00493A84">
        <w:rPr>
          <w:rFonts w:ascii="宋体" w:hAnsi="宋体" w:hint="eastAsia"/>
          <w:bCs/>
          <w:sz w:val="21"/>
          <w:szCs w:val="21"/>
        </w:rPr>
        <w:t>5</w:t>
      </w:r>
    </w:p>
    <w:p w14:paraId="7B440809" w14:textId="77777777" w:rsidR="00D80E3B" w:rsidRPr="00493A84" w:rsidRDefault="00000000">
      <w:pPr>
        <w:adjustRightInd w:val="0"/>
        <w:snapToGrid w:val="0"/>
        <w:spacing w:line="288" w:lineRule="auto"/>
        <w:ind w:firstLineChars="200" w:firstLine="420"/>
        <w:rPr>
          <w:rFonts w:ascii="宋体" w:hAnsi="宋体"/>
          <w:sz w:val="21"/>
          <w:szCs w:val="21"/>
        </w:rPr>
      </w:pPr>
      <w:r w:rsidRPr="00493A84">
        <w:rPr>
          <w:rFonts w:ascii="宋体" w:hAnsi="宋体" w:hint="eastAsia"/>
          <w:sz w:val="21"/>
          <w:szCs w:val="21"/>
        </w:rPr>
        <w:t>备注：</w:t>
      </w:r>
      <w:r w:rsidRPr="00493A84">
        <w:rPr>
          <w:rFonts w:ascii="宋体" w:hAnsi="宋体" w:hint="eastAsia"/>
          <w:color w:val="000000"/>
          <w:sz w:val="21"/>
          <w:szCs w:val="21"/>
        </w:rPr>
        <w:t>供应商应当在磋商文件要求的截止时间前，将响应文件密封送达指定地点。在截止时间后送达</w:t>
      </w:r>
      <w:r w:rsidRPr="00493A84">
        <w:rPr>
          <w:rFonts w:ascii="宋体" w:hAnsi="宋体" w:hint="eastAsia"/>
          <w:sz w:val="21"/>
          <w:szCs w:val="21"/>
        </w:rPr>
        <w:t>或者未密封</w:t>
      </w:r>
      <w:r w:rsidRPr="00493A84">
        <w:rPr>
          <w:rFonts w:ascii="宋体" w:hAnsi="宋体" w:hint="eastAsia"/>
          <w:color w:val="000000"/>
          <w:sz w:val="21"/>
          <w:szCs w:val="21"/>
        </w:rPr>
        <w:t>的响应文件为无效文件，采购代理机构将予以拒收。</w:t>
      </w:r>
    </w:p>
    <w:p w14:paraId="7BF546DD" w14:textId="77777777" w:rsidR="00D80E3B" w:rsidRPr="00493A84" w:rsidRDefault="00000000">
      <w:pPr>
        <w:adjustRightInd w:val="0"/>
        <w:snapToGrid w:val="0"/>
        <w:spacing w:line="288" w:lineRule="auto"/>
        <w:ind w:firstLine="200"/>
        <w:rPr>
          <w:rFonts w:ascii="宋体" w:hAnsi="宋体"/>
          <w:b/>
          <w:sz w:val="21"/>
          <w:szCs w:val="21"/>
        </w:rPr>
      </w:pPr>
      <w:bookmarkStart w:id="17" w:name="_Toc35393625"/>
      <w:bookmarkStart w:id="18" w:name="_Toc28359007"/>
      <w:bookmarkStart w:id="19" w:name="_Toc35393794"/>
      <w:bookmarkStart w:id="20" w:name="_Toc28359084"/>
      <w:r w:rsidRPr="00493A84">
        <w:rPr>
          <w:rFonts w:ascii="宋体" w:hAnsi="宋体" w:hint="eastAsia"/>
          <w:b/>
          <w:sz w:val="21"/>
          <w:szCs w:val="21"/>
        </w:rPr>
        <w:t>五、开启</w:t>
      </w:r>
    </w:p>
    <w:p w14:paraId="0BAC8765" w14:textId="0254D7FC" w:rsidR="00D80E3B" w:rsidRPr="00493A84" w:rsidRDefault="00000000">
      <w:pPr>
        <w:adjustRightInd w:val="0"/>
        <w:snapToGrid w:val="0"/>
        <w:spacing w:line="288" w:lineRule="auto"/>
        <w:ind w:firstLineChars="200" w:firstLine="420"/>
        <w:rPr>
          <w:rFonts w:ascii="宋体" w:hAnsi="宋体"/>
          <w:bCs/>
          <w:sz w:val="21"/>
          <w:szCs w:val="21"/>
        </w:rPr>
      </w:pPr>
      <w:r w:rsidRPr="00493A84">
        <w:rPr>
          <w:rFonts w:ascii="宋体" w:hAnsi="宋体" w:hint="eastAsia"/>
          <w:bCs/>
          <w:sz w:val="21"/>
          <w:szCs w:val="21"/>
        </w:rPr>
        <w:lastRenderedPageBreak/>
        <w:t>1.响应文件开启时间：</w:t>
      </w:r>
      <w:r w:rsidR="00493A84" w:rsidRPr="00493A84">
        <w:rPr>
          <w:rFonts w:ascii="宋体" w:hAnsi="宋体" w:hint="eastAsia"/>
          <w:b/>
          <w:sz w:val="21"/>
          <w:szCs w:val="21"/>
          <w:u w:val="single"/>
        </w:rPr>
        <w:t>202</w:t>
      </w:r>
      <w:r w:rsidR="00493A84" w:rsidRPr="00493A84">
        <w:rPr>
          <w:rFonts w:ascii="宋体" w:hAnsi="宋体"/>
          <w:b/>
          <w:sz w:val="21"/>
          <w:szCs w:val="21"/>
          <w:u w:val="single"/>
        </w:rPr>
        <w:t>2</w:t>
      </w:r>
      <w:r w:rsidR="00493A84" w:rsidRPr="00493A84">
        <w:rPr>
          <w:rFonts w:ascii="宋体" w:hAnsi="宋体" w:hint="eastAsia"/>
          <w:b/>
          <w:sz w:val="21"/>
          <w:szCs w:val="21"/>
          <w:u w:val="single"/>
        </w:rPr>
        <w:t>年</w:t>
      </w:r>
      <w:r w:rsidR="00493A84" w:rsidRPr="00493A84">
        <w:rPr>
          <w:rFonts w:ascii="宋体" w:hAnsi="宋体"/>
          <w:b/>
          <w:sz w:val="21"/>
          <w:szCs w:val="21"/>
          <w:u w:val="single"/>
        </w:rPr>
        <w:t>8</w:t>
      </w:r>
      <w:r w:rsidR="00493A84" w:rsidRPr="00493A84">
        <w:rPr>
          <w:rFonts w:ascii="宋体" w:hAnsi="宋体" w:hint="eastAsia"/>
          <w:b/>
          <w:sz w:val="21"/>
          <w:szCs w:val="21"/>
          <w:u w:val="single"/>
        </w:rPr>
        <w:t>月</w:t>
      </w:r>
      <w:r w:rsidR="00493A84" w:rsidRPr="00493A84">
        <w:rPr>
          <w:rFonts w:ascii="宋体" w:hAnsi="宋体"/>
          <w:b/>
          <w:sz w:val="21"/>
          <w:szCs w:val="21"/>
          <w:u w:val="single"/>
        </w:rPr>
        <w:t>8</w:t>
      </w:r>
      <w:r w:rsidR="00493A84" w:rsidRPr="00493A84">
        <w:rPr>
          <w:rFonts w:ascii="宋体" w:hAnsi="宋体" w:hint="eastAsia"/>
          <w:b/>
          <w:sz w:val="21"/>
          <w:szCs w:val="21"/>
          <w:u w:val="single"/>
        </w:rPr>
        <w:t>日</w:t>
      </w:r>
      <w:r w:rsidR="00493A84" w:rsidRPr="00493A84">
        <w:rPr>
          <w:rFonts w:ascii="宋体" w:hAnsi="宋体"/>
          <w:b/>
          <w:sz w:val="21"/>
          <w:szCs w:val="21"/>
          <w:u w:val="single"/>
        </w:rPr>
        <w:t>14</w:t>
      </w:r>
      <w:r w:rsidR="00493A84" w:rsidRPr="00493A84">
        <w:rPr>
          <w:rFonts w:ascii="宋体" w:hAnsi="宋体" w:hint="eastAsia"/>
          <w:b/>
          <w:sz w:val="21"/>
          <w:szCs w:val="21"/>
          <w:u w:val="single"/>
        </w:rPr>
        <w:t>:00:00</w:t>
      </w:r>
      <w:r w:rsidRPr="00493A84">
        <w:rPr>
          <w:rFonts w:ascii="宋体" w:hAnsi="宋体" w:hint="eastAsia"/>
          <w:bCs/>
          <w:sz w:val="21"/>
          <w:szCs w:val="21"/>
        </w:rPr>
        <w:t>（北京时间）</w:t>
      </w:r>
    </w:p>
    <w:p w14:paraId="74D2F1F3" w14:textId="1F76CF09" w:rsidR="00D80E3B" w:rsidRDefault="00000000">
      <w:pPr>
        <w:adjustRightInd w:val="0"/>
        <w:snapToGrid w:val="0"/>
        <w:spacing w:line="288" w:lineRule="auto"/>
        <w:ind w:firstLineChars="195" w:firstLine="409"/>
        <w:rPr>
          <w:rFonts w:ascii="宋体" w:hAnsi="宋体"/>
          <w:bCs/>
          <w:sz w:val="21"/>
          <w:szCs w:val="21"/>
        </w:rPr>
      </w:pPr>
      <w:r w:rsidRPr="00493A84">
        <w:rPr>
          <w:rFonts w:ascii="宋体" w:hAnsi="宋体" w:hint="eastAsia"/>
          <w:bCs/>
          <w:sz w:val="21"/>
          <w:szCs w:val="21"/>
        </w:rPr>
        <w:t>2.地点：杭州市西湖区玉古路173号中田大厦</w:t>
      </w:r>
      <w:r w:rsidR="00493A84" w:rsidRPr="00493A84">
        <w:rPr>
          <w:rFonts w:ascii="宋体" w:hAnsi="宋体"/>
          <w:bCs/>
          <w:sz w:val="21"/>
          <w:szCs w:val="21"/>
        </w:rPr>
        <w:t>16</w:t>
      </w:r>
      <w:r w:rsidRPr="00493A84">
        <w:rPr>
          <w:rFonts w:ascii="宋体" w:hAnsi="宋体" w:hint="eastAsia"/>
          <w:bCs/>
          <w:sz w:val="21"/>
          <w:szCs w:val="21"/>
        </w:rPr>
        <w:t>楼求是招标会议室</w:t>
      </w:r>
      <w:r w:rsidR="00493A84" w:rsidRPr="00493A84">
        <w:rPr>
          <w:rFonts w:ascii="宋体" w:hAnsi="宋体" w:hint="eastAsia"/>
          <w:bCs/>
          <w:sz w:val="21"/>
          <w:szCs w:val="21"/>
        </w:rPr>
        <w:t>5</w:t>
      </w:r>
    </w:p>
    <w:p w14:paraId="5B98E353" w14:textId="77777777" w:rsidR="00D80E3B" w:rsidRDefault="00000000">
      <w:pPr>
        <w:adjustRightInd w:val="0"/>
        <w:snapToGrid w:val="0"/>
        <w:spacing w:line="288" w:lineRule="auto"/>
        <w:ind w:firstLine="200"/>
        <w:rPr>
          <w:rFonts w:ascii="宋体" w:hAnsi="宋体"/>
          <w:b/>
          <w:sz w:val="21"/>
          <w:szCs w:val="21"/>
        </w:rPr>
      </w:pPr>
      <w:r>
        <w:rPr>
          <w:rFonts w:ascii="宋体" w:hAnsi="宋体" w:hint="eastAsia"/>
          <w:b/>
          <w:sz w:val="21"/>
          <w:szCs w:val="21"/>
        </w:rPr>
        <w:t>六、公告期限</w:t>
      </w:r>
      <w:bookmarkEnd w:id="17"/>
      <w:bookmarkEnd w:id="18"/>
      <w:bookmarkEnd w:id="19"/>
      <w:bookmarkEnd w:id="20"/>
    </w:p>
    <w:p w14:paraId="1355BE4C" w14:textId="77777777" w:rsidR="00D80E3B" w:rsidRDefault="00000000">
      <w:pPr>
        <w:adjustRightInd w:val="0"/>
        <w:snapToGrid w:val="0"/>
        <w:spacing w:line="288" w:lineRule="auto"/>
        <w:ind w:firstLineChars="200" w:firstLine="420"/>
        <w:rPr>
          <w:rFonts w:ascii="宋体" w:hAnsi="宋体"/>
          <w:kern w:val="0"/>
          <w:sz w:val="21"/>
          <w:szCs w:val="21"/>
        </w:rPr>
      </w:pPr>
      <w:r>
        <w:rPr>
          <w:rFonts w:ascii="宋体" w:hAnsi="宋体" w:hint="eastAsia"/>
          <w:kern w:val="0"/>
          <w:sz w:val="21"/>
          <w:szCs w:val="21"/>
        </w:rPr>
        <w:t>自本公告发布之日起3个工作日。</w:t>
      </w:r>
    </w:p>
    <w:p w14:paraId="5B72269A" w14:textId="77777777" w:rsidR="00D80E3B" w:rsidRDefault="00000000">
      <w:pPr>
        <w:adjustRightInd w:val="0"/>
        <w:snapToGrid w:val="0"/>
        <w:spacing w:line="288" w:lineRule="auto"/>
        <w:ind w:firstLineChars="100" w:firstLine="211"/>
        <w:rPr>
          <w:rFonts w:ascii="宋体" w:hAnsi="宋体"/>
          <w:b/>
          <w:sz w:val="21"/>
          <w:szCs w:val="21"/>
        </w:rPr>
      </w:pPr>
      <w:bookmarkStart w:id="21" w:name="_Toc35393795"/>
      <w:bookmarkStart w:id="22" w:name="_Toc35393626"/>
      <w:r>
        <w:rPr>
          <w:rFonts w:ascii="宋体" w:hAnsi="宋体" w:hint="eastAsia"/>
          <w:b/>
          <w:sz w:val="21"/>
          <w:szCs w:val="21"/>
        </w:rPr>
        <w:t>七、</w:t>
      </w:r>
      <w:bookmarkEnd w:id="21"/>
      <w:bookmarkEnd w:id="22"/>
      <w:r>
        <w:rPr>
          <w:rFonts w:ascii="宋体" w:hAnsi="宋体" w:hint="eastAsia"/>
          <w:b/>
          <w:sz w:val="21"/>
          <w:szCs w:val="21"/>
        </w:rPr>
        <w:t>其他补充事宜</w:t>
      </w:r>
    </w:p>
    <w:p w14:paraId="453FB63D" w14:textId="77777777" w:rsidR="00D80E3B" w:rsidRDefault="00000000">
      <w:pPr>
        <w:adjustRightInd w:val="0"/>
        <w:snapToGrid w:val="0"/>
        <w:spacing w:line="288" w:lineRule="auto"/>
        <w:ind w:firstLineChars="200" w:firstLine="396"/>
        <w:rPr>
          <w:rFonts w:ascii="宋体" w:hAnsi="宋体" w:cs="宋体"/>
          <w:spacing w:val="-6"/>
          <w:sz w:val="21"/>
          <w:szCs w:val="21"/>
        </w:rPr>
      </w:pPr>
      <w:r>
        <w:rPr>
          <w:rFonts w:ascii="宋体" w:hAnsi="宋体" w:cs="宋体"/>
          <w:spacing w:val="-6"/>
          <w:sz w:val="21"/>
          <w:szCs w:val="21"/>
        </w:rPr>
        <w:t>1.</w:t>
      </w:r>
      <w:r>
        <w:rPr>
          <w:rFonts w:ascii="宋体" w:hAnsi="宋体" w:cs="宋体" w:hint="eastAsia"/>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383F2943" w14:textId="77777777" w:rsidR="00D80E3B" w:rsidRDefault="00000000">
      <w:pPr>
        <w:adjustRightInd w:val="0"/>
        <w:snapToGrid w:val="0"/>
        <w:spacing w:line="288" w:lineRule="auto"/>
        <w:ind w:firstLineChars="200" w:firstLine="396"/>
        <w:rPr>
          <w:rFonts w:ascii="宋体" w:hAnsi="宋体" w:cs="宋体"/>
          <w:spacing w:val="-6"/>
          <w:sz w:val="21"/>
          <w:szCs w:val="21"/>
        </w:rPr>
      </w:pPr>
      <w:r>
        <w:rPr>
          <w:rFonts w:ascii="宋体" w:hAnsi="宋体" w:cs="宋体"/>
          <w:spacing w:val="-6"/>
          <w:sz w:val="21"/>
          <w:szCs w:val="21"/>
        </w:rPr>
        <w:t>2.需要落实的政府采购政策：包括节约资源、保护环境、促进中小企业发展等。详见磋商文件的第</w:t>
      </w:r>
      <w:r>
        <w:rPr>
          <w:rFonts w:ascii="宋体" w:hAnsi="宋体" w:cs="宋体" w:hint="eastAsia"/>
          <w:spacing w:val="-6"/>
          <w:sz w:val="21"/>
          <w:szCs w:val="21"/>
        </w:rPr>
        <w:t>三章-采购项目需要落实的政府采购政策</w:t>
      </w:r>
      <w:r>
        <w:rPr>
          <w:rFonts w:ascii="宋体" w:hAnsi="宋体" w:cs="宋体"/>
          <w:spacing w:val="-6"/>
          <w:sz w:val="21"/>
          <w:szCs w:val="21"/>
        </w:rPr>
        <w:t>。</w:t>
      </w:r>
    </w:p>
    <w:p w14:paraId="6A1EC6C7" w14:textId="77777777" w:rsidR="00D80E3B" w:rsidRDefault="00000000">
      <w:pPr>
        <w:adjustRightInd w:val="0"/>
        <w:snapToGrid w:val="0"/>
        <w:spacing w:line="288" w:lineRule="auto"/>
        <w:ind w:firstLineChars="200" w:firstLine="396"/>
        <w:rPr>
          <w:rFonts w:ascii="宋体" w:hAnsi="宋体" w:cs="宋体"/>
          <w:bCs/>
          <w:sz w:val="21"/>
          <w:szCs w:val="21"/>
        </w:rPr>
      </w:pPr>
      <w:r>
        <w:rPr>
          <w:rFonts w:ascii="宋体" w:hAnsi="宋体" w:cs="宋体" w:hint="eastAsia"/>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39BCBF86" w14:textId="77777777" w:rsidR="00D80E3B" w:rsidRDefault="00000000">
      <w:pPr>
        <w:adjustRightInd w:val="0"/>
        <w:snapToGrid w:val="0"/>
        <w:spacing w:line="288" w:lineRule="auto"/>
        <w:ind w:firstLine="200"/>
        <w:rPr>
          <w:rFonts w:ascii="宋体" w:hAnsi="宋体"/>
          <w:b/>
          <w:sz w:val="21"/>
          <w:szCs w:val="21"/>
        </w:rPr>
      </w:pPr>
      <w:bookmarkStart w:id="24" w:name="_Toc35393627"/>
      <w:bookmarkStart w:id="25" w:name="_Toc35393796"/>
      <w:bookmarkStart w:id="26" w:name="_Toc28359085"/>
      <w:bookmarkStart w:id="27" w:name="_Toc28359008"/>
      <w:r>
        <w:rPr>
          <w:rFonts w:ascii="宋体" w:hAnsi="宋体" w:hint="eastAsia"/>
          <w:b/>
          <w:sz w:val="21"/>
          <w:szCs w:val="21"/>
        </w:rPr>
        <w:t>八、</w:t>
      </w:r>
      <w:bookmarkEnd w:id="24"/>
      <w:bookmarkEnd w:id="25"/>
      <w:bookmarkEnd w:id="26"/>
      <w:bookmarkEnd w:id="27"/>
      <w:r>
        <w:rPr>
          <w:rFonts w:ascii="宋体" w:hAnsi="宋体" w:hint="eastAsia"/>
          <w:b/>
          <w:sz w:val="21"/>
          <w:szCs w:val="21"/>
        </w:rPr>
        <w:t>对本次采购提出询问，请按以下方式联系</w:t>
      </w:r>
    </w:p>
    <w:p w14:paraId="190C3B7E"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1.采购人信息</w:t>
      </w:r>
    </w:p>
    <w:p w14:paraId="05531304"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5F0D2371"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地址：杭州市湖州街5</w:t>
      </w:r>
      <w:r>
        <w:rPr>
          <w:rFonts w:ascii="宋体" w:hAnsi="宋体"/>
          <w:sz w:val="21"/>
          <w:szCs w:val="21"/>
        </w:rPr>
        <w:t>0</w:t>
      </w:r>
      <w:r>
        <w:rPr>
          <w:rFonts w:ascii="宋体" w:hAnsi="宋体" w:hint="eastAsia"/>
          <w:sz w:val="21"/>
          <w:szCs w:val="21"/>
        </w:rPr>
        <w:t>号</w:t>
      </w:r>
    </w:p>
    <w:p w14:paraId="16159F96"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0571-88283637</w:t>
      </w:r>
    </w:p>
    <w:p w14:paraId="569808CB"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采购项目联系人：李老师</w:t>
      </w:r>
    </w:p>
    <w:p w14:paraId="219642A4"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0571-88283637</w:t>
      </w:r>
    </w:p>
    <w:p w14:paraId="1C8760D3"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109A50ED"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质疑联系方式：0571-88285598</w:t>
      </w:r>
    </w:p>
    <w:p w14:paraId="0B1F5883"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投诉联系人：郭老师</w:t>
      </w:r>
    </w:p>
    <w:p w14:paraId="4C9346D9"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投诉联系方式：0571-88285598</w:t>
      </w:r>
    </w:p>
    <w:p w14:paraId="4911C195" w14:textId="77777777" w:rsidR="00D80E3B" w:rsidRDefault="00D80E3B">
      <w:pPr>
        <w:adjustRightInd w:val="0"/>
        <w:snapToGrid w:val="0"/>
        <w:spacing w:line="288" w:lineRule="auto"/>
        <w:ind w:firstLineChars="200" w:firstLine="420"/>
        <w:rPr>
          <w:rFonts w:ascii="宋体" w:hAnsi="宋体"/>
          <w:sz w:val="21"/>
          <w:szCs w:val="21"/>
        </w:rPr>
      </w:pPr>
    </w:p>
    <w:p w14:paraId="493C474C"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2888041B"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05123CF4"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地址：杭州市西湖区玉古路173号中田大厦21楼</w:t>
      </w:r>
    </w:p>
    <w:p w14:paraId="27B91883" w14:textId="77777777" w:rsidR="00D80E3B" w:rsidRDefault="00000000">
      <w:pPr>
        <w:adjustRightInd w:val="0"/>
        <w:snapToGrid w:val="0"/>
        <w:spacing w:line="288" w:lineRule="auto"/>
        <w:ind w:firstLineChars="200" w:firstLine="420"/>
        <w:rPr>
          <w:rFonts w:ascii="宋体" w:hAnsi="宋体"/>
          <w:sz w:val="21"/>
          <w:szCs w:val="21"/>
        </w:rPr>
      </w:pPr>
      <w:bookmarkStart w:id="28" w:name="_Hlk72500549"/>
      <w:r>
        <w:rPr>
          <w:rFonts w:ascii="宋体" w:hAnsi="宋体" w:hint="eastAsia"/>
          <w:sz w:val="21"/>
          <w:szCs w:val="21"/>
        </w:rPr>
        <w:t>项目</w:t>
      </w:r>
      <w:bookmarkEnd w:id="28"/>
      <w:r>
        <w:rPr>
          <w:rFonts w:ascii="宋体" w:hAnsi="宋体" w:hint="eastAsia"/>
          <w:sz w:val="21"/>
          <w:szCs w:val="21"/>
        </w:rPr>
        <w:t>联系人：王鑫涛、刘冰</w:t>
      </w:r>
      <w:proofErr w:type="gramStart"/>
      <w:r>
        <w:rPr>
          <w:rFonts w:ascii="宋体" w:hAnsi="宋体" w:hint="eastAsia"/>
          <w:sz w:val="21"/>
          <w:szCs w:val="21"/>
        </w:rPr>
        <w:t>冰</w:t>
      </w:r>
      <w:proofErr w:type="gramEnd"/>
    </w:p>
    <w:p w14:paraId="02EE1217"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0238AE30"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537F12E6"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质疑联系方式：0571-81110356</w:t>
      </w:r>
    </w:p>
    <w:p w14:paraId="4D04D984"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4E197897" w14:textId="77777777" w:rsidR="00D80E3B" w:rsidRDefault="00000000">
      <w:pPr>
        <w:widowControl/>
        <w:adjustRightInd w:val="0"/>
        <w:snapToGrid w:val="0"/>
        <w:spacing w:line="288" w:lineRule="auto"/>
        <w:ind w:right="62" w:firstLineChars="200" w:firstLine="396"/>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42341850" w14:textId="77777777" w:rsidR="00D80E3B" w:rsidRDefault="00000000">
      <w:pPr>
        <w:adjustRightInd w:val="0"/>
        <w:snapToGrid w:val="0"/>
        <w:spacing w:line="288" w:lineRule="auto"/>
        <w:outlineLvl w:val="1"/>
        <w:rPr>
          <w:rFonts w:ascii="宋体" w:hAnsi="宋体"/>
          <w:b/>
          <w:bCs/>
          <w:sz w:val="21"/>
          <w:szCs w:val="21"/>
        </w:rPr>
      </w:pPr>
      <w:r>
        <w:rPr>
          <w:rFonts w:ascii="宋体" w:hAnsi="宋体"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80E3B" w14:paraId="70BC48C4" w14:textId="77777777">
        <w:trPr>
          <w:trHeight w:val="312"/>
        </w:trPr>
        <w:tc>
          <w:tcPr>
            <w:tcW w:w="708" w:type="dxa"/>
            <w:vAlign w:val="center"/>
          </w:tcPr>
          <w:p w14:paraId="63959EA2" w14:textId="77777777" w:rsidR="00D80E3B" w:rsidRDefault="00000000">
            <w:pPr>
              <w:adjustRightInd w:val="0"/>
              <w:snapToGrid w:val="0"/>
              <w:spacing w:line="288" w:lineRule="auto"/>
              <w:jc w:val="center"/>
              <w:rPr>
                <w:rFonts w:ascii="宋体" w:hAnsi="宋体" w:cs="宋体"/>
                <w:b/>
                <w:bCs/>
                <w:sz w:val="21"/>
                <w:szCs w:val="21"/>
              </w:rPr>
            </w:pPr>
            <w:bookmarkStart w:id="29" w:name="_Hlk45005599"/>
            <w:r>
              <w:rPr>
                <w:rFonts w:ascii="宋体" w:hAnsi="宋体" w:cs="宋体" w:hint="eastAsia"/>
                <w:b/>
                <w:bCs/>
                <w:sz w:val="21"/>
                <w:szCs w:val="21"/>
              </w:rPr>
              <w:t>序号</w:t>
            </w:r>
          </w:p>
        </w:tc>
        <w:tc>
          <w:tcPr>
            <w:tcW w:w="3256" w:type="dxa"/>
            <w:vAlign w:val="center"/>
          </w:tcPr>
          <w:p w14:paraId="7DF3AA6E"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5529" w:type="dxa"/>
            <w:vAlign w:val="center"/>
          </w:tcPr>
          <w:p w14:paraId="07DE284A"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内容</w:t>
            </w:r>
          </w:p>
        </w:tc>
      </w:tr>
      <w:tr w:rsidR="00D80E3B" w14:paraId="14D7CB70" w14:textId="77777777">
        <w:trPr>
          <w:trHeight w:val="312"/>
        </w:trPr>
        <w:tc>
          <w:tcPr>
            <w:tcW w:w="708" w:type="dxa"/>
            <w:vAlign w:val="center"/>
          </w:tcPr>
          <w:p w14:paraId="024075A7"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1</w:t>
            </w:r>
          </w:p>
        </w:tc>
        <w:tc>
          <w:tcPr>
            <w:tcW w:w="3256" w:type="dxa"/>
            <w:vAlign w:val="center"/>
          </w:tcPr>
          <w:p w14:paraId="7DEE3140"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政府采购进口产品</w:t>
            </w:r>
          </w:p>
        </w:tc>
        <w:tc>
          <w:tcPr>
            <w:tcW w:w="5529" w:type="dxa"/>
            <w:vAlign w:val="center"/>
          </w:tcPr>
          <w:p w14:paraId="35E45D30"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D80E3B" w14:paraId="412DE845" w14:textId="77777777">
        <w:trPr>
          <w:trHeight w:val="312"/>
        </w:trPr>
        <w:tc>
          <w:tcPr>
            <w:tcW w:w="708" w:type="dxa"/>
            <w:vAlign w:val="center"/>
          </w:tcPr>
          <w:p w14:paraId="35A448BA"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2</w:t>
            </w:r>
          </w:p>
        </w:tc>
        <w:tc>
          <w:tcPr>
            <w:tcW w:w="3256" w:type="dxa"/>
            <w:vAlign w:val="center"/>
          </w:tcPr>
          <w:p w14:paraId="7A86D485"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政府强制采购节能产品</w:t>
            </w:r>
          </w:p>
        </w:tc>
        <w:tc>
          <w:tcPr>
            <w:tcW w:w="5529" w:type="dxa"/>
            <w:vAlign w:val="center"/>
          </w:tcPr>
          <w:p w14:paraId="2193E110"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D80E3B" w14:paraId="5D01EFAB" w14:textId="77777777">
        <w:trPr>
          <w:trHeight w:val="312"/>
        </w:trPr>
        <w:tc>
          <w:tcPr>
            <w:tcW w:w="708" w:type="dxa"/>
            <w:vAlign w:val="center"/>
          </w:tcPr>
          <w:p w14:paraId="19348785"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3</w:t>
            </w:r>
          </w:p>
        </w:tc>
        <w:tc>
          <w:tcPr>
            <w:tcW w:w="3256" w:type="dxa"/>
            <w:vAlign w:val="center"/>
          </w:tcPr>
          <w:p w14:paraId="0F3FB4BD"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政府优先采购节能、环保产品</w:t>
            </w:r>
          </w:p>
        </w:tc>
        <w:tc>
          <w:tcPr>
            <w:tcW w:w="5529" w:type="dxa"/>
            <w:vAlign w:val="center"/>
          </w:tcPr>
          <w:p w14:paraId="1A056BB6"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D80E3B" w14:paraId="657E6871" w14:textId="77777777">
        <w:trPr>
          <w:trHeight w:val="312"/>
        </w:trPr>
        <w:tc>
          <w:tcPr>
            <w:tcW w:w="708" w:type="dxa"/>
            <w:vAlign w:val="center"/>
          </w:tcPr>
          <w:p w14:paraId="2E54690F"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4</w:t>
            </w:r>
          </w:p>
        </w:tc>
        <w:tc>
          <w:tcPr>
            <w:tcW w:w="3256" w:type="dxa"/>
            <w:vAlign w:val="center"/>
          </w:tcPr>
          <w:p w14:paraId="774F3A8A"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16"/>
              </w:rPr>
              <w:t>政府采购支持科技创新</w:t>
            </w:r>
          </w:p>
        </w:tc>
        <w:tc>
          <w:tcPr>
            <w:tcW w:w="5529" w:type="dxa"/>
            <w:vAlign w:val="center"/>
          </w:tcPr>
          <w:p w14:paraId="3585B506"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D80E3B" w14:paraId="48D508E0" w14:textId="77777777">
        <w:trPr>
          <w:trHeight w:val="312"/>
        </w:trPr>
        <w:tc>
          <w:tcPr>
            <w:tcW w:w="708" w:type="dxa"/>
            <w:vAlign w:val="center"/>
          </w:tcPr>
          <w:p w14:paraId="3D7998E8"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3256" w:type="dxa"/>
            <w:vAlign w:val="center"/>
          </w:tcPr>
          <w:p w14:paraId="7CEBDEA9"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政府采购促进中小企业发展</w:t>
            </w:r>
          </w:p>
        </w:tc>
        <w:tc>
          <w:tcPr>
            <w:tcW w:w="5529" w:type="dxa"/>
            <w:vAlign w:val="center"/>
          </w:tcPr>
          <w:p w14:paraId="7FC9E630"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p w14:paraId="7F90B5BF" w14:textId="77777777" w:rsidR="00D80E3B" w:rsidRDefault="00000000">
            <w:pPr>
              <w:adjustRightInd w:val="0"/>
              <w:snapToGrid w:val="0"/>
              <w:spacing w:line="288" w:lineRule="auto"/>
              <w:jc w:val="left"/>
              <w:rPr>
                <w:rFonts w:ascii="宋体" w:hAnsi="宋体"/>
                <w:sz w:val="21"/>
                <w:szCs w:val="21"/>
              </w:rPr>
            </w:pPr>
            <w:r>
              <w:rPr>
                <w:rFonts w:ascii="宋体" w:hAnsi="宋体" w:hint="eastAsia"/>
                <w:sz w:val="21"/>
                <w:szCs w:val="21"/>
              </w:rPr>
              <w:t>本项目属性为：</w:t>
            </w:r>
            <w:r>
              <w:rPr>
                <w:rFonts w:ascii="宋体" w:hAnsi="宋体"/>
                <w:sz w:val="21"/>
                <w:szCs w:val="21"/>
              </w:rPr>
              <w:t>服务</w:t>
            </w:r>
          </w:p>
          <w:p w14:paraId="6D995965" w14:textId="77777777" w:rsidR="00D80E3B" w:rsidRDefault="00000000">
            <w:pPr>
              <w:adjustRightInd w:val="0"/>
              <w:snapToGrid w:val="0"/>
              <w:spacing w:line="288" w:lineRule="auto"/>
              <w:jc w:val="left"/>
              <w:rPr>
                <w:rFonts w:ascii="宋体" w:hAnsi="宋体"/>
                <w:sz w:val="21"/>
                <w:szCs w:val="21"/>
              </w:rPr>
            </w:pPr>
            <w:r>
              <w:rPr>
                <w:rFonts w:ascii="宋体" w:hAnsi="宋体" w:hint="eastAsia"/>
                <w:sz w:val="21"/>
                <w:szCs w:val="21"/>
              </w:rPr>
              <w:t>采购标的对应的中小企业划分标准所属行业：其他未列明行业。</w:t>
            </w:r>
          </w:p>
          <w:p w14:paraId="2F075F05" w14:textId="77777777" w:rsidR="00D80E3B" w:rsidRDefault="00000000">
            <w:pPr>
              <w:adjustRightInd w:val="0"/>
              <w:snapToGrid w:val="0"/>
              <w:spacing w:line="288" w:lineRule="auto"/>
              <w:jc w:val="left"/>
              <w:rPr>
                <w:rFonts w:ascii="宋体" w:hAnsi="宋体"/>
                <w:sz w:val="21"/>
                <w:szCs w:val="21"/>
              </w:rPr>
            </w:pPr>
            <w:r>
              <w:rPr>
                <w:rFonts w:ascii="宋体" w:hAnsi="宋体" w:hint="eastAsia"/>
                <w:sz w:val="21"/>
                <w:szCs w:val="21"/>
              </w:rPr>
              <w:t>中小企业划型标准：从业人员300人以下的为中小微型企业。其中，从业人员100人及以上的为中型企业；从业人员10人及以上的为小型企业；从业人员10人以下的为微型企业。</w:t>
            </w:r>
          </w:p>
        </w:tc>
      </w:tr>
      <w:tr w:rsidR="00D80E3B" w14:paraId="27FA3271" w14:textId="77777777">
        <w:trPr>
          <w:trHeight w:val="312"/>
        </w:trPr>
        <w:tc>
          <w:tcPr>
            <w:tcW w:w="708" w:type="dxa"/>
            <w:vAlign w:val="center"/>
          </w:tcPr>
          <w:p w14:paraId="2FC24CD9"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3256" w:type="dxa"/>
            <w:vAlign w:val="center"/>
          </w:tcPr>
          <w:p w14:paraId="4C0AE1A5"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政府采购支持监狱企业发展</w:t>
            </w:r>
          </w:p>
        </w:tc>
        <w:tc>
          <w:tcPr>
            <w:tcW w:w="5529" w:type="dxa"/>
            <w:vAlign w:val="center"/>
          </w:tcPr>
          <w:p w14:paraId="587F555A"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tc>
      </w:tr>
      <w:tr w:rsidR="00D80E3B" w14:paraId="3ADA8F74" w14:textId="77777777">
        <w:trPr>
          <w:trHeight w:val="312"/>
        </w:trPr>
        <w:tc>
          <w:tcPr>
            <w:tcW w:w="708" w:type="dxa"/>
            <w:vAlign w:val="center"/>
          </w:tcPr>
          <w:p w14:paraId="446DDD3C" w14:textId="77777777" w:rsidR="00D80E3B" w:rsidRDefault="00000000">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45CD2BE0"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政府采购促进残疾人就业</w:t>
            </w:r>
          </w:p>
        </w:tc>
        <w:tc>
          <w:tcPr>
            <w:tcW w:w="5529" w:type="dxa"/>
            <w:vAlign w:val="center"/>
          </w:tcPr>
          <w:p w14:paraId="6B190B7C" w14:textId="77777777" w:rsidR="00D80E3B" w:rsidRDefault="00000000">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提供材料详见磋商文件第六章“报价文件”</w:t>
            </w:r>
          </w:p>
        </w:tc>
      </w:tr>
      <w:bookmarkEnd w:id="29"/>
    </w:tbl>
    <w:p w14:paraId="6DBE3545" w14:textId="77777777" w:rsidR="00D80E3B" w:rsidRDefault="00D80E3B">
      <w:pPr>
        <w:adjustRightInd w:val="0"/>
        <w:snapToGrid w:val="0"/>
        <w:spacing w:line="288" w:lineRule="auto"/>
        <w:rPr>
          <w:rFonts w:ascii="宋体" w:hAnsi="宋体"/>
          <w:b/>
          <w:sz w:val="21"/>
          <w:szCs w:val="21"/>
        </w:rPr>
      </w:pPr>
    </w:p>
    <w:p w14:paraId="350E99FE" w14:textId="77777777" w:rsidR="00D80E3B" w:rsidRDefault="00000000">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D80E3B" w14:paraId="46094A7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367DEB" w14:textId="77777777" w:rsidR="00D80E3B" w:rsidRDefault="00000000">
            <w:pPr>
              <w:adjustRightInd w:val="0"/>
              <w:snapToGrid w:val="0"/>
              <w:spacing w:line="288" w:lineRule="auto"/>
              <w:jc w:val="center"/>
              <w:rPr>
                <w:rFonts w:ascii="宋体" w:hAnsi="宋体"/>
                <w:b/>
                <w:spacing w:val="-6"/>
                <w:sz w:val="21"/>
                <w:szCs w:val="21"/>
              </w:rPr>
            </w:pPr>
            <w:bookmarkStart w:id="30" w:name="_Hlk45005608"/>
            <w:r>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1894F47" w14:textId="77777777" w:rsidR="00D80E3B"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1.合同签订后一周内，成交供应商向采购人提交合同总价</w:t>
            </w:r>
            <w:r>
              <w:rPr>
                <w:rFonts w:ascii="宋体" w:hAnsi="宋体" w:cs="宋体"/>
                <w:spacing w:val="-6"/>
                <w:kern w:val="0"/>
                <w:sz w:val="21"/>
                <w:szCs w:val="21"/>
              </w:rPr>
              <w:t xml:space="preserve">1 </w:t>
            </w:r>
            <w:r>
              <w:rPr>
                <w:rFonts w:ascii="宋体" w:hAnsi="宋体" w:cs="宋体" w:hint="eastAsia"/>
                <w:spacing w:val="-6"/>
                <w:kern w:val="0"/>
                <w:sz w:val="21"/>
                <w:szCs w:val="21"/>
              </w:rPr>
              <w:t>%的履约保证金，履约保证金在合同履约期间无违约情形的，项目验收结束后，于一周内退还（不计息）；</w:t>
            </w:r>
          </w:p>
          <w:p w14:paraId="2BB32565" w14:textId="77777777" w:rsidR="00D80E3B"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逾期退还的，自逾期之日起，向中标人每日偿付合同价款的0.05%的违约金；</w:t>
            </w:r>
          </w:p>
          <w:p w14:paraId="12AE5BED" w14:textId="77777777" w:rsidR="00D80E3B" w:rsidRDefault="00000000">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tc>
      </w:tr>
      <w:tr w:rsidR="00D80E3B" w14:paraId="5DF4B4D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D7AC059"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931FF9C" w14:textId="77777777" w:rsidR="00D80E3B" w:rsidRDefault="00000000">
            <w:pPr>
              <w:autoSpaceDE w:val="0"/>
              <w:autoSpaceDN w:val="0"/>
              <w:adjustRightInd w:val="0"/>
              <w:snapToGrid w:val="0"/>
              <w:spacing w:line="288" w:lineRule="auto"/>
              <w:jc w:val="left"/>
              <w:rPr>
                <w:rFonts w:ascii="宋体" w:hAnsi="宋体" w:cs="宋体"/>
                <w:color w:val="000000"/>
                <w:spacing w:val="-6"/>
                <w:kern w:val="0"/>
                <w:sz w:val="21"/>
                <w:szCs w:val="21"/>
              </w:rPr>
            </w:pPr>
            <w:r>
              <w:rPr>
                <w:rFonts w:ascii="宋体" w:hAnsi="宋体" w:cs="宋体" w:hint="eastAsia"/>
                <w:spacing w:val="-6"/>
                <w:kern w:val="0"/>
                <w:sz w:val="21"/>
                <w:szCs w:val="21"/>
              </w:rPr>
              <w:t>合同生效以及具备实施条件后</w:t>
            </w:r>
            <w:r>
              <w:rPr>
                <w:rFonts w:ascii="宋体" w:hAnsi="宋体" w:cs="宋体"/>
                <w:spacing w:val="-6"/>
                <w:kern w:val="0"/>
                <w:sz w:val="21"/>
                <w:szCs w:val="21"/>
              </w:rPr>
              <w:t>7个工作日内</w:t>
            </w:r>
            <w:r>
              <w:rPr>
                <w:rFonts w:ascii="宋体" w:hAnsi="宋体" w:cs="宋体" w:hint="eastAsia"/>
                <w:spacing w:val="-6"/>
                <w:kern w:val="0"/>
                <w:sz w:val="21"/>
                <w:szCs w:val="21"/>
              </w:rPr>
              <w:t>，且</w:t>
            </w:r>
            <w:r>
              <w:rPr>
                <w:rFonts w:ascii="宋体" w:hAnsi="宋体" w:cs="Arial" w:hint="eastAsia"/>
                <w:color w:val="000000"/>
                <w:kern w:val="0"/>
                <w:sz w:val="21"/>
                <w:szCs w:val="21"/>
              </w:rPr>
              <w:t>供应商已向采购人提交银行、保险公司等金融机构出具的预付款保函的（等额），</w:t>
            </w:r>
            <w:r>
              <w:rPr>
                <w:rFonts w:ascii="宋体" w:hAnsi="宋体" w:cs="宋体" w:hint="eastAsia"/>
                <w:spacing w:val="-6"/>
                <w:kern w:val="0"/>
                <w:sz w:val="21"/>
                <w:szCs w:val="21"/>
              </w:rPr>
              <w:t>采购人</w:t>
            </w:r>
            <w:r>
              <w:rPr>
                <w:rFonts w:ascii="宋体" w:hAnsi="宋体" w:cs="宋体" w:hint="eastAsia"/>
                <w:color w:val="000000"/>
                <w:spacing w:val="-6"/>
                <w:kern w:val="0"/>
                <w:sz w:val="21"/>
                <w:szCs w:val="21"/>
              </w:rPr>
              <w:t>向供应商支付合同总价的4</w:t>
            </w:r>
            <w:r>
              <w:rPr>
                <w:rFonts w:ascii="宋体" w:hAnsi="宋体" w:cs="宋体"/>
                <w:color w:val="000000"/>
                <w:spacing w:val="-6"/>
                <w:kern w:val="0"/>
                <w:sz w:val="21"/>
                <w:szCs w:val="21"/>
              </w:rPr>
              <w:t>0</w:t>
            </w:r>
            <w:r>
              <w:rPr>
                <w:rFonts w:ascii="宋体" w:hAnsi="宋体" w:cs="宋体" w:hint="eastAsia"/>
                <w:color w:val="000000"/>
                <w:spacing w:val="-6"/>
                <w:kern w:val="0"/>
                <w:sz w:val="21"/>
                <w:szCs w:val="21"/>
              </w:rPr>
              <w:t>%；</w:t>
            </w:r>
          </w:p>
          <w:p w14:paraId="2E27BF17" w14:textId="77777777" w:rsidR="00D80E3B" w:rsidRDefault="00000000">
            <w:pPr>
              <w:autoSpaceDE w:val="0"/>
              <w:autoSpaceDN w:val="0"/>
              <w:adjustRightInd w:val="0"/>
              <w:snapToGrid w:val="0"/>
              <w:spacing w:line="288" w:lineRule="auto"/>
              <w:jc w:val="left"/>
              <w:rPr>
                <w:rFonts w:ascii="宋体" w:hAnsi="宋体" w:cs="宋体"/>
                <w:spacing w:val="-6"/>
                <w:kern w:val="0"/>
                <w:sz w:val="21"/>
                <w:szCs w:val="21"/>
              </w:rPr>
            </w:pPr>
            <w:r>
              <w:rPr>
                <w:rFonts w:ascii="宋体" w:hAnsi="宋体" w:cs="宋体" w:hint="eastAsia"/>
                <w:color w:val="000000"/>
                <w:spacing w:val="-6"/>
                <w:kern w:val="0"/>
                <w:sz w:val="21"/>
                <w:szCs w:val="21"/>
              </w:rPr>
              <w:t>项目履约完成，经采购人验收合格后，</w:t>
            </w:r>
            <w:r>
              <w:rPr>
                <w:rFonts w:ascii="宋体" w:hAnsi="宋体" w:cs="宋体" w:hint="eastAsia"/>
                <w:spacing w:val="-6"/>
                <w:kern w:val="0"/>
                <w:sz w:val="21"/>
                <w:szCs w:val="21"/>
              </w:rPr>
              <w:t>收到发票后</w:t>
            </w:r>
            <w:r>
              <w:rPr>
                <w:rFonts w:ascii="宋体" w:hAnsi="宋体" w:cs="宋体"/>
                <w:spacing w:val="-6"/>
                <w:kern w:val="0"/>
                <w:sz w:val="21"/>
                <w:szCs w:val="21"/>
              </w:rPr>
              <w:t>5个工作日内</w:t>
            </w:r>
            <w:r>
              <w:rPr>
                <w:rFonts w:ascii="宋体" w:hAnsi="宋体" w:cs="宋体" w:hint="eastAsia"/>
                <w:spacing w:val="-6"/>
                <w:kern w:val="0"/>
                <w:sz w:val="21"/>
                <w:szCs w:val="21"/>
              </w:rPr>
              <w:t>，</w:t>
            </w:r>
            <w:r>
              <w:rPr>
                <w:rFonts w:ascii="宋体" w:hAnsi="宋体" w:cs="宋体" w:hint="eastAsia"/>
                <w:color w:val="000000"/>
                <w:spacing w:val="-6"/>
                <w:kern w:val="0"/>
                <w:sz w:val="21"/>
                <w:szCs w:val="21"/>
              </w:rPr>
              <w:t>采购人向供应商支付合同总价的</w:t>
            </w:r>
            <w:r>
              <w:rPr>
                <w:rFonts w:ascii="宋体" w:hAnsi="宋体" w:cs="宋体"/>
                <w:color w:val="000000"/>
                <w:spacing w:val="-6"/>
                <w:kern w:val="0"/>
                <w:sz w:val="21"/>
                <w:szCs w:val="21"/>
              </w:rPr>
              <w:t>6</w:t>
            </w:r>
            <w:r>
              <w:rPr>
                <w:rFonts w:ascii="宋体" w:hAnsi="宋体" w:cs="宋体" w:hint="eastAsia"/>
                <w:color w:val="000000"/>
                <w:spacing w:val="-6"/>
                <w:kern w:val="0"/>
                <w:sz w:val="21"/>
                <w:szCs w:val="21"/>
              </w:rPr>
              <w:t>0%</w:t>
            </w:r>
            <w:r>
              <w:rPr>
                <w:rFonts w:ascii="宋体" w:hAnsi="宋体" w:cs="宋体" w:hint="eastAsia"/>
                <w:spacing w:val="-6"/>
                <w:kern w:val="0"/>
                <w:sz w:val="21"/>
                <w:szCs w:val="21"/>
              </w:rPr>
              <w:t>。</w:t>
            </w:r>
          </w:p>
          <w:p w14:paraId="45DAB0C5" w14:textId="77777777" w:rsidR="00D80E3B" w:rsidRDefault="00000000">
            <w:pPr>
              <w:autoSpaceDE w:val="0"/>
              <w:autoSpaceDN w:val="0"/>
              <w:adjustRightInd w:val="0"/>
              <w:snapToGrid w:val="0"/>
              <w:spacing w:line="288" w:lineRule="auto"/>
              <w:jc w:val="left"/>
              <w:rPr>
                <w:rFonts w:ascii="宋体" w:hAnsi="宋体" w:cs="宋体"/>
                <w:color w:val="000000"/>
                <w:spacing w:val="-6"/>
                <w:kern w:val="0"/>
                <w:sz w:val="21"/>
                <w:szCs w:val="21"/>
              </w:rPr>
            </w:pPr>
            <w:r>
              <w:rPr>
                <w:rFonts w:ascii="宋体" w:hAnsi="宋体" w:cs="宋体" w:hint="eastAsia"/>
                <w:spacing w:val="-6"/>
                <w:sz w:val="21"/>
                <w:szCs w:val="21"/>
              </w:rPr>
              <w:t>逾期支付货款的，自逾期之日起，向中标人每日偿付未付价款0.05%的滞纳金。</w:t>
            </w:r>
          </w:p>
          <w:p w14:paraId="71BC401E" w14:textId="77777777" w:rsidR="00D80E3B" w:rsidRDefault="00000000">
            <w:pPr>
              <w:autoSpaceDE w:val="0"/>
              <w:autoSpaceDN w:val="0"/>
              <w:adjustRightInd w:val="0"/>
              <w:snapToGrid w:val="0"/>
              <w:spacing w:line="288" w:lineRule="auto"/>
              <w:jc w:val="left"/>
              <w:rPr>
                <w:rFonts w:ascii="宋体" w:hAnsi="宋体" w:cs="宋体"/>
                <w:spacing w:val="-6"/>
                <w:kern w:val="0"/>
                <w:sz w:val="21"/>
                <w:szCs w:val="21"/>
              </w:rPr>
            </w:pPr>
            <w:r>
              <w:rPr>
                <w:rFonts w:ascii="宋体" w:hAnsi="宋体" w:cs="宋体" w:hint="eastAsia"/>
                <w:spacing w:val="-6"/>
                <w:kern w:val="0"/>
                <w:sz w:val="21"/>
                <w:szCs w:val="21"/>
              </w:rPr>
              <w:t>在签订合同时，供应商明确表示无需预付款或者主动要求降低预付款比例的，可降低预付款比例（预付款保函同步调整）。</w:t>
            </w:r>
          </w:p>
        </w:tc>
      </w:tr>
      <w:bookmarkEnd w:id="30"/>
    </w:tbl>
    <w:p w14:paraId="0FCA4BFD" w14:textId="77777777" w:rsidR="00D80E3B" w:rsidRDefault="00D80E3B">
      <w:pPr>
        <w:adjustRightInd w:val="0"/>
        <w:snapToGrid w:val="0"/>
        <w:spacing w:line="288" w:lineRule="auto"/>
        <w:ind w:left="238" w:hangingChars="113" w:hanging="238"/>
        <w:rPr>
          <w:rFonts w:ascii="宋体" w:hAnsi="宋体"/>
          <w:b/>
          <w:sz w:val="21"/>
          <w:szCs w:val="21"/>
        </w:rPr>
      </w:pPr>
    </w:p>
    <w:p w14:paraId="5ED1DF02" w14:textId="77777777" w:rsidR="00D80E3B" w:rsidRDefault="00000000">
      <w:pPr>
        <w:adjustRightInd w:val="0"/>
        <w:snapToGrid w:val="0"/>
        <w:spacing w:line="288" w:lineRule="auto"/>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r>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80E3B" w14:paraId="617BD8A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652F1C" w14:textId="77777777" w:rsidR="00D80E3B" w:rsidRPr="003C2140" w:rsidRDefault="00000000">
            <w:pPr>
              <w:adjustRightInd w:val="0"/>
              <w:snapToGrid w:val="0"/>
              <w:spacing w:line="288" w:lineRule="auto"/>
              <w:jc w:val="center"/>
              <w:rPr>
                <w:rFonts w:ascii="宋体" w:hAnsi="宋体" w:cs="宋体"/>
                <w:b/>
                <w:bCs/>
                <w:sz w:val="21"/>
                <w:szCs w:val="21"/>
              </w:rPr>
            </w:pPr>
            <w:r w:rsidRPr="003C2140">
              <w:rPr>
                <w:rFonts w:ascii="宋体" w:hAnsi="宋体" w:cs="宋体" w:hint="eastAsia"/>
                <w:b/>
                <w:bCs/>
                <w:sz w:val="21"/>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28CD27C7" w14:textId="77777777" w:rsidR="00D80E3B" w:rsidRPr="003C2140" w:rsidRDefault="00000000">
            <w:pPr>
              <w:adjustRightInd w:val="0"/>
              <w:snapToGrid w:val="0"/>
              <w:spacing w:line="288" w:lineRule="auto"/>
              <w:rPr>
                <w:rFonts w:ascii="宋体" w:hAnsi="宋体" w:cs="宋体"/>
                <w:sz w:val="21"/>
                <w:szCs w:val="21"/>
              </w:rPr>
            </w:pPr>
            <w:r w:rsidRPr="003C2140">
              <w:rPr>
                <w:rFonts w:ascii="宋体" w:hAnsi="宋体" w:hint="eastAsia"/>
                <w:sz w:val="21"/>
                <w:szCs w:val="21"/>
              </w:rPr>
              <w:t>合同签订后1个月内</w:t>
            </w:r>
          </w:p>
        </w:tc>
      </w:tr>
      <w:tr w:rsidR="00D80E3B" w14:paraId="28A7435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732826F" w14:textId="77777777" w:rsidR="00D80E3B" w:rsidRPr="003C2140" w:rsidRDefault="00000000">
            <w:pPr>
              <w:adjustRightInd w:val="0"/>
              <w:snapToGrid w:val="0"/>
              <w:spacing w:line="288" w:lineRule="auto"/>
              <w:jc w:val="center"/>
              <w:rPr>
                <w:rFonts w:ascii="宋体" w:hAnsi="宋体" w:cs="宋体"/>
                <w:b/>
                <w:bCs/>
                <w:sz w:val="21"/>
                <w:szCs w:val="21"/>
              </w:rPr>
            </w:pPr>
            <w:r w:rsidRPr="003C2140">
              <w:rPr>
                <w:rFonts w:ascii="宋体" w:hAnsi="宋体" w:cs="宋体" w:hint="eastAsia"/>
                <w:b/>
                <w:bCs/>
                <w:sz w:val="21"/>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17C2D663" w14:textId="77777777" w:rsidR="00D80E3B" w:rsidRPr="003C2140" w:rsidRDefault="00000000">
            <w:pPr>
              <w:adjustRightInd w:val="0"/>
              <w:snapToGrid w:val="0"/>
              <w:spacing w:line="288" w:lineRule="auto"/>
              <w:rPr>
                <w:rFonts w:ascii="宋体" w:hAnsi="宋体" w:cs="宋体"/>
                <w:sz w:val="21"/>
                <w:szCs w:val="21"/>
              </w:rPr>
            </w:pPr>
            <w:r w:rsidRPr="003C2140">
              <w:rPr>
                <w:rFonts w:ascii="宋体" w:hAnsi="宋体" w:cs="宋体" w:hint="eastAsia"/>
                <w:sz w:val="21"/>
                <w:szCs w:val="21"/>
              </w:rPr>
              <w:t>采购人指定地点</w:t>
            </w:r>
          </w:p>
        </w:tc>
      </w:tr>
    </w:tbl>
    <w:p w14:paraId="33CE72D6" w14:textId="77777777" w:rsidR="00D80E3B" w:rsidRDefault="00D80E3B">
      <w:pPr>
        <w:adjustRightInd w:val="0"/>
        <w:snapToGrid w:val="0"/>
        <w:spacing w:line="288" w:lineRule="auto"/>
        <w:rPr>
          <w:rFonts w:ascii="宋体" w:hAnsi="宋体"/>
          <w:sz w:val="21"/>
          <w:szCs w:val="21"/>
        </w:rPr>
      </w:pPr>
    </w:p>
    <w:p w14:paraId="1218519D" w14:textId="77777777" w:rsidR="00D80E3B" w:rsidRDefault="00000000">
      <w:pPr>
        <w:adjustRightInd w:val="0"/>
        <w:snapToGrid w:val="0"/>
        <w:spacing w:line="288" w:lineRule="auto"/>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r>
        <w:rPr>
          <w:rFonts w:ascii="宋体" w:hAnsi="宋体" w:hint="eastAsia"/>
          <w:b/>
          <w:sz w:val="21"/>
          <w:szCs w:val="21"/>
        </w:rPr>
        <w:t>：</w:t>
      </w:r>
    </w:p>
    <w:p w14:paraId="49FFADA8" w14:textId="77777777" w:rsidR="00D80E3B" w:rsidRPr="00773F2C" w:rsidRDefault="00000000" w:rsidP="00773F2C">
      <w:pPr>
        <w:pStyle w:val="Default"/>
        <w:spacing w:line="300" w:lineRule="auto"/>
        <w:rPr>
          <w:rFonts w:ascii="宋体" w:hAnsi="宋体"/>
          <w:bCs/>
          <w:sz w:val="21"/>
          <w:szCs w:val="21"/>
        </w:rPr>
      </w:pPr>
      <w:r w:rsidRPr="00773F2C">
        <w:rPr>
          <w:rFonts w:ascii="宋体" w:hAnsi="宋体"/>
          <w:b/>
          <w:sz w:val="21"/>
          <w:szCs w:val="21"/>
        </w:rPr>
        <w:t>技术要求</w:t>
      </w:r>
      <w:r w:rsidRPr="00773F2C">
        <w:rPr>
          <w:rFonts w:ascii="宋体" w:hAnsi="宋体" w:hint="eastAsia"/>
          <w:b/>
          <w:sz w:val="21"/>
          <w:szCs w:val="21"/>
        </w:rPr>
        <w:t>：需执行的国家相关标准、行业标准、地方标准或者其他标准、规范</w:t>
      </w:r>
      <w:r w:rsidRPr="00773F2C">
        <w:rPr>
          <w:rFonts w:ascii="宋体" w:hAnsi="宋体" w:hint="eastAsia"/>
          <w:bCs/>
          <w:sz w:val="21"/>
          <w:szCs w:val="21"/>
        </w:rPr>
        <w:t>：如技术要求中未注明需执行的国家相关标准、行业标准、地方标准或者其他标准、规范的，执行最新标准、规范。</w:t>
      </w:r>
    </w:p>
    <w:p w14:paraId="70B5D3A8" w14:textId="77777777" w:rsidR="00D80E3B" w:rsidRDefault="00000000" w:rsidP="00773F2C">
      <w:pPr>
        <w:pStyle w:val="Default"/>
        <w:snapToGrid w:val="0"/>
        <w:spacing w:line="300" w:lineRule="auto"/>
        <w:ind w:firstLineChars="200" w:firstLine="420"/>
        <w:rPr>
          <w:rFonts w:ascii="宋体" w:hAnsi="宋体"/>
          <w:bCs/>
          <w:sz w:val="21"/>
          <w:szCs w:val="21"/>
        </w:rPr>
      </w:pPr>
      <w:bookmarkStart w:id="31" w:name="_Toc419986984"/>
      <w:bookmarkStart w:id="32" w:name="_Toc419986864"/>
      <w:r>
        <w:rPr>
          <w:rFonts w:ascii="宋体" w:hAnsi="宋体" w:hint="eastAsia"/>
          <w:bCs/>
          <w:sz w:val="21"/>
          <w:szCs w:val="21"/>
        </w:rPr>
        <w:t>（一）服务地点与时间</w:t>
      </w:r>
      <w:bookmarkEnd w:id="31"/>
      <w:bookmarkEnd w:id="32"/>
    </w:p>
    <w:p w14:paraId="0A85B4C4" w14:textId="77777777" w:rsidR="00D80E3B" w:rsidRDefault="00000000" w:rsidP="00773F2C">
      <w:pPr>
        <w:pStyle w:val="Default"/>
        <w:snapToGrid w:val="0"/>
        <w:spacing w:line="300" w:lineRule="auto"/>
        <w:ind w:firstLineChars="200" w:firstLine="420"/>
        <w:rPr>
          <w:rFonts w:ascii="宋体" w:hAnsi="宋体"/>
          <w:bCs/>
          <w:sz w:val="21"/>
          <w:szCs w:val="21"/>
        </w:rPr>
      </w:pPr>
      <w:bookmarkStart w:id="33" w:name="_Toc419986985"/>
      <w:r>
        <w:rPr>
          <w:rFonts w:ascii="宋体" w:hAnsi="宋体" w:hint="eastAsia"/>
          <w:bCs/>
          <w:sz w:val="21"/>
          <w:szCs w:val="21"/>
        </w:rPr>
        <w:t>1、服务地点：</w:t>
      </w:r>
      <w:bookmarkStart w:id="34" w:name="_Toc419986986"/>
      <w:bookmarkEnd w:id="33"/>
      <w:r>
        <w:rPr>
          <w:rFonts w:ascii="宋体" w:hAnsi="宋体" w:hint="eastAsia"/>
          <w:bCs/>
          <w:sz w:val="21"/>
          <w:szCs w:val="21"/>
        </w:rPr>
        <w:t>浙大城市学院行政楼一楼原校史馆</w:t>
      </w:r>
    </w:p>
    <w:p w14:paraId="467489DC" w14:textId="77777777" w:rsidR="00D80E3B" w:rsidRPr="00773F2C" w:rsidRDefault="00000000" w:rsidP="00773F2C">
      <w:pPr>
        <w:pStyle w:val="Default"/>
        <w:snapToGrid w:val="0"/>
        <w:spacing w:line="300" w:lineRule="auto"/>
        <w:ind w:firstLineChars="200" w:firstLine="420"/>
        <w:rPr>
          <w:rFonts w:ascii="宋体" w:hAnsi="宋体"/>
          <w:bCs/>
          <w:sz w:val="21"/>
          <w:szCs w:val="21"/>
        </w:rPr>
      </w:pPr>
      <w:r w:rsidRPr="00773F2C">
        <w:rPr>
          <w:rFonts w:ascii="宋体" w:hAnsi="宋体" w:hint="eastAsia"/>
          <w:bCs/>
          <w:sz w:val="21"/>
          <w:szCs w:val="21"/>
        </w:rPr>
        <w:t>2、服务期限：</w:t>
      </w:r>
      <w:bookmarkEnd w:id="34"/>
      <w:r w:rsidRPr="00773F2C">
        <w:rPr>
          <w:rFonts w:ascii="宋体" w:hAnsi="宋体" w:hint="eastAsia"/>
          <w:bCs/>
          <w:sz w:val="21"/>
          <w:szCs w:val="21"/>
        </w:rPr>
        <w:t>2022年8月22日之前完成设计、拆卸、安装</w:t>
      </w:r>
    </w:p>
    <w:p w14:paraId="7FD9A1C6" w14:textId="77777777" w:rsidR="00D80E3B" w:rsidRDefault="00000000" w:rsidP="00773F2C">
      <w:pPr>
        <w:pStyle w:val="Default"/>
        <w:snapToGrid w:val="0"/>
        <w:spacing w:line="300" w:lineRule="auto"/>
        <w:ind w:firstLineChars="200" w:firstLine="420"/>
        <w:rPr>
          <w:rFonts w:ascii="宋体" w:hAnsi="宋体"/>
          <w:bCs/>
          <w:sz w:val="21"/>
          <w:szCs w:val="21"/>
        </w:rPr>
      </w:pPr>
      <w:r>
        <w:rPr>
          <w:rFonts w:ascii="宋体" w:hAnsi="宋体" w:hint="eastAsia"/>
          <w:bCs/>
          <w:sz w:val="21"/>
          <w:szCs w:val="21"/>
        </w:rPr>
        <w:lastRenderedPageBreak/>
        <w:t>3、磋商总价含所有制作项目的设计费、材料费、人工费、安装、运输费、加班费、税费等一切费用。</w:t>
      </w:r>
    </w:p>
    <w:p w14:paraId="5B201580" w14:textId="77777777" w:rsidR="00D80E3B" w:rsidRDefault="00000000" w:rsidP="00773F2C">
      <w:pPr>
        <w:pStyle w:val="Default"/>
        <w:snapToGrid w:val="0"/>
        <w:spacing w:line="300" w:lineRule="auto"/>
        <w:ind w:firstLineChars="200" w:firstLine="420"/>
        <w:rPr>
          <w:rFonts w:ascii="宋体" w:hAnsi="宋体"/>
          <w:bCs/>
          <w:sz w:val="21"/>
          <w:szCs w:val="21"/>
        </w:rPr>
      </w:pPr>
      <w:r>
        <w:rPr>
          <w:rFonts w:ascii="宋体" w:hAnsi="宋体" w:hint="eastAsia"/>
          <w:bCs/>
          <w:sz w:val="21"/>
          <w:szCs w:val="21"/>
        </w:rPr>
        <w:t>4、成交后，采购人若对方案有调整的，应根据采购人要求进行调整，费用不做调整。</w:t>
      </w:r>
    </w:p>
    <w:p w14:paraId="78E5B0FB" w14:textId="77777777" w:rsidR="00D80E3B" w:rsidRDefault="00000000" w:rsidP="00773F2C">
      <w:pPr>
        <w:pStyle w:val="Default"/>
        <w:snapToGrid w:val="0"/>
        <w:spacing w:line="300" w:lineRule="auto"/>
        <w:ind w:firstLineChars="200" w:firstLine="420"/>
        <w:rPr>
          <w:rFonts w:ascii="宋体" w:hAnsi="宋体"/>
          <w:b/>
          <w:bCs/>
          <w:sz w:val="21"/>
          <w:szCs w:val="21"/>
        </w:rPr>
      </w:pPr>
      <w:bookmarkStart w:id="35" w:name="_Toc419986989"/>
      <w:r>
        <w:rPr>
          <w:rFonts w:ascii="宋体" w:hAnsi="宋体" w:hint="eastAsia"/>
          <w:bCs/>
          <w:sz w:val="21"/>
          <w:szCs w:val="21"/>
        </w:rPr>
        <w:t>（二）</w:t>
      </w:r>
      <w:bookmarkEnd w:id="35"/>
      <w:r>
        <w:rPr>
          <w:rFonts w:ascii="宋体" w:hAnsi="宋体" w:hint="eastAsia"/>
          <w:b/>
          <w:bCs/>
          <w:sz w:val="21"/>
          <w:szCs w:val="21"/>
        </w:rPr>
        <w:t>服务要求</w:t>
      </w:r>
    </w:p>
    <w:p w14:paraId="1EC37317" w14:textId="77777777" w:rsidR="00D80E3B" w:rsidRDefault="00000000" w:rsidP="00773F2C">
      <w:pPr>
        <w:adjustRightInd w:val="0"/>
        <w:snapToGrid w:val="0"/>
        <w:spacing w:line="300" w:lineRule="auto"/>
        <w:ind w:firstLineChars="200" w:firstLine="420"/>
        <w:jc w:val="left"/>
        <w:rPr>
          <w:rFonts w:ascii="宋体" w:hAnsi="宋体"/>
          <w:sz w:val="21"/>
          <w:szCs w:val="21"/>
        </w:rPr>
      </w:pPr>
      <w:r>
        <w:rPr>
          <w:rFonts w:ascii="宋体" w:hAnsi="宋体" w:hint="eastAsia"/>
          <w:sz w:val="21"/>
          <w:szCs w:val="21"/>
        </w:rPr>
        <w:t>1.全面梳理学校建校</w:t>
      </w:r>
      <w:proofErr w:type="gramStart"/>
      <w:r>
        <w:rPr>
          <w:rFonts w:ascii="宋体" w:hAnsi="宋体" w:hint="eastAsia"/>
          <w:sz w:val="21"/>
          <w:szCs w:val="21"/>
        </w:rPr>
        <w:t>特别是转设公办</w:t>
      </w:r>
      <w:proofErr w:type="gramEnd"/>
      <w:r>
        <w:rPr>
          <w:rFonts w:ascii="宋体" w:hAnsi="宋体" w:hint="eastAsia"/>
          <w:sz w:val="21"/>
          <w:szCs w:val="21"/>
        </w:rPr>
        <w:t xml:space="preserve">以来的办学历史，凝练特色亮点； </w:t>
      </w:r>
    </w:p>
    <w:p w14:paraId="4B22EE08" w14:textId="77777777" w:rsidR="00D80E3B" w:rsidRDefault="00000000" w:rsidP="00773F2C">
      <w:pPr>
        <w:adjustRightInd w:val="0"/>
        <w:snapToGrid w:val="0"/>
        <w:spacing w:line="300" w:lineRule="auto"/>
        <w:ind w:firstLineChars="200" w:firstLine="420"/>
        <w:jc w:val="left"/>
        <w:rPr>
          <w:rFonts w:ascii="宋体" w:hAnsi="宋体"/>
          <w:sz w:val="21"/>
          <w:szCs w:val="21"/>
        </w:rPr>
      </w:pPr>
      <w:r>
        <w:rPr>
          <w:rFonts w:ascii="宋体" w:hAnsi="宋体" w:hint="eastAsia"/>
          <w:sz w:val="21"/>
          <w:szCs w:val="21"/>
        </w:rPr>
        <w:t>2.按照彰显特色、突出亮点的原则</w:t>
      </w:r>
      <w:proofErr w:type="gramStart"/>
      <w:r>
        <w:rPr>
          <w:rFonts w:ascii="宋体" w:hAnsi="宋体" w:hint="eastAsia"/>
          <w:sz w:val="21"/>
          <w:szCs w:val="21"/>
        </w:rPr>
        <w:t>系统设计城院之</w:t>
      </w:r>
      <w:proofErr w:type="gramEnd"/>
      <w:r>
        <w:rPr>
          <w:rFonts w:ascii="宋体" w:hAnsi="宋体" w:hint="eastAsia"/>
          <w:sz w:val="21"/>
          <w:szCs w:val="21"/>
        </w:rPr>
        <w:t xml:space="preserve">窗（原校史馆）内容、展示风格、布局结构； </w:t>
      </w:r>
    </w:p>
    <w:p w14:paraId="161276FC" w14:textId="77777777" w:rsidR="00D80E3B" w:rsidRDefault="00000000" w:rsidP="00773F2C">
      <w:pPr>
        <w:adjustRightInd w:val="0"/>
        <w:snapToGrid w:val="0"/>
        <w:spacing w:line="300" w:lineRule="auto"/>
        <w:ind w:firstLineChars="200" w:firstLine="420"/>
        <w:jc w:val="left"/>
        <w:rPr>
          <w:rFonts w:ascii="宋体" w:hAnsi="宋体"/>
          <w:sz w:val="21"/>
          <w:szCs w:val="21"/>
        </w:rPr>
      </w:pPr>
      <w:r>
        <w:rPr>
          <w:rFonts w:ascii="宋体" w:hAnsi="宋体" w:hint="eastAsia"/>
          <w:sz w:val="21"/>
          <w:szCs w:val="21"/>
        </w:rPr>
        <w:t xml:space="preserve">3.优化、调整展馆的灯光方案，设计、布局屏幕系统； </w:t>
      </w:r>
    </w:p>
    <w:p w14:paraId="5D6B5F5C" w14:textId="77777777" w:rsidR="00D80E3B" w:rsidRPr="00773F2C" w:rsidRDefault="00000000" w:rsidP="00773F2C">
      <w:pPr>
        <w:adjustRightInd w:val="0"/>
        <w:snapToGrid w:val="0"/>
        <w:spacing w:line="300" w:lineRule="auto"/>
        <w:ind w:firstLineChars="200" w:firstLine="420"/>
        <w:jc w:val="left"/>
        <w:rPr>
          <w:rFonts w:ascii="宋体" w:hAnsi="宋体"/>
          <w:sz w:val="21"/>
          <w:szCs w:val="21"/>
        </w:rPr>
      </w:pPr>
      <w:r>
        <w:rPr>
          <w:rFonts w:ascii="宋体" w:hAnsi="宋体" w:hint="eastAsia"/>
          <w:sz w:val="21"/>
          <w:szCs w:val="21"/>
        </w:rPr>
        <w:t>4.</w:t>
      </w:r>
      <w:proofErr w:type="gramStart"/>
      <w:r>
        <w:rPr>
          <w:rFonts w:ascii="宋体" w:hAnsi="宋体" w:hint="eastAsia"/>
          <w:sz w:val="21"/>
          <w:szCs w:val="21"/>
        </w:rPr>
        <w:t>分板块</w:t>
      </w:r>
      <w:proofErr w:type="gramEnd"/>
      <w:r>
        <w:rPr>
          <w:rFonts w:ascii="宋体" w:hAnsi="宋体" w:hint="eastAsia"/>
          <w:sz w:val="21"/>
          <w:szCs w:val="21"/>
        </w:rPr>
        <w:t>设计“鸿业肇始”“华丽转身”“名校加持”“名城赋能”“科教创新”</w:t>
      </w:r>
      <w:proofErr w:type="gramStart"/>
      <w:r>
        <w:rPr>
          <w:rFonts w:ascii="宋体" w:hAnsi="宋体" w:hint="eastAsia"/>
          <w:sz w:val="21"/>
          <w:szCs w:val="21"/>
        </w:rPr>
        <w:t>“</w:t>
      </w:r>
      <w:proofErr w:type="gramEnd"/>
      <w:r>
        <w:rPr>
          <w:rFonts w:ascii="宋体" w:hAnsi="宋体" w:hint="eastAsia"/>
          <w:sz w:val="21"/>
          <w:szCs w:val="21"/>
        </w:rPr>
        <w:t>五育并举“国</w:t>
      </w:r>
      <w:r w:rsidRPr="00773F2C">
        <w:rPr>
          <w:rFonts w:ascii="宋体" w:hAnsi="宋体" w:hint="eastAsia"/>
          <w:sz w:val="21"/>
          <w:szCs w:val="21"/>
        </w:rPr>
        <w:t xml:space="preserve">际合作”“活力校园”“党建引融”“社会支持”“城院星光”“领导关怀”等板块内容； </w:t>
      </w:r>
    </w:p>
    <w:p w14:paraId="7B364700" w14:textId="77777777" w:rsidR="00D80E3B" w:rsidRPr="00773F2C" w:rsidRDefault="00000000" w:rsidP="00773F2C">
      <w:pPr>
        <w:pStyle w:val="a1"/>
        <w:adjustRightInd w:val="0"/>
        <w:snapToGrid w:val="0"/>
        <w:spacing w:after="0" w:line="300" w:lineRule="auto"/>
        <w:ind w:firstLineChars="200" w:firstLine="420"/>
        <w:jc w:val="left"/>
      </w:pPr>
      <w:r w:rsidRPr="00773F2C">
        <w:rPr>
          <w:rFonts w:ascii="宋体" w:hAnsi="宋体" w:hint="eastAsia"/>
          <w:szCs w:val="21"/>
        </w:rPr>
        <w:t>5.设计“数字化校园”专区的内容，提供展示呈现方案；</w:t>
      </w:r>
    </w:p>
    <w:p w14:paraId="6C4ED17E" w14:textId="77777777" w:rsidR="00D80E3B" w:rsidRPr="00773F2C" w:rsidRDefault="00000000" w:rsidP="00773F2C">
      <w:pPr>
        <w:adjustRightInd w:val="0"/>
        <w:snapToGrid w:val="0"/>
        <w:spacing w:line="300" w:lineRule="auto"/>
        <w:ind w:firstLineChars="200" w:firstLine="420"/>
        <w:jc w:val="left"/>
        <w:rPr>
          <w:rFonts w:ascii="宋体" w:hAnsi="宋体"/>
          <w:sz w:val="21"/>
          <w:szCs w:val="21"/>
        </w:rPr>
      </w:pPr>
      <w:r w:rsidRPr="00773F2C">
        <w:rPr>
          <w:rFonts w:ascii="宋体" w:hAnsi="宋体" w:hint="eastAsia"/>
          <w:sz w:val="21"/>
          <w:szCs w:val="21"/>
        </w:rPr>
        <w:t xml:space="preserve">6.提供设计最终图稿，完成内容和展板的布置； </w:t>
      </w:r>
    </w:p>
    <w:p w14:paraId="26C7D0C7" w14:textId="77777777" w:rsidR="00D80E3B" w:rsidRDefault="00000000" w:rsidP="00773F2C">
      <w:pPr>
        <w:adjustRightInd w:val="0"/>
        <w:snapToGrid w:val="0"/>
        <w:spacing w:line="300" w:lineRule="auto"/>
        <w:ind w:firstLineChars="200" w:firstLine="420"/>
        <w:jc w:val="left"/>
        <w:rPr>
          <w:rFonts w:ascii="宋体" w:hAnsi="宋体"/>
          <w:sz w:val="21"/>
          <w:szCs w:val="21"/>
        </w:rPr>
      </w:pPr>
      <w:r w:rsidRPr="00773F2C">
        <w:rPr>
          <w:rFonts w:ascii="宋体" w:hAnsi="宋体" w:hint="eastAsia"/>
          <w:sz w:val="21"/>
          <w:szCs w:val="21"/>
        </w:rPr>
        <w:t>7.设计并制作导</w:t>
      </w:r>
      <w:proofErr w:type="gramStart"/>
      <w:r w:rsidRPr="00773F2C">
        <w:rPr>
          <w:rFonts w:ascii="宋体" w:hAnsi="宋体" w:hint="eastAsia"/>
          <w:sz w:val="21"/>
          <w:szCs w:val="21"/>
        </w:rPr>
        <w:t>览</w:t>
      </w:r>
      <w:proofErr w:type="gramEnd"/>
      <w:r w:rsidRPr="00773F2C">
        <w:rPr>
          <w:rFonts w:ascii="宋体" w:hAnsi="宋体" w:hint="eastAsia"/>
          <w:sz w:val="21"/>
          <w:szCs w:val="21"/>
        </w:rPr>
        <w:t>手册：要求导</w:t>
      </w:r>
      <w:proofErr w:type="gramStart"/>
      <w:r w:rsidRPr="00773F2C">
        <w:rPr>
          <w:rFonts w:ascii="宋体" w:hAnsi="宋体" w:hint="eastAsia"/>
          <w:sz w:val="21"/>
          <w:szCs w:val="21"/>
        </w:rPr>
        <w:t>览册与</w:t>
      </w:r>
      <w:proofErr w:type="gramEnd"/>
      <w:r w:rsidRPr="00773F2C">
        <w:rPr>
          <w:rFonts w:ascii="宋体" w:hAnsi="宋体" w:hint="eastAsia"/>
          <w:sz w:val="21"/>
          <w:szCs w:val="21"/>
        </w:rPr>
        <w:t>展览主视觉形象风格统一；手册图表设计逻辑清晰、便于阅读，插图美观；封面设计新颖、美观、有创意；内页编排</w:t>
      </w:r>
      <w:r>
        <w:rPr>
          <w:rFonts w:ascii="宋体" w:hAnsi="宋体" w:hint="eastAsia"/>
          <w:sz w:val="21"/>
          <w:szCs w:val="21"/>
        </w:rPr>
        <w:t>设计美观、符合阅读习惯；文字编辑专业，富有逻辑，章节段落清晰，便于阅读；对导</w:t>
      </w:r>
      <w:proofErr w:type="gramStart"/>
      <w:r>
        <w:rPr>
          <w:rFonts w:ascii="宋体" w:hAnsi="宋体" w:hint="eastAsia"/>
          <w:sz w:val="21"/>
          <w:szCs w:val="21"/>
        </w:rPr>
        <w:t>览册进行</w:t>
      </w:r>
      <w:proofErr w:type="gramEnd"/>
      <w:r>
        <w:rPr>
          <w:rFonts w:ascii="宋体" w:hAnsi="宋体" w:hint="eastAsia"/>
          <w:sz w:val="21"/>
          <w:szCs w:val="21"/>
        </w:rPr>
        <w:t>印刷制作，四色和专色印刷结合，采用带涂布的特种纸张，骑马钉装订；</w:t>
      </w:r>
    </w:p>
    <w:p w14:paraId="5AA11B76" w14:textId="77777777" w:rsidR="00D80E3B" w:rsidRDefault="00000000" w:rsidP="00773F2C">
      <w:pPr>
        <w:adjustRightInd w:val="0"/>
        <w:snapToGrid w:val="0"/>
        <w:spacing w:line="300" w:lineRule="auto"/>
        <w:ind w:firstLineChars="200" w:firstLine="420"/>
        <w:jc w:val="left"/>
        <w:rPr>
          <w:rFonts w:ascii="宋体" w:hAnsi="宋体"/>
          <w:sz w:val="21"/>
          <w:szCs w:val="21"/>
        </w:rPr>
      </w:pPr>
      <w:r>
        <w:rPr>
          <w:rFonts w:ascii="宋体" w:hAnsi="宋体" w:hint="eastAsia"/>
          <w:sz w:val="21"/>
          <w:szCs w:val="21"/>
        </w:rPr>
        <w:t>8.展厅布置完毕3个月内提供的修改更新服务。</w:t>
      </w:r>
    </w:p>
    <w:p w14:paraId="71A76E68" w14:textId="77777777" w:rsidR="00D80E3B" w:rsidRDefault="00000000">
      <w:pPr>
        <w:adjustRightInd w:val="0"/>
        <w:snapToGrid w:val="0"/>
        <w:spacing w:line="288" w:lineRule="auto"/>
        <w:rPr>
          <w:rFonts w:ascii="宋体" w:hAnsi="宋体"/>
          <w:b/>
          <w:bCs/>
          <w:sz w:val="21"/>
          <w:szCs w:val="21"/>
        </w:rPr>
      </w:pPr>
      <w:r>
        <w:rPr>
          <w:rFonts w:ascii="宋体" w:hAnsi="宋体" w:hint="eastAsia"/>
          <w:b/>
          <w:bCs/>
          <w:sz w:val="21"/>
          <w:szCs w:val="21"/>
        </w:rPr>
        <w:t>（三）其他清单，包括但不限于以下内容：</w:t>
      </w:r>
    </w:p>
    <w:tbl>
      <w:tblPr>
        <w:tblStyle w:val="af7"/>
        <w:tblW w:w="5000" w:type="pct"/>
        <w:tblLook w:val="04A0" w:firstRow="1" w:lastRow="0" w:firstColumn="1" w:lastColumn="0" w:noHBand="0" w:noVBand="1"/>
      </w:tblPr>
      <w:tblGrid>
        <w:gridCol w:w="700"/>
        <w:gridCol w:w="1564"/>
        <w:gridCol w:w="5669"/>
        <w:gridCol w:w="709"/>
        <w:gridCol w:w="760"/>
      </w:tblGrid>
      <w:tr w:rsidR="00773F2C" w:rsidRPr="00773F2C" w14:paraId="3DA9CEF6" w14:textId="77777777" w:rsidTr="00773F2C">
        <w:trPr>
          <w:trHeight w:val="539"/>
        </w:trPr>
        <w:tc>
          <w:tcPr>
            <w:tcW w:w="372" w:type="pct"/>
            <w:vAlign w:val="center"/>
          </w:tcPr>
          <w:p w14:paraId="3F43853E" w14:textId="77777777" w:rsidR="00D80E3B" w:rsidRPr="00773F2C" w:rsidRDefault="00000000" w:rsidP="00773F2C">
            <w:pPr>
              <w:adjustRightInd w:val="0"/>
              <w:snapToGrid w:val="0"/>
              <w:spacing w:line="276" w:lineRule="auto"/>
              <w:jc w:val="center"/>
              <w:rPr>
                <w:rFonts w:ascii="宋体" w:hAnsi="宋体"/>
                <w:b/>
                <w:bCs/>
                <w:sz w:val="21"/>
                <w:szCs w:val="21"/>
              </w:rPr>
            </w:pPr>
            <w:r w:rsidRPr="00773F2C">
              <w:rPr>
                <w:rFonts w:ascii="宋体" w:hAnsi="宋体" w:hint="eastAsia"/>
                <w:b/>
                <w:bCs/>
                <w:sz w:val="21"/>
                <w:szCs w:val="21"/>
              </w:rPr>
              <w:t>序号</w:t>
            </w:r>
          </w:p>
        </w:tc>
        <w:tc>
          <w:tcPr>
            <w:tcW w:w="832" w:type="pct"/>
            <w:vAlign w:val="center"/>
          </w:tcPr>
          <w:p w14:paraId="1C5B5FEF" w14:textId="77777777" w:rsidR="00D80E3B" w:rsidRPr="00773F2C" w:rsidRDefault="00000000" w:rsidP="00773F2C">
            <w:pPr>
              <w:adjustRightInd w:val="0"/>
              <w:snapToGrid w:val="0"/>
              <w:spacing w:line="276" w:lineRule="auto"/>
              <w:jc w:val="center"/>
              <w:rPr>
                <w:rFonts w:ascii="宋体" w:hAnsi="宋体"/>
                <w:b/>
                <w:bCs/>
                <w:sz w:val="21"/>
                <w:szCs w:val="21"/>
              </w:rPr>
            </w:pPr>
            <w:r w:rsidRPr="00773F2C">
              <w:rPr>
                <w:rFonts w:ascii="宋体" w:hAnsi="宋体" w:hint="eastAsia"/>
                <w:b/>
                <w:bCs/>
                <w:sz w:val="21"/>
                <w:szCs w:val="21"/>
              </w:rPr>
              <w:t>名称</w:t>
            </w:r>
          </w:p>
        </w:tc>
        <w:tc>
          <w:tcPr>
            <w:tcW w:w="3015" w:type="pct"/>
            <w:vAlign w:val="center"/>
          </w:tcPr>
          <w:p w14:paraId="787C2771" w14:textId="77777777" w:rsidR="00D80E3B" w:rsidRPr="00773F2C" w:rsidRDefault="00000000" w:rsidP="00773F2C">
            <w:pPr>
              <w:adjustRightInd w:val="0"/>
              <w:snapToGrid w:val="0"/>
              <w:spacing w:line="276" w:lineRule="auto"/>
              <w:jc w:val="center"/>
              <w:rPr>
                <w:rFonts w:ascii="宋体" w:hAnsi="宋体"/>
                <w:b/>
                <w:bCs/>
                <w:sz w:val="21"/>
                <w:szCs w:val="21"/>
              </w:rPr>
            </w:pPr>
            <w:r w:rsidRPr="00773F2C">
              <w:rPr>
                <w:rFonts w:ascii="宋体" w:hAnsi="宋体" w:hint="eastAsia"/>
                <w:b/>
                <w:bCs/>
                <w:sz w:val="21"/>
                <w:szCs w:val="21"/>
              </w:rPr>
              <w:t>规格型号或具体服务</w:t>
            </w:r>
          </w:p>
        </w:tc>
        <w:tc>
          <w:tcPr>
            <w:tcW w:w="377" w:type="pct"/>
            <w:vAlign w:val="center"/>
          </w:tcPr>
          <w:p w14:paraId="4E020F2A" w14:textId="77777777" w:rsidR="00D80E3B" w:rsidRPr="00773F2C" w:rsidRDefault="00000000" w:rsidP="00773F2C">
            <w:pPr>
              <w:adjustRightInd w:val="0"/>
              <w:snapToGrid w:val="0"/>
              <w:spacing w:line="276" w:lineRule="auto"/>
              <w:jc w:val="center"/>
              <w:rPr>
                <w:rFonts w:ascii="宋体" w:hAnsi="宋体"/>
                <w:b/>
                <w:bCs/>
                <w:sz w:val="21"/>
                <w:szCs w:val="21"/>
              </w:rPr>
            </w:pPr>
            <w:r w:rsidRPr="00773F2C">
              <w:rPr>
                <w:rFonts w:ascii="宋体" w:hAnsi="宋体" w:hint="eastAsia"/>
                <w:b/>
                <w:bCs/>
                <w:sz w:val="21"/>
                <w:szCs w:val="21"/>
              </w:rPr>
              <w:t>单位</w:t>
            </w:r>
          </w:p>
        </w:tc>
        <w:tc>
          <w:tcPr>
            <w:tcW w:w="404" w:type="pct"/>
            <w:vAlign w:val="center"/>
          </w:tcPr>
          <w:p w14:paraId="400C9480" w14:textId="77777777" w:rsidR="00D80E3B" w:rsidRPr="00773F2C" w:rsidRDefault="00000000" w:rsidP="00773F2C">
            <w:pPr>
              <w:adjustRightInd w:val="0"/>
              <w:snapToGrid w:val="0"/>
              <w:spacing w:line="276" w:lineRule="auto"/>
              <w:jc w:val="center"/>
              <w:rPr>
                <w:rFonts w:ascii="宋体" w:hAnsi="宋体"/>
                <w:b/>
                <w:bCs/>
                <w:sz w:val="21"/>
                <w:szCs w:val="21"/>
              </w:rPr>
            </w:pPr>
            <w:r w:rsidRPr="00773F2C">
              <w:rPr>
                <w:rFonts w:ascii="宋体" w:hAnsi="宋体" w:hint="eastAsia"/>
                <w:b/>
                <w:bCs/>
                <w:sz w:val="21"/>
                <w:szCs w:val="21"/>
              </w:rPr>
              <w:t>数量</w:t>
            </w:r>
          </w:p>
        </w:tc>
      </w:tr>
      <w:tr w:rsidR="00773F2C" w:rsidRPr="00773F2C" w14:paraId="7877F225" w14:textId="77777777" w:rsidTr="00773F2C">
        <w:trPr>
          <w:trHeight w:val="90"/>
        </w:trPr>
        <w:tc>
          <w:tcPr>
            <w:tcW w:w="372" w:type="pct"/>
            <w:vAlign w:val="center"/>
          </w:tcPr>
          <w:p w14:paraId="367592C0"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c>
          <w:tcPr>
            <w:tcW w:w="832" w:type="pct"/>
            <w:vAlign w:val="center"/>
          </w:tcPr>
          <w:p w14:paraId="578BB25B"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保护性拆除宣绒布及版面</w:t>
            </w:r>
          </w:p>
        </w:tc>
        <w:tc>
          <w:tcPr>
            <w:tcW w:w="3015" w:type="pct"/>
            <w:vAlign w:val="center"/>
          </w:tcPr>
          <w:p w14:paraId="6A13FBF8"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1、地面纸板保护；</w:t>
            </w:r>
          </w:p>
          <w:p w14:paraId="3A567DA8"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2、墙面贴保护膜保护；</w:t>
            </w:r>
          </w:p>
          <w:p w14:paraId="05B22B1B"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3、现场成品保护；</w:t>
            </w:r>
          </w:p>
          <w:p w14:paraId="02CB37F9"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4、拆除后版面规整摆放；</w:t>
            </w:r>
          </w:p>
          <w:p w14:paraId="25462866" w14:textId="1F2C5525"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5、安全文明施工。</w:t>
            </w:r>
          </w:p>
        </w:tc>
        <w:tc>
          <w:tcPr>
            <w:tcW w:w="377" w:type="pct"/>
            <w:vAlign w:val="center"/>
          </w:tcPr>
          <w:p w14:paraId="0F8894A5"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项</w:t>
            </w:r>
          </w:p>
        </w:tc>
        <w:tc>
          <w:tcPr>
            <w:tcW w:w="404" w:type="pct"/>
            <w:vAlign w:val="center"/>
          </w:tcPr>
          <w:p w14:paraId="05BB2B47"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6AA6B3DB" w14:textId="77777777" w:rsidTr="00773F2C">
        <w:trPr>
          <w:trHeight w:val="1010"/>
        </w:trPr>
        <w:tc>
          <w:tcPr>
            <w:tcW w:w="372" w:type="pct"/>
            <w:vAlign w:val="center"/>
          </w:tcPr>
          <w:p w14:paraId="2C916DDA"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2</w:t>
            </w:r>
          </w:p>
        </w:tc>
        <w:tc>
          <w:tcPr>
            <w:tcW w:w="832" w:type="pct"/>
            <w:vAlign w:val="center"/>
          </w:tcPr>
          <w:p w14:paraId="62301A23"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保护性拆除一级标题栏并处理墙面造型</w:t>
            </w:r>
          </w:p>
        </w:tc>
        <w:tc>
          <w:tcPr>
            <w:tcW w:w="3015" w:type="pct"/>
            <w:vAlign w:val="center"/>
          </w:tcPr>
          <w:p w14:paraId="2B80E24B"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1、拆除原有8个一级标题栏1000mm*2200mm*160mm；</w:t>
            </w:r>
          </w:p>
          <w:p w14:paraId="6A6797AA" w14:textId="492F0287"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2、根据布展方案重新制作。</w:t>
            </w:r>
          </w:p>
        </w:tc>
        <w:tc>
          <w:tcPr>
            <w:tcW w:w="377" w:type="pct"/>
            <w:vAlign w:val="center"/>
          </w:tcPr>
          <w:p w14:paraId="233244A1"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项</w:t>
            </w:r>
          </w:p>
        </w:tc>
        <w:tc>
          <w:tcPr>
            <w:tcW w:w="404" w:type="pct"/>
            <w:vAlign w:val="center"/>
          </w:tcPr>
          <w:p w14:paraId="5A7F8F3B"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1CCEF315" w14:textId="77777777" w:rsidTr="00773F2C">
        <w:trPr>
          <w:trHeight w:val="728"/>
        </w:trPr>
        <w:tc>
          <w:tcPr>
            <w:tcW w:w="372" w:type="pct"/>
            <w:vAlign w:val="center"/>
          </w:tcPr>
          <w:p w14:paraId="184EC834"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4</w:t>
            </w:r>
          </w:p>
        </w:tc>
        <w:tc>
          <w:tcPr>
            <w:tcW w:w="832" w:type="pct"/>
            <w:vAlign w:val="center"/>
          </w:tcPr>
          <w:p w14:paraId="21633F1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馆名更换</w:t>
            </w:r>
          </w:p>
        </w:tc>
        <w:tc>
          <w:tcPr>
            <w:tcW w:w="3015" w:type="pct"/>
            <w:vAlign w:val="center"/>
          </w:tcPr>
          <w:p w14:paraId="795C2839"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1、原展馆馆名拆除；</w:t>
            </w:r>
          </w:p>
          <w:p w14:paraId="5025BD99" w14:textId="77777777" w:rsidR="00773F2C"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2、基层清理；</w:t>
            </w:r>
          </w:p>
          <w:p w14:paraId="77784B24" w14:textId="5F801801"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3、根据设计新作金属馆名及安装。</w:t>
            </w:r>
          </w:p>
        </w:tc>
        <w:tc>
          <w:tcPr>
            <w:tcW w:w="377" w:type="pct"/>
            <w:vAlign w:val="center"/>
          </w:tcPr>
          <w:p w14:paraId="5CE79299"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项</w:t>
            </w:r>
          </w:p>
        </w:tc>
        <w:tc>
          <w:tcPr>
            <w:tcW w:w="404" w:type="pct"/>
            <w:vAlign w:val="center"/>
          </w:tcPr>
          <w:p w14:paraId="3AEFCE6D"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7A8176B3" w14:textId="77777777" w:rsidTr="00773F2C">
        <w:trPr>
          <w:trHeight w:val="539"/>
        </w:trPr>
        <w:tc>
          <w:tcPr>
            <w:tcW w:w="372" w:type="pct"/>
            <w:vAlign w:val="center"/>
          </w:tcPr>
          <w:p w14:paraId="4A502B0B"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5</w:t>
            </w:r>
          </w:p>
        </w:tc>
        <w:tc>
          <w:tcPr>
            <w:tcW w:w="832" w:type="pct"/>
            <w:vAlign w:val="center"/>
          </w:tcPr>
          <w:p w14:paraId="00902A9A"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导视牌</w:t>
            </w:r>
            <w:proofErr w:type="gramEnd"/>
          </w:p>
        </w:tc>
        <w:tc>
          <w:tcPr>
            <w:tcW w:w="3015" w:type="pct"/>
            <w:vAlign w:val="center"/>
          </w:tcPr>
          <w:p w14:paraId="35BF151C" w14:textId="77777777"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根据设计方案定做400mm*600mm金属板UV打印画面。</w:t>
            </w:r>
          </w:p>
        </w:tc>
        <w:tc>
          <w:tcPr>
            <w:tcW w:w="377" w:type="pct"/>
            <w:vAlign w:val="center"/>
          </w:tcPr>
          <w:p w14:paraId="7E99B1BB"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个</w:t>
            </w:r>
            <w:proofErr w:type="gramEnd"/>
          </w:p>
        </w:tc>
        <w:tc>
          <w:tcPr>
            <w:tcW w:w="404" w:type="pct"/>
            <w:vAlign w:val="center"/>
          </w:tcPr>
          <w:p w14:paraId="69444113"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2</w:t>
            </w:r>
          </w:p>
        </w:tc>
      </w:tr>
      <w:tr w:rsidR="00773F2C" w:rsidRPr="00773F2C" w14:paraId="185C30DC" w14:textId="77777777" w:rsidTr="00773F2C">
        <w:trPr>
          <w:trHeight w:val="1074"/>
        </w:trPr>
        <w:tc>
          <w:tcPr>
            <w:tcW w:w="372" w:type="pct"/>
            <w:vAlign w:val="center"/>
          </w:tcPr>
          <w:p w14:paraId="53B3BA72"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6</w:t>
            </w:r>
          </w:p>
        </w:tc>
        <w:tc>
          <w:tcPr>
            <w:tcW w:w="832" w:type="pct"/>
            <w:vAlign w:val="center"/>
          </w:tcPr>
          <w:p w14:paraId="31048659"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前言更换</w:t>
            </w:r>
          </w:p>
        </w:tc>
        <w:tc>
          <w:tcPr>
            <w:tcW w:w="3015" w:type="pct"/>
            <w:vAlign w:val="center"/>
          </w:tcPr>
          <w:p w14:paraId="6F5A97F7"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1、原亚克力前言拆除；</w:t>
            </w:r>
          </w:p>
          <w:p w14:paraId="5DC8D244"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2、根据布展设计内容尺寸1680mm*1800mm更换铝板材质，烤漆工艺；</w:t>
            </w:r>
          </w:p>
          <w:p w14:paraId="15A2E37E" w14:textId="0184C6BC"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3、展示内容丝网印刷。</w:t>
            </w:r>
          </w:p>
        </w:tc>
        <w:tc>
          <w:tcPr>
            <w:tcW w:w="377" w:type="pct"/>
            <w:vAlign w:val="center"/>
          </w:tcPr>
          <w:p w14:paraId="24FE267A"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个</w:t>
            </w:r>
            <w:proofErr w:type="gramEnd"/>
          </w:p>
        </w:tc>
        <w:tc>
          <w:tcPr>
            <w:tcW w:w="404" w:type="pct"/>
            <w:vAlign w:val="center"/>
          </w:tcPr>
          <w:p w14:paraId="4516D7A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5D68A5EA" w14:textId="77777777" w:rsidTr="00773F2C">
        <w:trPr>
          <w:trHeight w:val="1040"/>
        </w:trPr>
        <w:tc>
          <w:tcPr>
            <w:tcW w:w="372" w:type="pct"/>
            <w:vAlign w:val="center"/>
          </w:tcPr>
          <w:p w14:paraId="23CB1FD2"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7</w:t>
            </w:r>
          </w:p>
        </w:tc>
        <w:tc>
          <w:tcPr>
            <w:tcW w:w="832" w:type="pct"/>
            <w:vAlign w:val="center"/>
          </w:tcPr>
          <w:p w14:paraId="42908219"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结束语更换</w:t>
            </w:r>
          </w:p>
        </w:tc>
        <w:tc>
          <w:tcPr>
            <w:tcW w:w="3015" w:type="pct"/>
            <w:vAlign w:val="center"/>
          </w:tcPr>
          <w:p w14:paraId="75A4283C" w14:textId="77777777" w:rsidR="00773F2C" w:rsidRDefault="00000000" w:rsidP="00773F2C">
            <w:pPr>
              <w:numPr>
                <w:ilvl w:val="0"/>
                <w:numId w:val="2"/>
              </w:numPr>
              <w:adjustRightInd w:val="0"/>
              <w:snapToGrid w:val="0"/>
              <w:spacing w:line="276" w:lineRule="auto"/>
              <w:jc w:val="left"/>
              <w:rPr>
                <w:rFonts w:ascii="宋体" w:hAnsi="宋体"/>
                <w:sz w:val="21"/>
                <w:szCs w:val="21"/>
              </w:rPr>
            </w:pPr>
            <w:r w:rsidRPr="00773F2C">
              <w:rPr>
                <w:rFonts w:ascii="宋体" w:hAnsi="宋体" w:hint="eastAsia"/>
                <w:sz w:val="21"/>
                <w:szCs w:val="21"/>
              </w:rPr>
              <w:t>原亚克力结束语拆除；</w:t>
            </w:r>
          </w:p>
          <w:p w14:paraId="1D9C7A93" w14:textId="6F5ACB99" w:rsidR="00773F2C" w:rsidRDefault="00000000" w:rsidP="00773F2C">
            <w:pPr>
              <w:numPr>
                <w:ilvl w:val="0"/>
                <w:numId w:val="2"/>
              </w:numPr>
              <w:adjustRightInd w:val="0"/>
              <w:snapToGrid w:val="0"/>
              <w:spacing w:line="276" w:lineRule="auto"/>
              <w:jc w:val="left"/>
              <w:rPr>
                <w:rFonts w:ascii="宋体" w:hAnsi="宋体"/>
                <w:sz w:val="21"/>
                <w:szCs w:val="21"/>
              </w:rPr>
            </w:pPr>
            <w:r w:rsidRPr="00773F2C">
              <w:rPr>
                <w:rFonts w:ascii="宋体" w:hAnsi="宋体" w:hint="eastAsia"/>
                <w:sz w:val="21"/>
                <w:szCs w:val="21"/>
              </w:rPr>
              <w:t>根据布展设计内容尺寸1800mm*2000mm更换铝板材质，烤漆工艺；</w:t>
            </w:r>
          </w:p>
          <w:p w14:paraId="3CDBC582" w14:textId="35A888FF" w:rsidR="00D80E3B" w:rsidRPr="00773F2C" w:rsidRDefault="00000000" w:rsidP="00773F2C">
            <w:pPr>
              <w:numPr>
                <w:ilvl w:val="0"/>
                <w:numId w:val="2"/>
              </w:numPr>
              <w:adjustRightInd w:val="0"/>
              <w:snapToGrid w:val="0"/>
              <w:spacing w:line="276" w:lineRule="auto"/>
              <w:jc w:val="left"/>
              <w:rPr>
                <w:rFonts w:ascii="宋体" w:hAnsi="宋体"/>
                <w:sz w:val="21"/>
                <w:szCs w:val="21"/>
              </w:rPr>
            </w:pPr>
            <w:r w:rsidRPr="00773F2C">
              <w:rPr>
                <w:rFonts w:ascii="宋体" w:hAnsi="宋体" w:hint="eastAsia"/>
                <w:sz w:val="21"/>
                <w:szCs w:val="21"/>
              </w:rPr>
              <w:t>3、展示内容丝网印刷。</w:t>
            </w:r>
          </w:p>
        </w:tc>
        <w:tc>
          <w:tcPr>
            <w:tcW w:w="377" w:type="pct"/>
            <w:vAlign w:val="center"/>
          </w:tcPr>
          <w:p w14:paraId="5634F08E"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个</w:t>
            </w:r>
            <w:proofErr w:type="gramEnd"/>
          </w:p>
        </w:tc>
        <w:tc>
          <w:tcPr>
            <w:tcW w:w="404" w:type="pct"/>
            <w:vAlign w:val="center"/>
          </w:tcPr>
          <w:p w14:paraId="47FD59BE"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252478D0" w14:textId="77777777" w:rsidTr="00773F2C">
        <w:trPr>
          <w:trHeight w:val="900"/>
        </w:trPr>
        <w:tc>
          <w:tcPr>
            <w:tcW w:w="372" w:type="pct"/>
            <w:vAlign w:val="center"/>
          </w:tcPr>
          <w:p w14:paraId="12B1DE53"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8</w:t>
            </w:r>
          </w:p>
        </w:tc>
        <w:tc>
          <w:tcPr>
            <w:tcW w:w="832" w:type="pct"/>
            <w:vAlign w:val="center"/>
          </w:tcPr>
          <w:p w14:paraId="4CAAC13C"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一级标题栏</w:t>
            </w:r>
          </w:p>
        </w:tc>
        <w:tc>
          <w:tcPr>
            <w:tcW w:w="3015" w:type="pct"/>
            <w:vAlign w:val="center"/>
          </w:tcPr>
          <w:p w14:paraId="37634EA2"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1、根据设计尺寸550mm*1300mm定做；</w:t>
            </w:r>
          </w:p>
          <w:p w14:paraId="77A4F07B"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2、定制铝板烤漆造型；</w:t>
            </w:r>
          </w:p>
          <w:p w14:paraId="4DC405A5" w14:textId="77CC6754"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3、内容丝网印刷工艺。</w:t>
            </w:r>
          </w:p>
        </w:tc>
        <w:tc>
          <w:tcPr>
            <w:tcW w:w="377" w:type="pct"/>
            <w:vAlign w:val="center"/>
          </w:tcPr>
          <w:p w14:paraId="74196587"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个</w:t>
            </w:r>
            <w:proofErr w:type="gramEnd"/>
          </w:p>
        </w:tc>
        <w:tc>
          <w:tcPr>
            <w:tcW w:w="404" w:type="pct"/>
            <w:vAlign w:val="center"/>
          </w:tcPr>
          <w:p w14:paraId="0D58DD0A"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9</w:t>
            </w:r>
          </w:p>
        </w:tc>
      </w:tr>
      <w:tr w:rsidR="00773F2C" w:rsidRPr="00773F2C" w14:paraId="52A5DC9E" w14:textId="77777777" w:rsidTr="00773F2C">
        <w:trPr>
          <w:trHeight w:val="1082"/>
        </w:trPr>
        <w:tc>
          <w:tcPr>
            <w:tcW w:w="372" w:type="pct"/>
            <w:vAlign w:val="center"/>
          </w:tcPr>
          <w:p w14:paraId="033B958A"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lastRenderedPageBreak/>
              <w:t>9</w:t>
            </w:r>
          </w:p>
        </w:tc>
        <w:tc>
          <w:tcPr>
            <w:tcW w:w="832" w:type="pct"/>
            <w:vAlign w:val="center"/>
          </w:tcPr>
          <w:p w14:paraId="1FE477AC"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二级标题栏</w:t>
            </w:r>
          </w:p>
        </w:tc>
        <w:tc>
          <w:tcPr>
            <w:tcW w:w="3015" w:type="pct"/>
            <w:vAlign w:val="center"/>
          </w:tcPr>
          <w:p w14:paraId="65AF7B6F"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1、根据布展设计内容120mm*650mm，制作二级标题栏；</w:t>
            </w:r>
          </w:p>
          <w:p w14:paraId="1ACFBF3B" w14:textId="0DAA9F57"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2、定制雕刻亚克力造型烤漆UV打印丝印内容。</w:t>
            </w:r>
          </w:p>
        </w:tc>
        <w:tc>
          <w:tcPr>
            <w:tcW w:w="377" w:type="pct"/>
            <w:vAlign w:val="center"/>
          </w:tcPr>
          <w:p w14:paraId="2EE7F853" w14:textId="77777777" w:rsidR="00D80E3B" w:rsidRPr="00773F2C" w:rsidRDefault="00000000" w:rsidP="00773F2C">
            <w:pPr>
              <w:adjustRightInd w:val="0"/>
              <w:snapToGrid w:val="0"/>
              <w:spacing w:line="276" w:lineRule="auto"/>
              <w:jc w:val="center"/>
              <w:rPr>
                <w:rFonts w:ascii="宋体" w:hAnsi="宋体"/>
                <w:sz w:val="21"/>
                <w:szCs w:val="21"/>
              </w:rPr>
            </w:pPr>
            <w:proofErr w:type="gramStart"/>
            <w:r w:rsidRPr="00773F2C">
              <w:rPr>
                <w:rFonts w:ascii="宋体" w:hAnsi="宋体" w:hint="eastAsia"/>
                <w:sz w:val="21"/>
                <w:szCs w:val="21"/>
              </w:rPr>
              <w:t>个</w:t>
            </w:r>
            <w:proofErr w:type="gramEnd"/>
          </w:p>
        </w:tc>
        <w:tc>
          <w:tcPr>
            <w:tcW w:w="404" w:type="pct"/>
            <w:vAlign w:val="center"/>
          </w:tcPr>
          <w:p w14:paraId="142E635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30</w:t>
            </w:r>
          </w:p>
        </w:tc>
      </w:tr>
      <w:tr w:rsidR="00773F2C" w:rsidRPr="00773F2C" w14:paraId="4615C1DC" w14:textId="77777777" w:rsidTr="00773F2C">
        <w:trPr>
          <w:trHeight w:val="591"/>
        </w:trPr>
        <w:tc>
          <w:tcPr>
            <w:tcW w:w="372" w:type="pct"/>
            <w:vAlign w:val="center"/>
          </w:tcPr>
          <w:p w14:paraId="400D7556"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10</w:t>
            </w:r>
          </w:p>
        </w:tc>
        <w:tc>
          <w:tcPr>
            <w:tcW w:w="832" w:type="pct"/>
            <w:vAlign w:val="center"/>
          </w:tcPr>
          <w:p w14:paraId="5F5B3936"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顶部乳胶漆修补</w:t>
            </w:r>
          </w:p>
        </w:tc>
        <w:tc>
          <w:tcPr>
            <w:tcW w:w="3015" w:type="pct"/>
            <w:vAlign w:val="center"/>
          </w:tcPr>
          <w:p w14:paraId="49AEA5B5" w14:textId="77777777"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拆除时局部顶部原乳胶漆破坏处修复（不含原顶部开裂面积修补），面积暂定。</w:t>
            </w:r>
          </w:p>
        </w:tc>
        <w:tc>
          <w:tcPr>
            <w:tcW w:w="377" w:type="pct"/>
            <w:vAlign w:val="center"/>
          </w:tcPr>
          <w:p w14:paraId="4C17E97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m²</w:t>
            </w:r>
          </w:p>
        </w:tc>
        <w:tc>
          <w:tcPr>
            <w:tcW w:w="404" w:type="pct"/>
            <w:vAlign w:val="center"/>
          </w:tcPr>
          <w:p w14:paraId="4C647CD4"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40</w:t>
            </w:r>
          </w:p>
        </w:tc>
      </w:tr>
      <w:tr w:rsidR="00773F2C" w:rsidRPr="00773F2C" w14:paraId="006C170E" w14:textId="77777777" w:rsidTr="00773F2C">
        <w:trPr>
          <w:trHeight w:val="767"/>
        </w:trPr>
        <w:tc>
          <w:tcPr>
            <w:tcW w:w="372" w:type="pct"/>
            <w:vAlign w:val="center"/>
          </w:tcPr>
          <w:p w14:paraId="4BBADD87"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11</w:t>
            </w:r>
          </w:p>
        </w:tc>
        <w:tc>
          <w:tcPr>
            <w:tcW w:w="832" w:type="pct"/>
            <w:vAlign w:val="center"/>
          </w:tcPr>
          <w:p w14:paraId="5AD15E41"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墙面乳胶漆喷刷</w:t>
            </w:r>
          </w:p>
        </w:tc>
        <w:tc>
          <w:tcPr>
            <w:tcW w:w="3015" w:type="pct"/>
            <w:vAlign w:val="center"/>
          </w:tcPr>
          <w:p w14:paraId="01CCF925"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1、拆除宣绒布后墙面，</w:t>
            </w:r>
            <w:proofErr w:type="gramStart"/>
            <w:r w:rsidRPr="00773F2C">
              <w:rPr>
                <w:rFonts w:ascii="宋体" w:hAnsi="宋体" w:hint="eastAsia"/>
                <w:sz w:val="21"/>
                <w:szCs w:val="21"/>
              </w:rPr>
              <w:t>原有墙胶铲除</w:t>
            </w:r>
            <w:proofErr w:type="gramEnd"/>
            <w:r w:rsidRPr="00773F2C">
              <w:rPr>
                <w:rFonts w:ascii="宋体" w:hAnsi="宋体" w:hint="eastAsia"/>
                <w:sz w:val="21"/>
                <w:szCs w:val="21"/>
              </w:rPr>
              <w:t>；</w:t>
            </w:r>
          </w:p>
          <w:p w14:paraId="2B5029F8"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w:t>
            </w:r>
            <w:proofErr w:type="gramStart"/>
            <w:r w:rsidRPr="00773F2C">
              <w:rPr>
                <w:rFonts w:ascii="宋体" w:hAnsi="宋体" w:hint="eastAsia"/>
                <w:sz w:val="21"/>
                <w:szCs w:val="21"/>
              </w:rPr>
              <w:t>重新批刮腻子</w:t>
            </w:r>
            <w:proofErr w:type="gramEnd"/>
            <w:r w:rsidRPr="00773F2C">
              <w:rPr>
                <w:rFonts w:ascii="宋体" w:hAnsi="宋体" w:hint="eastAsia"/>
                <w:sz w:val="21"/>
                <w:szCs w:val="21"/>
              </w:rPr>
              <w:t>两边；</w:t>
            </w:r>
          </w:p>
          <w:p w14:paraId="2D5C8905"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3、打磨；</w:t>
            </w:r>
          </w:p>
          <w:p w14:paraId="2D19D821" w14:textId="3D66D740"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4、刷乳胶漆三遍。</w:t>
            </w:r>
          </w:p>
        </w:tc>
        <w:tc>
          <w:tcPr>
            <w:tcW w:w="377" w:type="pct"/>
            <w:vAlign w:val="center"/>
          </w:tcPr>
          <w:p w14:paraId="53852EC6"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m²</w:t>
            </w:r>
          </w:p>
        </w:tc>
        <w:tc>
          <w:tcPr>
            <w:tcW w:w="404" w:type="pct"/>
            <w:vAlign w:val="center"/>
          </w:tcPr>
          <w:p w14:paraId="37603207"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300</w:t>
            </w:r>
          </w:p>
        </w:tc>
      </w:tr>
      <w:tr w:rsidR="00773F2C" w:rsidRPr="00773F2C" w14:paraId="3DF9D25E" w14:textId="77777777" w:rsidTr="00773F2C">
        <w:trPr>
          <w:trHeight w:val="1736"/>
        </w:trPr>
        <w:tc>
          <w:tcPr>
            <w:tcW w:w="372" w:type="pct"/>
            <w:vAlign w:val="center"/>
          </w:tcPr>
          <w:p w14:paraId="4DBD25C3"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12</w:t>
            </w:r>
          </w:p>
        </w:tc>
        <w:tc>
          <w:tcPr>
            <w:tcW w:w="832" w:type="pct"/>
            <w:vAlign w:val="center"/>
          </w:tcPr>
          <w:p w14:paraId="6C5E9416"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宣绒布粘贴</w:t>
            </w:r>
          </w:p>
        </w:tc>
        <w:tc>
          <w:tcPr>
            <w:tcW w:w="3015" w:type="pct"/>
            <w:vAlign w:val="center"/>
          </w:tcPr>
          <w:p w14:paraId="15CD906B"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1、拆除宣绒布后墙面，</w:t>
            </w:r>
            <w:proofErr w:type="gramStart"/>
            <w:r w:rsidRPr="00773F2C">
              <w:rPr>
                <w:rFonts w:ascii="宋体" w:hAnsi="宋体" w:hint="eastAsia"/>
                <w:sz w:val="21"/>
                <w:szCs w:val="21"/>
              </w:rPr>
              <w:t>原有墙胶铲除</w:t>
            </w:r>
            <w:proofErr w:type="gramEnd"/>
            <w:r w:rsidRPr="00773F2C">
              <w:rPr>
                <w:rFonts w:ascii="宋体" w:hAnsi="宋体" w:hint="eastAsia"/>
                <w:sz w:val="21"/>
                <w:szCs w:val="21"/>
              </w:rPr>
              <w:t>；</w:t>
            </w:r>
          </w:p>
          <w:p w14:paraId="0BDD705A"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w:t>
            </w:r>
            <w:proofErr w:type="gramStart"/>
            <w:r w:rsidRPr="00773F2C">
              <w:rPr>
                <w:rFonts w:ascii="宋体" w:hAnsi="宋体" w:hint="eastAsia"/>
                <w:sz w:val="21"/>
                <w:szCs w:val="21"/>
              </w:rPr>
              <w:t>重新批刮腻子</w:t>
            </w:r>
            <w:proofErr w:type="gramEnd"/>
            <w:r w:rsidRPr="00773F2C">
              <w:rPr>
                <w:rFonts w:ascii="宋体" w:hAnsi="宋体" w:hint="eastAsia"/>
                <w:sz w:val="21"/>
                <w:szCs w:val="21"/>
              </w:rPr>
              <w:t>修复墙面；</w:t>
            </w:r>
          </w:p>
          <w:p w14:paraId="314FA029" w14:textId="77777777" w:rsid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3、打磨；</w:t>
            </w:r>
          </w:p>
          <w:p w14:paraId="2523EF71"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4、方案创意、收集资料、图片修复、调色、文字编辑、版面设计。</w:t>
            </w:r>
          </w:p>
          <w:p w14:paraId="61E470CD"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5、宣绒布高清UV打印；</w:t>
            </w:r>
          </w:p>
          <w:p w14:paraId="03640B07" w14:textId="6EA598D1"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6、专用基膜滚刷、</w:t>
            </w:r>
            <w:proofErr w:type="gramStart"/>
            <w:r w:rsidRPr="00773F2C">
              <w:rPr>
                <w:rFonts w:ascii="宋体" w:hAnsi="宋体" w:hint="eastAsia"/>
                <w:sz w:val="21"/>
                <w:szCs w:val="21"/>
              </w:rPr>
              <w:t>密拼工艺</w:t>
            </w:r>
            <w:proofErr w:type="gramEnd"/>
            <w:r w:rsidRPr="00773F2C">
              <w:rPr>
                <w:rFonts w:ascii="宋体" w:hAnsi="宋体" w:hint="eastAsia"/>
                <w:sz w:val="21"/>
                <w:szCs w:val="21"/>
              </w:rPr>
              <w:t>粘贴。</w:t>
            </w:r>
          </w:p>
        </w:tc>
        <w:tc>
          <w:tcPr>
            <w:tcW w:w="377" w:type="pct"/>
            <w:vAlign w:val="center"/>
          </w:tcPr>
          <w:p w14:paraId="3007C8E9"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m²</w:t>
            </w:r>
          </w:p>
        </w:tc>
        <w:tc>
          <w:tcPr>
            <w:tcW w:w="404" w:type="pct"/>
            <w:vAlign w:val="center"/>
          </w:tcPr>
          <w:p w14:paraId="35B3636B"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110</w:t>
            </w:r>
          </w:p>
        </w:tc>
      </w:tr>
      <w:tr w:rsidR="00773F2C" w:rsidRPr="00773F2C" w14:paraId="3FBC7BC1" w14:textId="77777777" w:rsidTr="00773F2C">
        <w:trPr>
          <w:trHeight w:val="1434"/>
        </w:trPr>
        <w:tc>
          <w:tcPr>
            <w:tcW w:w="372" w:type="pct"/>
            <w:vAlign w:val="center"/>
          </w:tcPr>
          <w:p w14:paraId="34083977"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13</w:t>
            </w:r>
          </w:p>
        </w:tc>
        <w:tc>
          <w:tcPr>
            <w:tcW w:w="832" w:type="pct"/>
            <w:vAlign w:val="center"/>
          </w:tcPr>
          <w:p w14:paraId="3A91517D"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版面制作与安装</w:t>
            </w:r>
          </w:p>
        </w:tc>
        <w:tc>
          <w:tcPr>
            <w:tcW w:w="3015" w:type="pct"/>
            <w:vAlign w:val="center"/>
          </w:tcPr>
          <w:p w14:paraId="06E96E9D"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1、方案创意、收集资料、图片修复、调色、文字编辑、版面设计。</w:t>
            </w:r>
          </w:p>
          <w:p w14:paraId="73EFF848" w14:textId="13C85173"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2、高清相纸印刷，防变色处理,高密度PVC底板、内容高清打印粘贴、金属边框造型。</w:t>
            </w:r>
          </w:p>
        </w:tc>
        <w:tc>
          <w:tcPr>
            <w:tcW w:w="377" w:type="pct"/>
            <w:vAlign w:val="center"/>
          </w:tcPr>
          <w:p w14:paraId="5814D41F"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m²</w:t>
            </w:r>
          </w:p>
        </w:tc>
        <w:tc>
          <w:tcPr>
            <w:tcW w:w="404" w:type="pct"/>
            <w:vAlign w:val="center"/>
          </w:tcPr>
          <w:p w14:paraId="321A8DBE"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130</w:t>
            </w:r>
          </w:p>
        </w:tc>
      </w:tr>
      <w:tr w:rsidR="00773F2C" w:rsidRPr="00773F2C" w14:paraId="7E43DF9E" w14:textId="77777777" w:rsidTr="00773F2C">
        <w:trPr>
          <w:trHeight w:val="1194"/>
        </w:trPr>
        <w:tc>
          <w:tcPr>
            <w:tcW w:w="372" w:type="pct"/>
            <w:vAlign w:val="center"/>
          </w:tcPr>
          <w:p w14:paraId="3CE46AC3"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14</w:t>
            </w:r>
          </w:p>
        </w:tc>
        <w:tc>
          <w:tcPr>
            <w:tcW w:w="832" w:type="pct"/>
            <w:vAlign w:val="center"/>
          </w:tcPr>
          <w:p w14:paraId="21E097E7"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3台电视移位</w:t>
            </w:r>
          </w:p>
        </w:tc>
        <w:tc>
          <w:tcPr>
            <w:tcW w:w="3015" w:type="pct"/>
            <w:vAlign w:val="center"/>
          </w:tcPr>
          <w:p w14:paraId="2F0C501F"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1、根据布展设计位移电视位置；</w:t>
            </w:r>
          </w:p>
          <w:p w14:paraId="4184E42B"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2、重新敷设强电及弱点线路；</w:t>
            </w:r>
          </w:p>
          <w:p w14:paraId="40304352" w14:textId="066A928D"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3、壁挂件外挂电视安装（</w:t>
            </w:r>
            <w:proofErr w:type="gramStart"/>
            <w:r w:rsidRPr="00773F2C">
              <w:rPr>
                <w:rFonts w:ascii="宋体" w:hAnsi="宋体" w:hint="eastAsia"/>
                <w:sz w:val="21"/>
                <w:szCs w:val="21"/>
              </w:rPr>
              <w:t>甲供软件</w:t>
            </w:r>
            <w:proofErr w:type="gramEnd"/>
            <w:r w:rsidRPr="00773F2C">
              <w:rPr>
                <w:rFonts w:ascii="宋体" w:hAnsi="宋体" w:hint="eastAsia"/>
                <w:sz w:val="21"/>
                <w:szCs w:val="21"/>
              </w:rPr>
              <w:t>及内容）。</w:t>
            </w:r>
          </w:p>
        </w:tc>
        <w:tc>
          <w:tcPr>
            <w:tcW w:w="377" w:type="pct"/>
            <w:vAlign w:val="center"/>
          </w:tcPr>
          <w:p w14:paraId="169388CB"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项</w:t>
            </w:r>
          </w:p>
        </w:tc>
        <w:tc>
          <w:tcPr>
            <w:tcW w:w="404" w:type="pct"/>
            <w:vAlign w:val="center"/>
          </w:tcPr>
          <w:p w14:paraId="34F38BB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w:t>
            </w:r>
          </w:p>
        </w:tc>
      </w:tr>
      <w:tr w:rsidR="00773F2C" w:rsidRPr="00773F2C" w14:paraId="34723AD7" w14:textId="77777777" w:rsidTr="00773F2C">
        <w:trPr>
          <w:trHeight w:val="1194"/>
        </w:trPr>
        <w:tc>
          <w:tcPr>
            <w:tcW w:w="372" w:type="pct"/>
            <w:vAlign w:val="center"/>
          </w:tcPr>
          <w:p w14:paraId="0CE69F12"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15</w:t>
            </w:r>
          </w:p>
        </w:tc>
        <w:tc>
          <w:tcPr>
            <w:tcW w:w="832" w:type="pct"/>
            <w:vAlign w:val="center"/>
          </w:tcPr>
          <w:p w14:paraId="067133F5"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导</w:t>
            </w:r>
            <w:proofErr w:type="gramStart"/>
            <w:r w:rsidRPr="00773F2C">
              <w:rPr>
                <w:rFonts w:ascii="宋体" w:hAnsi="宋体" w:hint="eastAsia"/>
                <w:sz w:val="21"/>
                <w:szCs w:val="21"/>
              </w:rPr>
              <w:t>览</w:t>
            </w:r>
            <w:proofErr w:type="gramEnd"/>
            <w:r w:rsidRPr="00773F2C">
              <w:rPr>
                <w:rFonts w:ascii="宋体" w:hAnsi="宋体" w:hint="eastAsia"/>
                <w:sz w:val="21"/>
                <w:szCs w:val="21"/>
              </w:rPr>
              <w:t>手册</w:t>
            </w:r>
          </w:p>
        </w:tc>
        <w:tc>
          <w:tcPr>
            <w:tcW w:w="3015" w:type="pct"/>
            <w:vAlign w:val="center"/>
          </w:tcPr>
          <w:p w14:paraId="7832C06F" w14:textId="77777777" w:rsidR="0000020F"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1、根据布展内容设计展馆导</w:t>
            </w:r>
            <w:proofErr w:type="gramStart"/>
            <w:r w:rsidRPr="00773F2C">
              <w:rPr>
                <w:rFonts w:ascii="宋体" w:hAnsi="宋体" w:hint="eastAsia"/>
                <w:sz w:val="21"/>
                <w:szCs w:val="21"/>
              </w:rPr>
              <w:t>览</w:t>
            </w:r>
            <w:proofErr w:type="gramEnd"/>
            <w:r w:rsidRPr="00773F2C">
              <w:rPr>
                <w:rFonts w:ascii="宋体" w:hAnsi="宋体" w:hint="eastAsia"/>
                <w:sz w:val="21"/>
                <w:szCs w:val="21"/>
              </w:rPr>
              <w:t>手册；</w:t>
            </w:r>
          </w:p>
          <w:p w14:paraId="3FE2FD3E" w14:textId="22322143" w:rsidR="00D80E3B" w:rsidRPr="00773F2C" w:rsidRDefault="00000000" w:rsidP="00773F2C">
            <w:pPr>
              <w:adjustRightInd w:val="0"/>
              <w:snapToGrid w:val="0"/>
              <w:spacing w:line="276" w:lineRule="auto"/>
              <w:jc w:val="left"/>
              <w:rPr>
                <w:rFonts w:ascii="宋体" w:hAnsi="宋体"/>
                <w:sz w:val="21"/>
                <w:szCs w:val="21"/>
              </w:rPr>
            </w:pPr>
            <w:r w:rsidRPr="00773F2C">
              <w:rPr>
                <w:rFonts w:ascii="宋体" w:hAnsi="宋体" w:hint="eastAsia"/>
                <w:sz w:val="21"/>
                <w:szCs w:val="21"/>
              </w:rPr>
              <w:t>2、157克铜板三折页，展开尺寸285mm*210mm。</w:t>
            </w:r>
          </w:p>
        </w:tc>
        <w:tc>
          <w:tcPr>
            <w:tcW w:w="377" w:type="pct"/>
            <w:vAlign w:val="center"/>
          </w:tcPr>
          <w:p w14:paraId="021A190E"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张</w:t>
            </w:r>
          </w:p>
        </w:tc>
        <w:tc>
          <w:tcPr>
            <w:tcW w:w="404" w:type="pct"/>
            <w:vAlign w:val="center"/>
          </w:tcPr>
          <w:p w14:paraId="3E3FE648" w14:textId="77777777" w:rsidR="00D80E3B" w:rsidRPr="00773F2C" w:rsidRDefault="00000000" w:rsidP="00773F2C">
            <w:pPr>
              <w:adjustRightInd w:val="0"/>
              <w:snapToGrid w:val="0"/>
              <w:spacing w:line="276" w:lineRule="auto"/>
              <w:jc w:val="center"/>
              <w:rPr>
                <w:rFonts w:ascii="宋体" w:hAnsi="宋体"/>
                <w:sz w:val="21"/>
                <w:szCs w:val="21"/>
              </w:rPr>
            </w:pPr>
            <w:r w:rsidRPr="00773F2C">
              <w:rPr>
                <w:rFonts w:ascii="宋体" w:hAnsi="宋体" w:hint="eastAsia"/>
                <w:sz w:val="21"/>
                <w:szCs w:val="21"/>
              </w:rPr>
              <w:t>1000</w:t>
            </w:r>
          </w:p>
        </w:tc>
      </w:tr>
    </w:tbl>
    <w:p w14:paraId="004261F2" w14:textId="77777777" w:rsidR="00D80E3B" w:rsidRDefault="00D80E3B">
      <w:pPr>
        <w:pStyle w:val="af4"/>
        <w:adjustRightInd w:val="0"/>
        <w:snapToGrid w:val="0"/>
        <w:spacing w:before="0" w:beforeAutospacing="0" w:after="0" w:afterAutospacing="0"/>
        <w:rPr>
          <w:sz w:val="21"/>
          <w:szCs w:val="21"/>
        </w:rPr>
      </w:pPr>
    </w:p>
    <w:p w14:paraId="0DB42CC0" w14:textId="77777777" w:rsidR="00D80E3B" w:rsidRDefault="00000000">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现场踏勘</w:t>
      </w:r>
    </w:p>
    <w:p w14:paraId="54257F31"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投标人可自行前往现场踏勘（踏勘联系人：周老师 ，联系电话：0571-88018552），投标人进入学校需至少提前一个工作日向采购单位登记报备，提供所有入校人员及车辆信息，并配合学校做好在校期间的防疫工作，接受学校防控检查。</w:t>
      </w:r>
    </w:p>
    <w:p w14:paraId="3D8D60E9" w14:textId="77777777" w:rsidR="00D80E3B" w:rsidRDefault="00000000">
      <w:pPr>
        <w:widowControl/>
        <w:adjustRightInd w:val="0"/>
        <w:snapToGrid w:val="0"/>
        <w:spacing w:line="288" w:lineRule="auto"/>
        <w:jc w:val="left"/>
        <w:rPr>
          <w:rFonts w:ascii="宋体" w:hAnsi="宋体"/>
          <w:sz w:val="21"/>
          <w:szCs w:val="21"/>
        </w:rPr>
      </w:pPr>
      <w:r>
        <w:rPr>
          <w:rFonts w:ascii="宋体" w:hAnsi="宋体"/>
          <w:sz w:val="21"/>
          <w:szCs w:val="21"/>
        </w:rPr>
        <w:br w:type="page"/>
      </w:r>
    </w:p>
    <w:p w14:paraId="73CB9C17" w14:textId="77777777" w:rsidR="00D80E3B" w:rsidRDefault="00000000">
      <w:pPr>
        <w:adjustRightInd w:val="0"/>
        <w:snapToGrid w:val="0"/>
        <w:spacing w:line="288" w:lineRule="auto"/>
        <w:jc w:val="center"/>
        <w:outlineLvl w:val="0"/>
        <w:rPr>
          <w:rFonts w:ascii="宋体" w:hAnsi="宋体"/>
          <w:b/>
          <w:sz w:val="32"/>
          <w:szCs w:val="32"/>
        </w:rPr>
      </w:pPr>
      <w:r>
        <w:rPr>
          <w:rFonts w:ascii="宋体" w:hAnsi="宋体" w:hint="eastAsia"/>
          <w:b/>
          <w:sz w:val="32"/>
          <w:szCs w:val="32"/>
        </w:rPr>
        <w:lastRenderedPageBreak/>
        <w:t>第三章  供应商须知</w:t>
      </w:r>
    </w:p>
    <w:p w14:paraId="65300934" w14:textId="77777777" w:rsidR="00D80E3B" w:rsidRDefault="00000000">
      <w:pPr>
        <w:adjustRightInd w:val="0"/>
        <w:snapToGrid w:val="0"/>
        <w:spacing w:line="288" w:lineRule="auto"/>
        <w:ind w:left="238"/>
        <w:jc w:val="center"/>
        <w:rPr>
          <w:rFonts w:ascii="宋体" w:hAnsi="宋体"/>
          <w:b/>
          <w:sz w:val="21"/>
          <w:szCs w:val="21"/>
        </w:rPr>
      </w:pP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80E3B" w14:paraId="3FD7666D" w14:textId="77777777">
        <w:trPr>
          <w:trHeight w:val="397"/>
        </w:trPr>
        <w:tc>
          <w:tcPr>
            <w:tcW w:w="1129" w:type="dxa"/>
            <w:vAlign w:val="center"/>
          </w:tcPr>
          <w:p w14:paraId="7EDDEAA0"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227EFB0E"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7C721688"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D80E3B" w14:paraId="29E6500B" w14:textId="77777777">
        <w:trPr>
          <w:trHeight w:val="397"/>
        </w:trPr>
        <w:tc>
          <w:tcPr>
            <w:tcW w:w="1129" w:type="dxa"/>
            <w:vAlign w:val="center"/>
          </w:tcPr>
          <w:p w14:paraId="458149BA"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0BF62E27"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7E554FE0" w14:textId="77777777" w:rsidR="00D80E3B" w:rsidRDefault="00000000">
            <w:pPr>
              <w:adjustRightInd w:val="0"/>
              <w:snapToGrid w:val="0"/>
              <w:spacing w:line="288" w:lineRule="auto"/>
              <w:rPr>
                <w:rFonts w:ascii="宋体" w:hAnsi="宋体"/>
                <w:sz w:val="21"/>
                <w:szCs w:val="21"/>
              </w:rPr>
            </w:pPr>
            <w:r>
              <w:rPr>
                <w:rFonts w:ascii="宋体" w:hAnsi="宋体" w:hint="eastAsia"/>
                <w:spacing w:val="-6"/>
                <w:sz w:val="21"/>
                <w:szCs w:val="21"/>
              </w:rPr>
              <w:t>本磋商文件适用于浙大城市</w:t>
            </w:r>
            <w:proofErr w:type="gramStart"/>
            <w:r>
              <w:rPr>
                <w:rFonts w:ascii="宋体" w:hAnsi="宋体" w:hint="eastAsia"/>
                <w:spacing w:val="-6"/>
                <w:sz w:val="21"/>
                <w:szCs w:val="21"/>
              </w:rPr>
              <w:t>学院城院之</w:t>
            </w:r>
            <w:proofErr w:type="gramEnd"/>
            <w:r>
              <w:rPr>
                <w:rFonts w:ascii="宋体" w:hAnsi="宋体" w:hint="eastAsia"/>
                <w:spacing w:val="-6"/>
                <w:sz w:val="21"/>
                <w:szCs w:val="21"/>
              </w:rPr>
              <w:t>窗展厅设计服务的磋商、评审、成交、验收、合同履约、付款等（法律、法规另有规定的，从其规定）。</w:t>
            </w:r>
          </w:p>
        </w:tc>
      </w:tr>
      <w:tr w:rsidR="00D80E3B" w14:paraId="2D8A8EFC" w14:textId="77777777">
        <w:trPr>
          <w:trHeight w:val="397"/>
        </w:trPr>
        <w:tc>
          <w:tcPr>
            <w:tcW w:w="1129" w:type="dxa"/>
            <w:vAlign w:val="center"/>
          </w:tcPr>
          <w:p w14:paraId="03997FA8"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2C2F259"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采购方式</w:t>
            </w:r>
          </w:p>
        </w:tc>
        <w:tc>
          <w:tcPr>
            <w:tcW w:w="6663" w:type="dxa"/>
            <w:vAlign w:val="center"/>
          </w:tcPr>
          <w:p w14:paraId="7BD82183" w14:textId="77777777" w:rsidR="00D80E3B" w:rsidRDefault="00000000">
            <w:pPr>
              <w:adjustRightInd w:val="0"/>
              <w:snapToGrid w:val="0"/>
              <w:spacing w:line="288" w:lineRule="auto"/>
              <w:rPr>
                <w:rFonts w:ascii="宋体" w:hAnsi="宋体"/>
                <w:sz w:val="21"/>
                <w:szCs w:val="21"/>
              </w:rPr>
            </w:pPr>
            <w:r>
              <w:rPr>
                <w:rFonts w:ascii="宋体" w:hAnsi="宋体" w:hint="eastAsia"/>
                <w:spacing w:val="-6"/>
                <w:sz w:val="21"/>
                <w:szCs w:val="21"/>
              </w:rPr>
              <w:t>本次采购采用竞争性磋商方式进行。</w:t>
            </w:r>
          </w:p>
        </w:tc>
      </w:tr>
      <w:tr w:rsidR="00D80E3B" w14:paraId="7F04835E" w14:textId="77777777">
        <w:trPr>
          <w:trHeight w:val="397"/>
        </w:trPr>
        <w:tc>
          <w:tcPr>
            <w:tcW w:w="1129" w:type="dxa"/>
            <w:vAlign w:val="center"/>
          </w:tcPr>
          <w:p w14:paraId="379C1EB5"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7B52D254"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竞争性磋商委托</w:t>
            </w:r>
          </w:p>
        </w:tc>
        <w:tc>
          <w:tcPr>
            <w:tcW w:w="6663" w:type="dxa"/>
            <w:vAlign w:val="center"/>
          </w:tcPr>
          <w:p w14:paraId="335BD2C8" w14:textId="77777777" w:rsidR="00D80E3B" w:rsidRDefault="00000000">
            <w:pPr>
              <w:adjustRightInd w:val="0"/>
              <w:snapToGrid w:val="0"/>
              <w:spacing w:line="288" w:lineRule="auto"/>
              <w:rPr>
                <w:rFonts w:ascii="宋体" w:hAnsi="宋体"/>
                <w:sz w:val="21"/>
                <w:szCs w:val="21"/>
              </w:rPr>
            </w:pPr>
            <w:r>
              <w:rPr>
                <w:rFonts w:ascii="宋体" w:hAnsi="宋体"/>
                <w:sz w:val="21"/>
                <w:szCs w:val="21"/>
              </w:rPr>
              <w:t>1</w:t>
            </w:r>
            <w:r>
              <w:rPr>
                <w:rFonts w:ascii="宋体" w:hAnsi="宋体" w:hint="eastAsia"/>
                <w:sz w:val="21"/>
                <w:szCs w:val="21"/>
              </w:rPr>
              <w:t>.▲供应商授权代表必须为供应商本单位在职职工，并提供2021年12月（含）以后任意一月社保缴纳证明（授权代表为法定代表人可不提供）。</w:t>
            </w:r>
          </w:p>
          <w:p w14:paraId="64B21CA5" w14:textId="77777777" w:rsidR="00D80E3B" w:rsidRDefault="00000000">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.如供应商代表不是法定代表人，须提供法定代表人授权委托书（格式详见磋商文件第六章）。</w:t>
            </w:r>
          </w:p>
          <w:p w14:paraId="2001C58D"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3.供应商授权代表必须持本人有效的身份证原件于响应文件提交的截止时间前到达响应文件的开启地点参与磋商。</w:t>
            </w:r>
          </w:p>
        </w:tc>
      </w:tr>
      <w:tr w:rsidR="00D80E3B" w14:paraId="3433D42A" w14:textId="77777777">
        <w:trPr>
          <w:trHeight w:val="397"/>
        </w:trPr>
        <w:tc>
          <w:tcPr>
            <w:tcW w:w="1129" w:type="dxa"/>
            <w:vAlign w:val="center"/>
          </w:tcPr>
          <w:p w14:paraId="6B30A27C"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43D65A45"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磋商费用</w:t>
            </w:r>
          </w:p>
        </w:tc>
        <w:tc>
          <w:tcPr>
            <w:tcW w:w="6663" w:type="dxa"/>
            <w:vAlign w:val="center"/>
          </w:tcPr>
          <w:p w14:paraId="1151E036"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1.不论磋商结果如何，供应商均应自行承担所有与磋商有关的全部费用；</w:t>
            </w:r>
          </w:p>
          <w:p w14:paraId="0D13349D"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2.成交供应商在成交通知书发出之日起七个工作日内，向采购代理机构交纳代理服务费；</w:t>
            </w:r>
          </w:p>
          <w:p w14:paraId="34D618F8"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z w:val="21"/>
                <w:szCs w:val="21"/>
              </w:rPr>
              <w:t>由成交</w:t>
            </w:r>
            <w:proofErr w:type="gramEnd"/>
            <w:r>
              <w:rPr>
                <w:rFonts w:ascii="宋体" w:hAnsi="宋体" w:hint="eastAsia"/>
                <w:sz w:val="21"/>
                <w:szCs w:val="21"/>
              </w:rPr>
              <w:t>供应商承担。</w:t>
            </w:r>
          </w:p>
          <w:p w14:paraId="1488A2D6" w14:textId="77777777" w:rsidR="00D80E3B" w:rsidRDefault="00000000">
            <w:pPr>
              <w:adjustRightInd w:val="0"/>
              <w:snapToGrid w:val="0"/>
              <w:spacing w:line="288" w:lineRule="auto"/>
              <w:rPr>
                <w:rFonts w:ascii="宋体" w:hAnsi="宋体"/>
                <w:sz w:val="21"/>
                <w:szCs w:val="21"/>
              </w:rPr>
            </w:pPr>
            <w:bookmarkStart w:id="36" w:name="_Hlk71808378"/>
            <w:r>
              <w:rPr>
                <w:rFonts w:ascii="宋体" w:hAnsi="宋体" w:hint="eastAsia"/>
                <w:sz w:val="21"/>
                <w:szCs w:val="21"/>
              </w:rPr>
              <w:t>4</w:t>
            </w:r>
            <w:r>
              <w:rPr>
                <w:rFonts w:ascii="宋体" w:hAnsi="宋体"/>
                <w:sz w:val="21"/>
                <w:szCs w:val="21"/>
              </w:rPr>
              <w:t>.</w:t>
            </w:r>
            <w:r>
              <w:rPr>
                <w:rFonts w:ascii="宋体" w:hAnsi="宋体" w:hint="eastAsia"/>
                <w:sz w:val="21"/>
                <w:szCs w:val="21"/>
              </w:rPr>
              <w:t>代理服务费收费标准（差额累进）：</w:t>
            </w:r>
          </w:p>
          <w:tbl>
            <w:tblPr>
              <w:tblStyle w:val="af7"/>
              <w:tblW w:w="0" w:type="auto"/>
              <w:jc w:val="center"/>
              <w:tblLayout w:type="fixed"/>
              <w:tblLook w:val="04A0" w:firstRow="1" w:lastRow="0" w:firstColumn="1" w:lastColumn="0" w:noHBand="0" w:noVBand="1"/>
            </w:tblPr>
            <w:tblGrid>
              <w:gridCol w:w="2517"/>
              <w:gridCol w:w="2338"/>
            </w:tblGrid>
            <w:tr w:rsidR="00D80E3B" w14:paraId="58CBAB57" w14:textId="77777777">
              <w:trPr>
                <w:trHeight w:val="397"/>
                <w:jc w:val="center"/>
              </w:trPr>
              <w:tc>
                <w:tcPr>
                  <w:tcW w:w="2517" w:type="dxa"/>
                  <w:vAlign w:val="center"/>
                </w:tcPr>
                <w:p w14:paraId="58DB9CD2"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成交金额（万元）</w:t>
                  </w:r>
                </w:p>
              </w:tc>
              <w:tc>
                <w:tcPr>
                  <w:tcW w:w="2338" w:type="dxa"/>
                  <w:vAlign w:val="center"/>
                </w:tcPr>
                <w:p w14:paraId="7C1BFD27"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收费标准（费率，%）</w:t>
                  </w:r>
                </w:p>
              </w:tc>
            </w:tr>
            <w:tr w:rsidR="00D80E3B" w14:paraId="3B2988BC" w14:textId="77777777">
              <w:trPr>
                <w:trHeight w:val="397"/>
                <w:jc w:val="center"/>
              </w:trPr>
              <w:tc>
                <w:tcPr>
                  <w:tcW w:w="2517" w:type="dxa"/>
                  <w:vAlign w:val="center"/>
                </w:tcPr>
                <w:p w14:paraId="18791148"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100以下</w:t>
                  </w:r>
                </w:p>
              </w:tc>
              <w:tc>
                <w:tcPr>
                  <w:tcW w:w="2338" w:type="dxa"/>
                  <w:vAlign w:val="center"/>
                </w:tcPr>
                <w:p w14:paraId="7798C77A"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r w:rsidR="00D80E3B" w14:paraId="22C49EB4" w14:textId="77777777">
              <w:trPr>
                <w:trHeight w:val="397"/>
                <w:jc w:val="center"/>
              </w:trPr>
              <w:tc>
                <w:tcPr>
                  <w:tcW w:w="4855" w:type="dxa"/>
                  <w:gridSpan w:val="2"/>
                  <w:vAlign w:val="center"/>
                </w:tcPr>
                <w:p w14:paraId="436F600D"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元的按照3</w:t>
                  </w:r>
                  <w:r>
                    <w:rPr>
                      <w:rFonts w:ascii="宋体" w:hAnsi="宋体"/>
                      <w:sz w:val="21"/>
                      <w:szCs w:val="21"/>
                    </w:rPr>
                    <w:t>000</w:t>
                  </w:r>
                  <w:r>
                    <w:rPr>
                      <w:rFonts w:ascii="宋体" w:hAnsi="宋体" w:hint="eastAsia"/>
                      <w:sz w:val="21"/>
                      <w:szCs w:val="21"/>
                    </w:rPr>
                    <w:t>元收取</w:t>
                  </w:r>
                </w:p>
              </w:tc>
            </w:tr>
            <w:bookmarkEnd w:id="36"/>
          </w:tbl>
          <w:p w14:paraId="6C0919E8" w14:textId="77777777" w:rsidR="00D80E3B" w:rsidRDefault="00D80E3B">
            <w:pPr>
              <w:adjustRightInd w:val="0"/>
              <w:snapToGrid w:val="0"/>
              <w:spacing w:line="288" w:lineRule="auto"/>
              <w:rPr>
                <w:rFonts w:ascii="宋体" w:hAnsi="宋体"/>
                <w:sz w:val="21"/>
                <w:szCs w:val="21"/>
              </w:rPr>
            </w:pPr>
          </w:p>
        </w:tc>
      </w:tr>
      <w:tr w:rsidR="00D80E3B" w14:paraId="520E05BC" w14:textId="77777777">
        <w:trPr>
          <w:trHeight w:val="397"/>
        </w:trPr>
        <w:tc>
          <w:tcPr>
            <w:tcW w:w="1129" w:type="dxa"/>
            <w:vAlign w:val="center"/>
          </w:tcPr>
          <w:p w14:paraId="435F24E7"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34177CFF" w14:textId="77777777" w:rsidR="00D80E3B" w:rsidRDefault="00000000">
            <w:pPr>
              <w:adjustRightInd w:val="0"/>
              <w:snapToGrid w:val="0"/>
              <w:spacing w:line="288" w:lineRule="auto"/>
              <w:ind w:rightChars="-37" w:right="-104"/>
              <w:jc w:val="center"/>
              <w:rPr>
                <w:rFonts w:ascii="宋体" w:hAnsi="宋体"/>
                <w:sz w:val="21"/>
                <w:szCs w:val="21"/>
              </w:rPr>
            </w:pPr>
            <w:r>
              <w:rPr>
                <w:rFonts w:ascii="宋体" w:hAnsi="宋体" w:hint="eastAsia"/>
                <w:spacing w:val="-6"/>
                <w:sz w:val="21"/>
                <w:szCs w:val="21"/>
              </w:rPr>
              <w:t>磋商保证金（元）</w:t>
            </w:r>
          </w:p>
        </w:tc>
        <w:tc>
          <w:tcPr>
            <w:tcW w:w="6663" w:type="dxa"/>
            <w:vAlign w:val="center"/>
          </w:tcPr>
          <w:p w14:paraId="04231CA1" w14:textId="77777777" w:rsidR="00D80E3B" w:rsidRDefault="00000000">
            <w:pPr>
              <w:adjustRightInd w:val="0"/>
              <w:snapToGrid w:val="0"/>
              <w:spacing w:line="288" w:lineRule="auto"/>
              <w:rPr>
                <w:rFonts w:ascii="宋体" w:hAnsi="宋体"/>
                <w:sz w:val="21"/>
                <w:szCs w:val="21"/>
              </w:rPr>
            </w:pPr>
            <w:r>
              <w:rPr>
                <w:rFonts w:ascii="宋体" w:hAnsi="宋体" w:hint="eastAsia"/>
                <w:spacing w:val="-6"/>
                <w:sz w:val="21"/>
                <w:szCs w:val="21"/>
              </w:rPr>
              <w:t>无。</w:t>
            </w:r>
          </w:p>
        </w:tc>
      </w:tr>
      <w:tr w:rsidR="00D80E3B" w14:paraId="60852F81" w14:textId="77777777">
        <w:trPr>
          <w:trHeight w:val="397"/>
        </w:trPr>
        <w:tc>
          <w:tcPr>
            <w:tcW w:w="1129" w:type="dxa"/>
            <w:vAlign w:val="center"/>
          </w:tcPr>
          <w:p w14:paraId="7EFECE71"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1042BA64"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联合体响应</w:t>
            </w:r>
          </w:p>
        </w:tc>
        <w:tc>
          <w:tcPr>
            <w:tcW w:w="6663" w:type="dxa"/>
            <w:vAlign w:val="center"/>
          </w:tcPr>
          <w:p w14:paraId="6AF5532F"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本项目不接受联合体响应。</w:t>
            </w:r>
          </w:p>
        </w:tc>
      </w:tr>
      <w:tr w:rsidR="00D80E3B" w14:paraId="2FE07BDE" w14:textId="77777777">
        <w:trPr>
          <w:trHeight w:val="397"/>
        </w:trPr>
        <w:tc>
          <w:tcPr>
            <w:tcW w:w="1129" w:type="dxa"/>
            <w:vAlign w:val="center"/>
          </w:tcPr>
          <w:p w14:paraId="707C4466"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6A58E368"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6F18EB6A" w14:textId="77777777" w:rsidR="00D80E3B" w:rsidRDefault="00000000">
            <w:pPr>
              <w:adjustRightInd w:val="0"/>
              <w:snapToGrid w:val="0"/>
              <w:spacing w:line="288" w:lineRule="auto"/>
              <w:rPr>
                <w:rFonts w:ascii="宋体" w:hAnsi="宋体"/>
                <w:sz w:val="21"/>
                <w:szCs w:val="21"/>
              </w:rPr>
            </w:pPr>
            <w:bookmarkStart w:id="37" w:name="_Hlk71883886"/>
            <w:r>
              <w:rPr>
                <w:rFonts w:ascii="宋体" w:hAnsi="宋体" w:hint="eastAsia"/>
                <w:sz w:val="21"/>
                <w:szCs w:val="21"/>
              </w:rPr>
              <w:t>1.本项目不允许转包；</w:t>
            </w:r>
          </w:p>
          <w:p w14:paraId="2A0C2B29"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7"/>
          </w:p>
        </w:tc>
      </w:tr>
      <w:tr w:rsidR="00D80E3B" w14:paraId="0A5CD097" w14:textId="77777777">
        <w:trPr>
          <w:trHeight w:val="397"/>
        </w:trPr>
        <w:tc>
          <w:tcPr>
            <w:tcW w:w="1129" w:type="dxa"/>
            <w:vAlign w:val="center"/>
          </w:tcPr>
          <w:p w14:paraId="51FCC16C"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68953AE7" w14:textId="77777777" w:rsidR="00D80E3B"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信用记录</w:t>
            </w:r>
          </w:p>
        </w:tc>
        <w:tc>
          <w:tcPr>
            <w:tcW w:w="6663" w:type="dxa"/>
            <w:vAlign w:val="center"/>
          </w:tcPr>
          <w:p w14:paraId="4001949F" w14:textId="77777777" w:rsidR="00D80E3B" w:rsidRDefault="00000000">
            <w:pPr>
              <w:adjustRightInd w:val="0"/>
              <w:snapToGrid w:val="0"/>
              <w:spacing w:line="288" w:lineRule="auto"/>
              <w:rPr>
                <w:rFonts w:ascii="宋体" w:hAnsi="宋体"/>
                <w:bCs/>
                <w:sz w:val="21"/>
                <w:szCs w:val="21"/>
              </w:rPr>
            </w:pPr>
            <w:bookmarkStart w:id="38" w:name="_Hlk71808489"/>
            <w:r>
              <w:rPr>
                <w:rFonts w:ascii="宋体" w:hAnsi="宋体" w:hint="eastAsia"/>
                <w:bCs/>
                <w:sz w:val="21"/>
                <w:szCs w:val="21"/>
              </w:rPr>
              <w:t>根据财库[2016]125号《关于在政府采购活动中查询及使用信用记录有关问题的通知》要求，采购代理机构会对供应商信用记录进行查询并甄别。信用</w:t>
            </w:r>
            <w:r>
              <w:rPr>
                <w:rFonts w:ascii="宋体" w:hAnsi="宋体" w:hint="eastAsia"/>
                <w:sz w:val="21"/>
                <w:szCs w:val="21"/>
              </w:rPr>
              <w:t>信息查询的截止时点：响应截止时间；</w:t>
            </w:r>
          </w:p>
          <w:p w14:paraId="17AF7666"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415DEA57"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）信用信息查询记录和证据留存具体方式：采购代理机构经办人和监督人员将查询网页打印、签名与其他采购文件一并保存；</w:t>
            </w:r>
          </w:p>
          <w:p w14:paraId="4AF3E9CA"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）信用信息的使用规则：供应商被列入失信被执行人、重大税收违法案件当事人名单、政府采购严重违法失信行为记录名单的，拒绝其参与采购活动。</w:t>
            </w:r>
            <w:bookmarkEnd w:id="38"/>
          </w:p>
        </w:tc>
      </w:tr>
      <w:tr w:rsidR="00D80E3B" w14:paraId="404D5B4C" w14:textId="77777777">
        <w:trPr>
          <w:trHeight w:val="397"/>
        </w:trPr>
        <w:tc>
          <w:tcPr>
            <w:tcW w:w="1129" w:type="dxa"/>
            <w:vAlign w:val="center"/>
          </w:tcPr>
          <w:p w14:paraId="25BADB0B"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0C71F297"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资格审查要求的</w:t>
            </w:r>
            <w:r>
              <w:rPr>
                <w:rFonts w:ascii="宋体" w:hAnsi="宋体" w:hint="eastAsia"/>
                <w:sz w:val="21"/>
                <w:szCs w:val="21"/>
              </w:rPr>
              <w:lastRenderedPageBreak/>
              <w:t>资格证明材料</w:t>
            </w:r>
          </w:p>
        </w:tc>
        <w:tc>
          <w:tcPr>
            <w:tcW w:w="6663" w:type="dxa"/>
            <w:vAlign w:val="center"/>
          </w:tcPr>
          <w:p w14:paraId="0A744A2C" w14:textId="77777777" w:rsidR="00D80E3B" w:rsidRDefault="00000000">
            <w:pPr>
              <w:adjustRightInd w:val="0"/>
              <w:snapToGrid w:val="0"/>
              <w:spacing w:line="288" w:lineRule="auto"/>
              <w:rPr>
                <w:rFonts w:ascii="宋体" w:hAnsi="宋体"/>
                <w:b/>
                <w:bCs/>
                <w:sz w:val="21"/>
                <w:szCs w:val="21"/>
              </w:rPr>
            </w:pPr>
            <w:r>
              <w:rPr>
                <w:rFonts w:ascii="宋体" w:hAnsi="宋体" w:hint="eastAsia"/>
                <w:b/>
                <w:bCs/>
                <w:sz w:val="21"/>
                <w:szCs w:val="21"/>
              </w:rPr>
              <w:lastRenderedPageBreak/>
              <w:t>资格审查要求的资格证明材料(均需加盖公章)：</w:t>
            </w:r>
          </w:p>
          <w:p w14:paraId="2A4E401E"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lastRenderedPageBreak/>
              <w:t>（</w:t>
            </w:r>
            <w:r>
              <w:rPr>
                <w:rFonts w:ascii="宋体" w:hAnsi="宋体"/>
                <w:sz w:val="21"/>
                <w:szCs w:val="21"/>
              </w:rPr>
              <w:t>1）有效的法人或者其他组织的营业执照等证明文件，自然人的身份证明</w:t>
            </w:r>
          </w:p>
          <w:p w14:paraId="16FE9957"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符合参加政府采购活动应当具备的一般条件的承诺函</w:t>
            </w:r>
          </w:p>
        </w:tc>
      </w:tr>
      <w:tr w:rsidR="00D80E3B" w14:paraId="15A083F1" w14:textId="77777777">
        <w:trPr>
          <w:trHeight w:val="397"/>
        </w:trPr>
        <w:tc>
          <w:tcPr>
            <w:tcW w:w="1129" w:type="dxa"/>
            <w:vAlign w:val="center"/>
          </w:tcPr>
          <w:p w14:paraId="72B45164"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0AA360EB" w14:textId="77777777" w:rsidR="00D80E3B"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响应文件份数</w:t>
            </w:r>
          </w:p>
        </w:tc>
        <w:tc>
          <w:tcPr>
            <w:tcW w:w="6663" w:type="dxa"/>
            <w:vAlign w:val="center"/>
          </w:tcPr>
          <w:p w14:paraId="38C9C6F4" w14:textId="77777777" w:rsidR="00D80E3B"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供应商应按资格文件、报价文件</w:t>
            </w:r>
            <w:r>
              <w:rPr>
                <w:rFonts w:ascii="宋体" w:hAnsi="宋体"/>
                <w:b/>
                <w:spacing w:val="-6"/>
                <w:sz w:val="21"/>
                <w:szCs w:val="21"/>
              </w:rPr>
              <w:t>、</w:t>
            </w:r>
            <w:r>
              <w:rPr>
                <w:rFonts w:ascii="宋体" w:hAnsi="宋体" w:hint="eastAsia"/>
                <w:b/>
                <w:spacing w:val="-6"/>
                <w:sz w:val="21"/>
                <w:szCs w:val="21"/>
              </w:rPr>
              <w:t>商务和技术文件分别</w:t>
            </w:r>
            <w:r>
              <w:rPr>
                <w:rFonts w:ascii="宋体" w:hAnsi="宋体"/>
                <w:b/>
                <w:spacing w:val="-6"/>
                <w:sz w:val="21"/>
                <w:szCs w:val="21"/>
              </w:rPr>
              <w:t>编制</w:t>
            </w:r>
            <w:r>
              <w:rPr>
                <w:rFonts w:ascii="宋体" w:hAnsi="宋体" w:hint="eastAsia"/>
                <w:b/>
                <w:spacing w:val="-6"/>
                <w:sz w:val="21"/>
                <w:szCs w:val="21"/>
              </w:rPr>
              <w:t>合并装订成册，其中正本一份、副本三份，响应文件的封面应注明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2FE23F3B" w14:textId="77777777" w:rsidR="00D80E3B" w:rsidRDefault="00000000">
            <w:pPr>
              <w:adjustRightInd w:val="0"/>
              <w:snapToGrid w:val="0"/>
              <w:spacing w:line="288" w:lineRule="auto"/>
              <w:ind w:firstLineChars="200" w:firstLine="398"/>
              <w:jc w:val="left"/>
              <w:rPr>
                <w:rFonts w:ascii="宋体" w:hAnsi="宋体"/>
                <w:bCs/>
                <w:spacing w:val="-6"/>
                <w:sz w:val="21"/>
                <w:szCs w:val="21"/>
              </w:rPr>
            </w:pP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、订书机、散装）的响应文件无效。</w:t>
            </w:r>
          </w:p>
        </w:tc>
      </w:tr>
      <w:tr w:rsidR="00D80E3B" w14:paraId="2223100F" w14:textId="77777777">
        <w:trPr>
          <w:trHeight w:val="397"/>
        </w:trPr>
        <w:tc>
          <w:tcPr>
            <w:tcW w:w="1129" w:type="dxa"/>
            <w:vAlign w:val="center"/>
          </w:tcPr>
          <w:p w14:paraId="49F26F4B"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74A479AB" w14:textId="77777777" w:rsidR="00D80E3B"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磋商报价</w:t>
            </w:r>
          </w:p>
        </w:tc>
        <w:tc>
          <w:tcPr>
            <w:tcW w:w="6663" w:type="dxa"/>
            <w:vAlign w:val="center"/>
          </w:tcPr>
          <w:p w14:paraId="64DC84C3" w14:textId="77777777" w:rsidR="00D80E3B" w:rsidRDefault="00000000">
            <w:pPr>
              <w:adjustRightInd w:val="0"/>
              <w:snapToGrid w:val="0"/>
              <w:spacing w:line="288" w:lineRule="auto"/>
              <w:rPr>
                <w:rFonts w:ascii="宋体" w:hAnsi="宋体"/>
                <w:sz w:val="21"/>
                <w:szCs w:val="21"/>
              </w:rPr>
            </w:pPr>
            <w:bookmarkStart w:id="39" w:name="_Hlk71884277"/>
            <w:r>
              <w:rPr>
                <w:rFonts w:ascii="宋体" w:hAnsi="宋体" w:hint="eastAsia"/>
                <w:sz w:val="21"/>
                <w:szCs w:val="21"/>
              </w:rPr>
              <w:t>1</w:t>
            </w:r>
            <w:r>
              <w:rPr>
                <w:rFonts w:ascii="宋体" w:hAnsi="宋体"/>
                <w:sz w:val="21"/>
                <w:szCs w:val="21"/>
              </w:rPr>
              <w:t>.</w:t>
            </w:r>
            <w:r>
              <w:rPr>
                <w:rFonts w:ascii="宋体" w:hAnsi="宋体" w:hint="eastAsia"/>
                <w:sz w:val="21"/>
                <w:szCs w:val="21"/>
              </w:rPr>
              <w:t>报价应按磋商文件要求的格式编制、填写报价内容（可自行增行），未按磋商文件要求编制、填写的响应文件可能被拒绝；</w:t>
            </w:r>
          </w:p>
          <w:p w14:paraId="7ADE1F8D" w14:textId="77777777" w:rsidR="00D80E3B" w:rsidRDefault="00000000">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.本次磋商采用人民币报价；</w:t>
            </w:r>
          </w:p>
          <w:p w14:paraId="366D67F3" w14:textId="77777777" w:rsidR="00D80E3B" w:rsidRDefault="00000000">
            <w:pPr>
              <w:adjustRightInd w:val="0"/>
              <w:snapToGrid w:val="0"/>
              <w:spacing w:line="288" w:lineRule="auto"/>
              <w:rPr>
                <w:rFonts w:ascii="宋体" w:hAnsi="宋体"/>
                <w:sz w:val="21"/>
                <w:szCs w:val="21"/>
              </w:rPr>
            </w:pPr>
            <w:r>
              <w:rPr>
                <w:rFonts w:ascii="宋体" w:hAnsi="宋体"/>
                <w:sz w:val="21"/>
                <w:szCs w:val="21"/>
              </w:rPr>
              <w:t>3</w:t>
            </w:r>
            <w:r>
              <w:rPr>
                <w:rFonts w:ascii="宋体" w:hAnsi="宋体" w:hint="eastAsia"/>
                <w:sz w:val="21"/>
                <w:szCs w:val="21"/>
              </w:rPr>
              <w:t>.最后磋商报价是履行合同的最终价格，有关本项目实施所涉及的一切费用均计入报价。</w:t>
            </w:r>
            <w:bookmarkEnd w:id="39"/>
          </w:p>
          <w:p w14:paraId="1E399558" w14:textId="77777777" w:rsidR="00D80E3B" w:rsidRDefault="00000000">
            <w:pPr>
              <w:adjustRightInd w:val="0"/>
              <w:snapToGrid w:val="0"/>
              <w:spacing w:line="288" w:lineRule="auto"/>
              <w:rPr>
                <w:rFonts w:ascii="宋体" w:hAnsi="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采购人将以合同形式有偿取得货物或服务，不接受供应商给予的赠品、回扣或者与采购无关的其他商品、服务</w:t>
            </w:r>
            <w:r>
              <w:rPr>
                <w:rFonts w:ascii="宋体" w:hAnsi="宋体" w:cs="宋体"/>
                <w:sz w:val="21"/>
                <w:szCs w:val="21"/>
              </w:rPr>
              <w:t>。</w:t>
            </w:r>
          </w:p>
        </w:tc>
      </w:tr>
      <w:tr w:rsidR="00D80E3B" w14:paraId="105733F7" w14:textId="77777777">
        <w:trPr>
          <w:trHeight w:val="397"/>
        </w:trPr>
        <w:tc>
          <w:tcPr>
            <w:tcW w:w="1129" w:type="dxa"/>
            <w:vAlign w:val="center"/>
          </w:tcPr>
          <w:p w14:paraId="362BE70B"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4D4B516F" w14:textId="77777777" w:rsidR="00D80E3B" w:rsidRDefault="00000000">
            <w:pPr>
              <w:adjustRightInd w:val="0"/>
              <w:snapToGrid w:val="0"/>
              <w:spacing w:line="288" w:lineRule="auto"/>
              <w:jc w:val="center"/>
              <w:rPr>
                <w:rFonts w:ascii="宋体" w:hAnsi="宋体"/>
                <w:sz w:val="21"/>
                <w:szCs w:val="21"/>
              </w:rPr>
            </w:pPr>
            <w:r>
              <w:rPr>
                <w:rFonts w:ascii="宋体" w:hAnsi="宋体" w:hint="eastAsia"/>
                <w:b/>
                <w:bCs/>
                <w:sz w:val="21"/>
                <w:szCs w:val="21"/>
              </w:rPr>
              <w:t>响应有效期</w:t>
            </w:r>
          </w:p>
        </w:tc>
        <w:tc>
          <w:tcPr>
            <w:tcW w:w="6663" w:type="dxa"/>
            <w:vAlign w:val="center"/>
          </w:tcPr>
          <w:p w14:paraId="5D7FF141"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w:t>
            </w:r>
            <w:bookmarkStart w:id="40" w:name="_Hlk71884303"/>
            <w:r>
              <w:rPr>
                <w:rFonts w:ascii="宋体" w:hAnsi="宋体" w:hint="eastAsia"/>
                <w:sz w:val="21"/>
                <w:szCs w:val="21"/>
              </w:rPr>
              <w:t>从提交响应文件的截止之日起90天。在原响应有效期满之前，如果出现特殊情况，采购人或采购代理机构以书面形式通知供应商延长响应有效期。</w:t>
            </w:r>
            <w:bookmarkEnd w:id="40"/>
          </w:p>
        </w:tc>
      </w:tr>
      <w:tr w:rsidR="00D80E3B" w14:paraId="0BB1E2C9" w14:textId="77777777">
        <w:trPr>
          <w:trHeight w:val="397"/>
        </w:trPr>
        <w:tc>
          <w:tcPr>
            <w:tcW w:w="1129" w:type="dxa"/>
            <w:vAlign w:val="center"/>
          </w:tcPr>
          <w:p w14:paraId="7C714D0A"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21A56F52"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评审方法及评审标准</w:t>
            </w:r>
          </w:p>
        </w:tc>
        <w:tc>
          <w:tcPr>
            <w:tcW w:w="6663" w:type="dxa"/>
            <w:vAlign w:val="center"/>
          </w:tcPr>
          <w:p w14:paraId="62AC6BD6" w14:textId="77777777" w:rsidR="00D80E3B" w:rsidRDefault="00000000">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评审方法及评审标准</w:t>
            </w:r>
            <w:r>
              <w:rPr>
                <w:rFonts w:ascii="宋体" w:hAnsi="宋体"/>
                <w:sz w:val="21"/>
                <w:szCs w:val="21"/>
              </w:rPr>
              <w:t>”</w:t>
            </w:r>
            <w:r>
              <w:rPr>
                <w:rFonts w:ascii="宋体" w:hAnsi="宋体" w:hint="eastAsia"/>
                <w:sz w:val="21"/>
                <w:szCs w:val="21"/>
              </w:rPr>
              <w:t>。</w:t>
            </w:r>
          </w:p>
        </w:tc>
      </w:tr>
      <w:tr w:rsidR="00D80E3B" w14:paraId="270C619B" w14:textId="77777777">
        <w:trPr>
          <w:trHeight w:val="397"/>
        </w:trPr>
        <w:tc>
          <w:tcPr>
            <w:tcW w:w="1129" w:type="dxa"/>
            <w:vAlign w:val="center"/>
          </w:tcPr>
          <w:p w14:paraId="4255FE07" w14:textId="77777777" w:rsidR="00D80E3B" w:rsidRDefault="00000000">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77FF378B"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评审结果公示</w:t>
            </w:r>
          </w:p>
        </w:tc>
        <w:tc>
          <w:tcPr>
            <w:tcW w:w="6663" w:type="dxa"/>
            <w:vAlign w:val="center"/>
          </w:tcPr>
          <w:p w14:paraId="1502CA02"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评审结果公示媒体：浙江政府采购网（http://zfcg.czt.zj.gov.cn）。</w:t>
            </w:r>
          </w:p>
        </w:tc>
      </w:tr>
      <w:tr w:rsidR="00D80E3B" w14:paraId="086CAC34" w14:textId="77777777">
        <w:trPr>
          <w:trHeight w:val="397"/>
        </w:trPr>
        <w:tc>
          <w:tcPr>
            <w:tcW w:w="1129" w:type="dxa"/>
            <w:vAlign w:val="center"/>
          </w:tcPr>
          <w:p w14:paraId="21093799"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79A6BC93"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0C9D44FF"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成交通知书发出之日起30日内。</w:t>
            </w:r>
          </w:p>
        </w:tc>
      </w:tr>
    </w:tbl>
    <w:p w14:paraId="4C16F7E5" w14:textId="77777777" w:rsidR="00D80E3B" w:rsidRDefault="00000000">
      <w:pPr>
        <w:pStyle w:val="ae"/>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总则</w:t>
      </w:r>
    </w:p>
    <w:p w14:paraId="2830DE17"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供应商应仔细</w:t>
      </w:r>
      <w:proofErr w:type="gramStart"/>
      <w:r>
        <w:rPr>
          <w:rFonts w:ascii="宋体" w:hAnsi="宋体" w:cs="宋体" w:hint="eastAsia"/>
          <w:sz w:val="21"/>
          <w:szCs w:val="21"/>
        </w:rPr>
        <w:t>阅读磋商</w:t>
      </w:r>
      <w:proofErr w:type="gramEnd"/>
      <w:r>
        <w:rPr>
          <w:rFonts w:ascii="宋体" w:hAnsi="宋体" w:cs="宋体" w:hint="eastAsia"/>
          <w:sz w:val="21"/>
          <w:szCs w:val="21"/>
        </w:rPr>
        <w:t>文件的所有内容，按照磋商文件的要求提交响应文件，并对所提供的全部资料的真实性承担法律责任。</w:t>
      </w:r>
    </w:p>
    <w:p w14:paraId="75C4E049"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1CDD38BF"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本磋商文件适用于浙大城市</w:t>
      </w:r>
      <w:proofErr w:type="gramStart"/>
      <w:r>
        <w:rPr>
          <w:rFonts w:ascii="宋体" w:hAnsi="宋体" w:hint="eastAsia"/>
          <w:spacing w:val="-6"/>
          <w:sz w:val="21"/>
          <w:szCs w:val="21"/>
        </w:rPr>
        <w:t>学院城院之</w:t>
      </w:r>
      <w:proofErr w:type="gramEnd"/>
      <w:r>
        <w:rPr>
          <w:rFonts w:ascii="宋体" w:hAnsi="宋体" w:hint="eastAsia"/>
          <w:spacing w:val="-6"/>
          <w:sz w:val="21"/>
          <w:szCs w:val="21"/>
        </w:rPr>
        <w:t>窗展厅设计服务的磋商、评审、成交、验收、合同履约、付款等（法律、法规另有规定的，从其规定）。</w:t>
      </w:r>
    </w:p>
    <w:p w14:paraId="6DD6C456"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（二）定义</w:t>
      </w:r>
    </w:p>
    <w:p w14:paraId="633705FC"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1.“采购人”系指浙大城市学院；</w:t>
      </w:r>
    </w:p>
    <w:p w14:paraId="50ED805E"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14:paraId="42627E99"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14:paraId="579F955D" w14:textId="77777777" w:rsidR="00D80E3B" w:rsidRDefault="00000000">
      <w:pPr>
        <w:adjustRightInd w:val="0"/>
        <w:snapToGrid w:val="0"/>
        <w:spacing w:line="288" w:lineRule="auto"/>
        <w:ind w:firstLineChars="200" w:firstLine="420"/>
        <w:rPr>
          <w:rFonts w:ascii="宋体" w:hAnsi="宋体"/>
          <w:spacing w:val="-6"/>
          <w:sz w:val="21"/>
          <w:szCs w:val="21"/>
        </w:rPr>
      </w:pPr>
      <w:r>
        <w:rPr>
          <w:rFonts w:ascii="宋体" w:hAnsi="宋体" w:hint="eastAsia"/>
          <w:sz w:val="21"/>
          <w:szCs w:val="21"/>
        </w:rPr>
        <w:t>4.“书面形式”包括合同书、信件和数据电文(包括电报、电传、传真、电子数据交换和电子邮件)等可以有形地表现所载内容的形式；</w:t>
      </w:r>
    </w:p>
    <w:p w14:paraId="2031EC33"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14:paraId="363F2B15"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（三）采购方式</w:t>
      </w:r>
    </w:p>
    <w:p w14:paraId="30649434"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本次采购采用竞争性磋商方式进行。</w:t>
      </w:r>
    </w:p>
    <w:p w14:paraId="1D9664FC"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（四）竞争性磋商委托</w:t>
      </w:r>
    </w:p>
    <w:p w14:paraId="2DACE613"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.供应商授权代表必须为供应商本单位在职职工，并提供2021年12月（含）以后任意一月社保缴纳证明（授权代表为法定代表人可不提供）。</w:t>
      </w:r>
    </w:p>
    <w:p w14:paraId="5D03282A"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.如供应商代表不是法定代表人，须提供法定代表人授权委托书（格式详见磋商文件第六章）。</w:t>
      </w:r>
    </w:p>
    <w:p w14:paraId="5D28B51D"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.供应商授权代表必须持本人有效的身份证原件于响应文件提交的截止时间前到达响应文件的开启地点参与磋商。</w:t>
      </w:r>
    </w:p>
    <w:p w14:paraId="7DB8FBEA"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（五）磋商费用</w:t>
      </w:r>
    </w:p>
    <w:p w14:paraId="3CA52CCE"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1.不论磋商结果如何，供应商均应自行承担所有与磋商有关的全部费用；</w:t>
      </w:r>
    </w:p>
    <w:p w14:paraId="27B4AAC9"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2.成交供应商在成交通知书发出之日起七个工作日内，向采购代理机构交纳代理服务费；</w:t>
      </w:r>
    </w:p>
    <w:p w14:paraId="5908B397"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z w:val="21"/>
          <w:szCs w:val="21"/>
        </w:rPr>
        <w:t>由成交</w:t>
      </w:r>
      <w:proofErr w:type="gramEnd"/>
      <w:r>
        <w:rPr>
          <w:rFonts w:ascii="宋体" w:hAnsi="宋体" w:hint="eastAsia"/>
          <w:sz w:val="21"/>
          <w:szCs w:val="21"/>
        </w:rPr>
        <w:t>供应商承担。</w:t>
      </w:r>
    </w:p>
    <w:p w14:paraId="3DDE8824" w14:textId="77777777" w:rsidR="00D80E3B" w:rsidRDefault="00000000">
      <w:pPr>
        <w:adjustRightInd w:val="0"/>
        <w:snapToGrid w:val="0"/>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代理服务费收费标准（差额累进）：</w:t>
      </w:r>
    </w:p>
    <w:tbl>
      <w:tblPr>
        <w:tblStyle w:val="af7"/>
        <w:tblW w:w="0" w:type="auto"/>
        <w:jc w:val="center"/>
        <w:tblLayout w:type="fixed"/>
        <w:tblLook w:val="04A0" w:firstRow="1" w:lastRow="0" w:firstColumn="1" w:lastColumn="0" w:noHBand="0" w:noVBand="1"/>
      </w:tblPr>
      <w:tblGrid>
        <w:gridCol w:w="2517"/>
        <w:gridCol w:w="2338"/>
      </w:tblGrid>
      <w:tr w:rsidR="00D80E3B" w14:paraId="3A31C584" w14:textId="77777777">
        <w:trPr>
          <w:trHeight w:val="397"/>
          <w:jc w:val="center"/>
        </w:trPr>
        <w:tc>
          <w:tcPr>
            <w:tcW w:w="2517" w:type="dxa"/>
            <w:vAlign w:val="center"/>
          </w:tcPr>
          <w:p w14:paraId="1D199037"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成交金额（万元）</w:t>
            </w:r>
          </w:p>
        </w:tc>
        <w:tc>
          <w:tcPr>
            <w:tcW w:w="2338" w:type="dxa"/>
            <w:vAlign w:val="center"/>
          </w:tcPr>
          <w:p w14:paraId="78BE5E3A" w14:textId="77777777" w:rsidR="00D80E3B" w:rsidRDefault="00000000">
            <w:pPr>
              <w:adjustRightInd w:val="0"/>
              <w:snapToGrid w:val="0"/>
              <w:spacing w:line="288" w:lineRule="auto"/>
              <w:jc w:val="center"/>
              <w:rPr>
                <w:rFonts w:ascii="宋体" w:hAnsi="宋体"/>
                <w:b/>
                <w:bCs/>
                <w:sz w:val="21"/>
                <w:szCs w:val="21"/>
              </w:rPr>
            </w:pPr>
            <w:r>
              <w:rPr>
                <w:rFonts w:ascii="宋体" w:hAnsi="宋体" w:hint="eastAsia"/>
                <w:b/>
                <w:bCs/>
                <w:sz w:val="21"/>
                <w:szCs w:val="21"/>
              </w:rPr>
              <w:t>收费标准（费率，%）</w:t>
            </w:r>
          </w:p>
        </w:tc>
      </w:tr>
      <w:tr w:rsidR="00D80E3B" w14:paraId="6EEDB3B1" w14:textId="77777777">
        <w:trPr>
          <w:trHeight w:val="397"/>
          <w:jc w:val="center"/>
        </w:trPr>
        <w:tc>
          <w:tcPr>
            <w:tcW w:w="2517" w:type="dxa"/>
            <w:vAlign w:val="center"/>
          </w:tcPr>
          <w:p w14:paraId="227328E7"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100以下</w:t>
            </w:r>
          </w:p>
        </w:tc>
        <w:tc>
          <w:tcPr>
            <w:tcW w:w="2338" w:type="dxa"/>
            <w:vAlign w:val="center"/>
          </w:tcPr>
          <w:p w14:paraId="36F4F87D"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r w:rsidR="00D80E3B" w14:paraId="75C166B8" w14:textId="77777777">
        <w:trPr>
          <w:trHeight w:val="397"/>
          <w:jc w:val="center"/>
        </w:trPr>
        <w:tc>
          <w:tcPr>
            <w:tcW w:w="4855" w:type="dxa"/>
            <w:gridSpan w:val="2"/>
            <w:vAlign w:val="center"/>
          </w:tcPr>
          <w:p w14:paraId="301376CD" w14:textId="77777777" w:rsidR="00D80E3B" w:rsidRDefault="00000000">
            <w:pPr>
              <w:adjustRightInd w:val="0"/>
              <w:snapToGrid w:val="0"/>
              <w:spacing w:line="288" w:lineRule="auto"/>
              <w:jc w:val="center"/>
              <w:rPr>
                <w:rFonts w:ascii="宋体" w:hAnsi="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元的按照3</w:t>
            </w:r>
            <w:r>
              <w:rPr>
                <w:rFonts w:ascii="宋体" w:hAnsi="宋体"/>
                <w:sz w:val="21"/>
                <w:szCs w:val="21"/>
              </w:rPr>
              <w:t>000</w:t>
            </w:r>
            <w:r>
              <w:rPr>
                <w:rFonts w:ascii="宋体" w:hAnsi="宋体" w:hint="eastAsia"/>
                <w:sz w:val="21"/>
                <w:szCs w:val="21"/>
              </w:rPr>
              <w:t>元收取</w:t>
            </w:r>
          </w:p>
        </w:tc>
      </w:tr>
    </w:tbl>
    <w:p w14:paraId="178E8F4A" w14:textId="77777777" w:rsidR="00D80E3B" w:rsidRDefault="00000000">
      <w:pPr>
        <w:adjustRightInd w:val="0"/>
        <w:snapToGrid w:val="0"/>
        <w:spacing w:line="288" w:lineRule="auto"/>
        <w:ind w:firstLineChars="200" w:firstLine="420"/>
        <w:rPr>
          <w:rFonts w:ascii="宋体" w:hAnsi="宋体"/>
          <w:b/>
          <w:spacing w:val="-6"/>
          <w:sz w:val="21"/>
          <w:szCs w:val="21"/>
        </w:rPr>
      </w:pPr>
      <w:r>
        <w:rPr>
          <w:rFonts w:ascii="宋体" w:hAnsi="宋体" w:hint="eastAsia"/>
          <w:sz w:val="21"/>
          <w:szCs w:val="21"/>
        </w:rPr>
        <w:t>5.磋商保证金（元）：无</w:t>
      </w:r>
    </w:p>
    <w:p w14:paraId="531BD9D5"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（六）联合体响应</w:t>
      </w:r>
    </w:p>
    <w:p w14:paraId="6E8092F3"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14:paraId="5592548F" w14:textId="77777777" w:rsidR="00D80E3B" w:rsidRDefault="00000000">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（七）转包与分包</w:t>
      </w:r>
    </w:p>
    <w:p w14:paraId="69C2DB85"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36C7AE5"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23B38D84" w14:textId="77777777" w:rsidR="00D80E3B" w:rsidRDefault="00000000">
      <w:pPr>
        <w:adjustRightInd w:val="0"/>
        <w:snapToGrid w:val="0"/>
        <w:spacing w:line="288" w:lineRule="auto"/>
        <w:outlineLvl w:val="2"/>
        <w:rPr>
          <w:rFonts w:ascii="宋体" w:hAnsi="宋体" w:cs="宋体"/>
          <w:b/>
          <w:bCs/>
          <w:sz w:val="21"/>
          <w:szCs w:val="21"/>
        </w:rPr>
      </w:pPr>
      <w:r>
        <w:rPr>
          <w:rFonts w:ascii="宋体" w:hAnsi="宋体" w:cs="宋体" w:hint="eastAsia"/>
          <w:b/>
          <w:bCs/>
          <w:sz w:val="21"/>
          <w:szCs w:val="21"/>
        </w:rPr>
        <w:t>（八）质疑和投诉</w:t>
      </w:r>
    </w:p>
    <w:p w14:paraId="3A48D134" w14:textId="77777777" w:rsidR="00D80E3B" w:rsidRDefault="00000000">
      <w:pPr>
        <w:adjustRightInd w:val="0"/>
        <w:snapToGrid w:val="0"/>
        <w:spacing w:line="288" w:lineRule="auto"/>
        <w:ind w:firstLineChars="200" w:firstLine="396"/>
        <w:jc w:val="left"/>
        <w:rPr>
          <w:rFonts w:ascii="宋体" w:hAnsi="宋体"/>
          <w:spacing w:val="-6"/>
          <w:sz w:val="21"/>
          <w:szCs w:val="21"/>
        </w:rPr>
      </w:pPr>
      <w:bookmarkStart w:id="41" w:name="_Hlk92273406"/>
      <w:bookmarkStart w:id="42" w:name="_Hlk71884065"/>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41"/>
    </w:p>
    <w:p w14:paraId="168E7FF9" w14:textId="77777777" w:rsidR="00D80E3B"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ascii="宋体" w:hAnsi="宋体" w:cs="宋体" w:hint="eastAsia"/>
          <w:b/>
          <w:bCs/>
          <w:sz w:val="21"/>
          <w:szCs w:val="21"/>
        </w:rPr>
        <w:t>质疑</w:t>
      </w:r>
      <w:proofErr w:type="gramStart"/>
      <w:r>
        <w:rPr>
          <w:rFonts w:ascii="宋体" w:hAnsi="宋体" w:cs="宋体" w:hint="eastAsia"/>
          <w:b/>
          <w:bCs/>
          <w:sz w:val="21"/>
          <w:szCs w:val="21"/>
        </w:rPr>
        <w:t>函应当</w:t>
      </w:r>
      <w:proofErr w:type="gramEnd"/>
      <w:r>
        <w:rPr>
          <w:rFonts w:ascii="宋体" w:hAnsi="宋体" w:cs="宋体" w:hint="eastAsia"/>
          <w:b/>
          <w:bCs/>
          <w:sz w:val="21"/>
          <w:szCs w:val="21"/>
        </w:rPr>
        <w:t>包括下列内容：</w:t>
      </w:r>
    </w:p>
    <w:p w14:paraId="73D04341"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lastRenderedPageBreak/>
        <w:t>（1）供应商的姓名或者名称、地址、邮编、联系人及联系电话；</w:t>
      </w:r>
    </w:p>
    <w:p w14:paraId="17B0FF9D"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（2）质疑项目的名称、编号；</w:t>
      </w:r>
    </w:p>
    <w:p w14:paraId="7C4AEC32"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（3）具体、明确的质疑事项和与质疑事项相关的请求；</w:t>
      </w:r>
    </w:p>
    <w:p w14:paraId="615422EA"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（4）事实依据；</w:t>
      </w:r>
    </w:p>
    <w:p w14:paraId="73CC4272"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（5）必要的法律依据；</w:t>
      </w:r>
    </w:p>
    <w:p w14:paraId="7E1E0EA4"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（6）提出质疑的日期。</w:t>
      </w:r>
    </w:p>
    <w:p w14:paraId="622493E6" w14:textId="77777777" w:rsidR="00D80E3B" w:rsidRPr="0000020F"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供应商为自然人的，应当由本人签名；供应商为法人或者其他组织的，应当由法定代表人、主要负责人，或者其授权代表签名或</w:t>
      </w:r>
      <w:r w:rsidRPr="0000020F">
        <w:rPr>
          <w:rFonts w:ascii="宋体" w:hAnsi="宋体" w:cs="宋体" w:hint="eastAsia"/>
          <w:sz w:val="21"/>
          <w:szCs w:val="21"/>
        </w:rPr>
        <w:t>者盖章，并加盖公章。</w:t>
      </w:r>
    </w:p>
    <w:p w14:paraId="304AD52B" w14:textId="77777777" w:rsidR="00D80E3B" w:rsidRPr="0000020F" w:rsidRDefault="00000000">
      <w:pPr>
        <w:adjustRightInd w:val="0"/>
        <w:snapToGrid w:val="0"/>
        <w:spacing w:line="288" w:lineRule="auto"/>
        <w:ind w:firstLineChars="200" w:firstLine="420"/>
        <w:rPr>
          <w:rFonts w:ascii="宋体" w:hAnsi="宋体" w:cs="宋体"/>
          <w:b/>
          <w:bCs/>
          <w:sz w:val="21"/>
          <w:szCs w:val="21"/>
        </w:rPr>
      </w:pPr>
      <w:r w:rsidRPr="0000020F">
        <w:rPr>
          <w:rFonts w:ascii="宋体" w:hAnsi="宋体" w:cs="宋体" w:hint="eastAsia"/>
          <w:sz w:val="21"/>
          <w:szCs w:val="21"/>
        </w:rPr>
        <w:t>3.提出质疑的供应商应当是参与本项目磋商响应活动的供应商。</w:t>
      </w:r>
      <w:r w:rsidRPr="0000020F">
        <w:rPr>
          <w:rFonts w:ascii="宋体" w:hAnsi="宋体" w:cs="宋体" w:hint="eastAsia"/>
          <w:b/>
          <w:bCs/>
          <w:sz w:val="21"/>
          <w:szCs w:val="21"/>
        </w:rPr>
        <w:t>供应商在法定质疑期内应一次性提出针对同一采购程序环节的质疑。</w:t>
      </w:r>
    </w:p>
    <w:p w14:paraId="41E09AB4" w14:textId="77777777" w:rsidR="00D80E3B" w:rsidRPr="0000020F" w:rsidRDefault="00000000">
      <w:pPr>
        <w:adjustRightInd w:val="0"/>
        <w:snapToGrid w:val="0"/>
        <w:spacing w:line="288" w:lineRule="auto"/>
        <w:outlineLvl w:val="2"/>
        <w:rPr>
          <w:rFonts w:ascii="宋体" w:hAnsi="宋体" w:cs="宋体"/>
          <w:b/>
          <w:spacing w:val="-6"/>
          <w:kern w:val="0"/>
          <w:sz w:val="21"/>
          <w:szCs w:val="21"/>
        </w:rPr>
      </w:pPr>
      <w:bookmarkStart w:id="43" w:name="_Hlk92273111"/>
      <w:bookmarkEnd w:id="42"/>
      <w:r w:rsidRPr="0000020F">
        <w:rPr>
          <w:rFonts w:ascii="宋体" w:hAnsi="宋体" w:cs="宋体"/>
          <w:b/>
          <w:spacing w:val="-6"/>
          <w:kern w:val="0"/>
          <w:sz w:val="21"/>
          <w:szCs w:val="21"/>
        </w:rPr>
        <w:t>（</w:t>
      </w:r>
      <w:r w:rsidRPr="0000020F">
        <w:rPr>
          <w:rFonts w:ascii="宋体" w:hAnsi="宋体" w:cs="宋体" w:hint="eastAsia"/>
          <w:b/>
          <w:spacing w:val="-6"/>
          <w:kern w:val="0"/>
          <w:sz w:val="21"/>
          <w:szCs w:val="21"/>
        </w:rPr>
        <w:t>九</w:t>
      </w:r>
      <w:r w:rsidRPr="0000020F">
        <w:rPr>
          <w:rFonts w:ascii="宋体" w:hAnsi="宋体" w:cs="宋体"/>
          <w:b/>
          <w:spacing w:val="-6"/>
          <w:kern w:val="0"/>
          <w:sz w:val="21"/>
          <w:szCs w:val="21"/>
        </w:rPr>
        <w:t>）</w:t>
      </w:r>
      <w:r w:rsidRPr="0000020F">
        <w:rPr>
          <w:rFonts w:ascii="宋体" w:hAnsi="宋体" w:cs="宋体" w:hint="eastAsia"/>
          <w:b/>
          <w:spacing w:val="-6"/>
          <w:kern w:val="0"/>
          <w:sz w:val="21"/>
          <w:szCs w:val="21"/>
        </w:rPr>
        <w:t>采购项目需要落实的政府采购政策</w:t>
      </w:r>
    </w:p>
    <w:p w14:paraId="609BBB30" w14:textId="77777777" w:rsidR="00D80E3B" w:rsidRPr="0000020F" w:rsidRDefault="00000000">
      <w:pPr>
        <w:adjustRightInd w:val="0"/>
        <w:snapToGrid w:val="0"/>
        <w:spacing w:line="288" w:lineRule="auto"/>
        <w:ind w:firstLineChars="200" w:firstLine="398"/>
        <w:jc w:val="left"/>
        <w:rPr>
          <w:rFonts w:ascii="宋体" w:hAnsi="宋体"/>
          <w:spacing w:val="-6"/>
          <w:sz w:val="21"/>
          <w:szCs w:val="21"/>
        </w:rPr>
      </w:pPr>
      <w:r w:rsidRPr="0000020F">
        <w:rPr>
          <w:rFonts w:ascii="宋体" w:hAnsi="宋体" w:hint="eastAsia"/>
          <w:b/>
          <w:bCs/>
          <w:spacing w:val="-6"/>
          <w:sz w:val="21"/>
          <w:szCs w:val="21"/>
        </w:rPr>
        <w:t>1</w:t>
      </w:r>
      <w:r w:rsidRPr="0000020F">
        <w:rPr>
          <w:rFonts w:ascii="宋体" w:hAnsi="宋体"/>
          <w:b/>
          <w:bCs/>
          <w:spacing w:val="-6"/>
          <w:sz w:val="21"/>
          <w:szCs w:val="21"/>
        </w:rPr>
        <w:t>.</w:t>
      </w:r>
      <w:r w:rsidRPr="0000020F">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1690B6F" w14:textId="77777777" w:rsidR="00D80E3B" w:rsidRPr="0000020F" w:rsidRDefault="00000000">
      <w:pPr>
        <w:adjustRightInd w:val="0"/>
        <w:snapToGrid w:val="0"/>
        <w:spacing w:line="288" w:lineRule="auto"/>
        <w:ind w:firstLineChars="200" w:firstLine="398"/>
        <w:jc w:val="left"/>
        <w:rPr>
          <w:rFonts w:ascii="宋体" w:hAnsi="宋体"/>
          <w:b/>
          <w:bCs/>
          <w:spacing w:val="-6"/>
          <w:sz w:val="21"/>
          <w:szCs w:val="21"/>
        </w:rPr>
      </w:pPr>
      <w:r w:rsidRPr="0000020F">
        <w:rPr>
          <w:rFonts w:ascii="宋体" w:hAnsi="宋体"/>
          <w:b/>
          <w:bCs/>
          <w:spacing w:val="-6"/>
          <w:sz w:val="21"/>
          <w:szCs w:val="21"/>
        </w:rPr>
        <w:t>2.支持绿色发展</w:t>
      </w:r>
    </w:p>
    <w:p w14:paraId="45E889D9"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04FD3296"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u w:val="single"/>
        </w:rPr>
      </w:pPr>
      <w:r w:rsidRPr="0000020F">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sidRPr="0000020F">
        <w:rPr>
          <w:rFonts w:ascii="宋体" w:hAnsi="宋体" w:hint="eastAsia"/>
          <w:spacing w:val="-6"/>
          <w:sz w:val="21"/>
          <w:szCs w:val="21"/>
          <w:u w:val="single"/>
        </w:rPr>
        <w:t>响应</w:t>
      </w:r>
      <w:r w:rsidRPr="0000020F">
        <w:rPr>
          <w:rFonts w:ascii="宋体" w:hAnsi="宋体"/>
          <w:spacing w:val="-6"/>
          <w:sz w:val="21"/>
          <w:szCs w:val="21"/>
          <w:u w:val="single"/>
        </w:rPr>
        <w:t>无效。</w:t>
      </w:r>
    </w:p>
    <w:p w14:paraId="008A556D"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修缮、装修类项目采购建材的，采购人应将绿色建筑和绿色建材性能、指标等作为实质性条件</w:t>
      </w:r>
      <w:proofErr w:type="gramStart"/>
      <w:r w:rsidRPr="0000020F">
        <w:rPr>
          <w:rFonts w:ascii="宋体" w:hAnsi="宋体"/>
          <w:spacing w:val="-6"/>
          <w:sz w:val="21"/>
          <w:szCs w:val="21"/>
        </w:rPr>
        <w:t>纳入磋商</w:t>
      </w:r>
      <w:proofErr w:type="gramEnd"/>
      <w:r w:rsidRPr="0000020F">
        <w:rPr>
          <w:rFonts w:ascii="宋体" w:hAnsi="宋体"/>
          <w:spacing w:val="-6"/>
          <w:sz w:val="21"/>
          <w:szCs w:val="21"/>
        </w:rPr>
        <w:t>文件和合同。</w:t>
      </w:r>
    </w:p>
    <w:p w14:paraId="55FBDB29"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A13A650" w14:textId="77777777" w:rsidR="00D80E3B" w:rsidRPr="0000020F" w:rsidRDefault="00000000">
      <w:pPr>
        <w:adjustRightInd w:val="0"/>
        <w:snapToGrid w:val="0"/>
        <w:spacing w:line="288" w:lineRule="auto"/>
        <w:ind w:firstLineChars="200" w:firstLine="398"/>
        <w:jc w:val="left"/>
        <w:rPr>
          <w:rFonts w:ascii="宋体" w:hAnsi="宋体"/>
          <w:b/>
          <w:bCs/>
          <w:spacing w:val="-6"/>
          <w:sz w:val="21"/>
          <w:szCs w:val="21"/>
        </w:rPr>
      </w:pPr>
      <w:r w:rsidRPr="0000020F">
        <w:rPr>
          <w:rFonts w:ascii="宋体" w:hAnsi="宋体"/>
          <w:b/>
          <w:bCs/>
          <w:spacing w:val="-6"/>
          <w:sz w:val="21"/>
          <w:szCs w:val="21"/>
        </w:rPr>
        <w:t>3.支持中小企业发展</w:t>
      </w:r>
    </w:p>
    <w:p w14:paraId="1EE01804"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60619D6"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hint="eastAsia"/>
          <w:spacing w:val="-6"/>
          <w:sz w:val="21"/>
          <w:szCs w:val="21"/>
        </w:rPr>
        <w:t>符合中小企业划分标准的个体工商户，在政府采购活动中视同中小企业。</w:t>
      </w:r>
    </w:p>
    <w:p w14:paraId="0319EC0E"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在政府采购活动中，供应商提供的货物、工程或者服务符合下列情形的，享受中小企业扶持政策：</w:t>
      </w:r>
    </w:p>
    <w:p w14:paraId="1481893D"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87AACD3"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hint="eastAsia"/>
          <w:spacing w:val="-6"/>
          <w:sz w:val="21"/>
          <w:szCs w:val="21"/>
        </w:rPr>
        <w:t>在货物采购项目中，供应商提供的货物既有中小企业制造货物，也有大型企业制造货物的，不享受中小企业扶持政策。</w:t>
      </w:r>
    </w:p>
    <w:p w14:paraId="2544E5F5"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hint="eastAsia"/>
          <w:spacing w:val="-6"/>
          <w:sz w:val="21"/>
          <w:szCs w:val="21"/>
        </w:rPr>
        <w:t>以联合体形</w:t>
      </w:r>
      <w:proofErr w:type="gramStart"/>
      <w:r w:rsidRPr="0000020F">
        <w:rPr>
          <w:rFonts w:ascii="宋体" w:hAnsi="宋体" w:hint="eastAsia"/>
          <w:spacing w:val="-6"/>
          <w:sz w:val="21"/>
          <w:szCs w:val="21"/>
        </w:rPr>
        <w:t>式参加</w:t>
      </w:r>
      <w:proofErr w:type="gramEnd"/>
      <w:r w:rsidRPr="0000020F">
        <w:rPr>
          <w:rFonts w:ascii="宋体" w:hAnsi="宋体" w:hint="eastAsia"/>
          <w:spacing w:val="-6"/>
          <w:sz w:val="21"/>
          <w:szCs w:val="21"/>
        </w:rPr>
        <w:t>政府采购活动，联合体各方均为中小企业的，联合体视同中小企业。其中，联合体各方均为小</w:t>
      </w:r>
      <w:proofErr w:type="gramStart"/>
      <w:r w:rsidRPr="0000020F">
        <w:rPr>
          <w:rFonts w:ascii="宋体" w:hAnsi="宋体" w:hint="eastAsia"/>
          <w:spacing w:val="-6"/>
          <w:sz w:val="21"/>
          <w:szCs w:val="21"/>
        </w:rPr>
        <w:t>微企业</w:t>
      </w:r>
      <w:proofErr w:type="gramEnd"/>
      <w:r w:rsidRPr="0000020F">
        <w:rPr>
          <w:rFonts w:ascii="宋体" w:hAnsi="宋体" w:hint="eastAsia"/>
          <w:spacing w:val="-6"/>
          <w:sz w:val="21"/>
          <w:szCs w:val="21"/>
        </w:rPr>
        <w:t>的，联合体视同小微企业。</w:t>
      </w:r>
    </w:p>
    <w:p w14:paraId="5F36B088"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sidRPr="0000020F">
        <w:rPr>
          <w:rFonts w:ascii="宋体" w:hAnsi="宋体" w:hint="eastAsia"/>
          <w:spacing w:val="-6"/>
          <w:sz w:val="21"/>
          <w:szCs w:val="21"/>
        </w:rPr>
        <w:t>最后</w:t>
      </w:r>
      <w:r w:rsidRPr="0000020F">
        <w:rPr>
          <w:rFonts w:ascii="宋体" w:hAnsi="宋体"/>
          <w:spacing w:val="-6"/>
          <w:sz w:val="21"/>
          <w:szCs w:val="21"/>
        </w:rPr>
        <w:t>报价给予20%的扣除，用扣除后的价格参与评审。</w:t>
      </w:r>
    </w:p>
    <w:p w14:paraId="501F4B04"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u w:val="single"/>
        </w:rPr>
      </w:pPr>
      <w:r w:rsidRPr="0000020F">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5B8DAAB9"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u w:val="single"/>
        </w:rPr>
      </w:pPr>
      <w:r w:rsidRPr="0000020F">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w:t>
      </w:r>
      <w:r w:rsidRPr="0000020F">
        <w:rPr>
          <w:rFonts w:ascii="宋体" w:hAnsi="宋体"/>
          <w:spacing w:val="-6"/>
          <w:sz w:val="21"/>
          <w:szCs w:val="21"/>
          <w:u w:val="single"/>
        </w:rPr>
        <w:lastRenderedPageBreak/>
        <w:t>微型企业。</w:t>
      </w:r>
    </w:p>
    <w:p w14:paraId="64DB65FA"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E421CE" w14:textId="77777777" w:rsidR="00D80E3B" w:rsidRPr="0000020F" w:rsidRDefault="00000000">
      <w:pPr>
        <w:adjustRightInd w:val="0"/>
        <w:snapToGrid w:val="0"/>
        <w:spacing w:line="288" w:lineRule="auto"/>
        <w:ind w:firstLineChars="200" w:firstLine="396"/>
        <w:jc w:val="left"/>
        <w:rPr>
          <w:rFonts w:ascii="宋体" w:hAnsi="宋体"/>
          <w:spacing w:val="-6"/>
          <w:sz w:val="21"/>
          <w:szCs w:val="21"/>
        </w:rPr>
      </w:pPr>
      <w:r w:rsidRPr="0000020F">
        <w:rPr>
          <w:rFonts w:ascii="宋体" w:hAnsi="宋体"/>
          <w:spacing w:val="-6"/>
          <w:sz w:val="21"/>
          <w:szCs w:val="21"/>
        </w:rPr>
        <w:t>中小企业享受扶持政策获得政府采购合同的，小</w:t>
      </w:r>
      <w:proofErr w:type="gramStart"/>
      <w:r w:rsidRPr="0000020F">
        <w:rPr>
          <w:rFonts w:ascii="宋体" w:hAnsi="宋体"/>
          <w:spacing w:val="-6"/>
          <w:sz w:val="21"/>
          <w:szCs w:val="21"/>
        </w:rPr>
        <w:t>微企业</w:t>
      </w:r>
      <w:proofErr w:type="gramEnd"/>
      <w:r w:rsidRPr="0000020F">
        <w:rPr>
          <w:rFonts w:ascii="宋体" w:hAnsi="宋体"/>
          <w:spacing w:val="-6"/>
          <w:sz w:val="21"/>
          <w:szCs w:val="21"/>
        </w:rPr>
        <w:t>不得将合同分包给大中型企业，中型企业不得将合同分包给大型企业。</w:t>
      </w:r>
      <w:bookmarkEnd w:id="43"/>
    </w:p>
    <w:p w14:paraId="7DF1AA95" w14:textId="77777777" w:rsidR="00D80E3B" w:rsidRDefault="00000000">
      <w:pPr>
        <w:adjustRightInd w:val="0"/>
        <w:snapToGrid w:val="0"/>
        <w:spacing w:line="288" w:lineRule="auto"/>
        <w:ind w:firstLineChars="200" w:firstLine="396"/>
        <w:jc w:val="left"/>
        <w:rPr>
          <w:rFonts w:ascii="宋体" w:hAnsi="宋体"/>
          <w:spacing w:val="-6"/>
          <w:sz w:val="21"/>
          <w:szCs w:val="21"/>
        </w:rPr>
      </w:pPr>
      <w:proofErr w:type="gramStart"/>
      <w:r w:rsidRPr="0000020F">
        <w:rPr>
          <w:rFonts w:ascii="宋体" w:hAnsi="宋体" w:hint="eastAsia"/>
          <w:spacing w:val="-6"/>
          <w:sz w:val="21"/>
          <w:szCs w:val="21"/>
        </w:rPr>
        <w:t>除财库</w:t>
      </w:r>
      <w:proofErr w:type="gramEnd"/>
      <w:r w:rsidRPr="0000020F">
        <w:rPr>
          <w:rFonts w:ascii="宋体" w:hAnsi="宋体"/>
          <w:spacing w:val="-6"/>
          <w:sz w:val="21"/>
          <w:szCs w:val="21"/>
        </w:rPr>
        <w:t>《政府采购促进中小企业发展管理办法》</w:t>
      </w:r>
      <w:r w:rsidRPr="0000020F">
        <w:rPr>
          <w:rFonts w:ascii="宋体" w:hAnsi="宋体" w:hint="eastAsia"/>
          <w:spacing w:val="-6"/>
          <w:sz w:val="21"/>
          <w:szCs w:val="21"/>
        </w:rPr>
        <w:t>（财库〔</w:t>
      </w:r>
      <w:r w:rsidRPr="0000020F">
        <w:rPr>
          <w:rFonts w:ascii="宋体" w:hAnsi="宋体"/>
          <w:spacing w:val="-6"/>
          <w:sz w:val="21"/>
          <w:szCs w:val="21"/>
        </w:rPr>
        <w:t>2020〕46号</w:t>
      </w:r>
      <w:r w:rsidRPr="0000020F">
        <w:rPr>
          <w:rFonts w:ascii="宋体" w:hAnsi="宋体" w:hint="eastAsia"/>
          <w:spacing w:val="-6"/>
          <w:sz w:val="21"/>
          <w:szCs w:val="21"/>
        </w:rPr>
        <w:t>）、</w:t>
      </w:r>
      <w:r w:rsidRPr="0000020F">
        <w:rPr>
          <w:rFonts w:ascii="宋体" w:hAnsi="宋体"/>
          <w:spacing w:val="-6"/>
          <w:sz w:val="21"/>
          <w:szCs w:val="21"/>
        </w:rPr>
        <w:t>《关于促进残疾人就业政府采购政策的通知》（财库〔2017〕141号）</w:t>
      </w:r>
      <w:r w:rsidRPr="0000020F">
        <w:rPr>
          <w:rFonts w:ascii="宋体" w:hAnsi="宋体" w:hint="eastAsia"/>
          <w:spacing w:val="-6"/>
          <w:sz w:val="21"/>
          <w:szCs w:val="21"/>
        </w:rPr>
        <w:t>、</w:t>
      </w:r>
      <w:r w:rsidRPr="0000020F">
        <w:rPr>
          <w:rFonts w:ascii="宋体" w:hAnsi="宋体"/>
          <w:spacing w:val="-6"/>
          <w:sz w:val="21"/>
          <w:szCs w:val="21"/>
        </w:rPr>
        <w:t>《关于政府采购支持监狱企业发展有关问题的通知》（财库[2014]68号）规定企业类型以外的供应商不享受中小企业扶持政策</w:t>
      </w:r>
      <w:r w:rsidRPr="0000020F">
        <w:rPr>
          <w:rFonts w:ascii="宋体" w:hAnsi="宋体" w:hint="eastAsia"/>
          <w:spacing w:val="-6"/>
          <w:sz w:val="21"/>
          <w:szCs w:val="21"/>
        </w:rPr>
        <w:t>。</w:t>
      </w:r>
    </w:p>
    <w:p w14:paraId="3B2A12A9" w14:textId="77777777" w:rsidR="00D80E3B" w:rsidRDefault="00000000">
      <w:pPr>
        <w:pStyle w:val="ae"/>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、磋商文件</w:t>
      </w:r>
    </w:p>
    <w:p w14:paraId="581AB309"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 磋商文件的构成。本磋商文件由以下部分组成：</w:t>
      </w:r>
    </w:p>
    <w:p w14:paraId="135351B7"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1.采购邀请</w:t>
      </w:r>
    </w:p>
    <w:p w14:paraId="7E728D1A"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0B9C246C"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3.供应商须知</w:t>
      </w:r>
    </w:p>
    <w:p w14:paraId="002DEE06"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4.评审方法及评审标准</w:t>
      </w:r>
    </w:p>
    <w:p w14:paraId="7D1104CA"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10F1A476"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6.响应文件格式</w:t>
      </w:r>
    </w:p>
    <w:p w14:paraId="213EF419"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14:paraId="07272386" w14:textId="77777777" w:rsidR="00D80E3B"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 供应商的风险</w:t>
      </w:r>
    </w:p>
    <w:p w14:paraId="038A8740"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实质性响应是供应商的风险，并可能导致其磋商响应被拒绝。</w:t>
      </w:r>
    </w:p>
    <w:p w14:paraId="7473653C"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 磋商文件的澄清与修改</w:t>
      </w:r>
    </w:p>
    <w:p w14:paraId="09FF977A"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w:t>
      </w:r>
      <w:proofErr w:type="gramStart"/>
      <w:r>
        <w:rPr>
          <w:rFonts w:hAnsi="宋体" w:hint="eastAsia"/>
          <w:spacing w:val="-6"/>
          <w:sz w:val="21"/>
          <w:szCs w:val="21"/>
        </w:rPr>
        <w:t>获取磋商</w:t>
      </w:r>
      <w:proofErr w:type="gramEnd"/>
      <w:r>
        <w:rPr>
          <w:rFonts w:hAnsi="宋体" w:hint="eastAsia"/>
          <w:spacing w:val="-6"/>
          <w:sz w:val="21"/>
          <w:szCs w:val="21"/>
        </w:rPr>
        <w:t>文件的供应商；不足5日的，采购人、采购代理机构会顺延提交首次响应文件截止时间。</w:t>
      </w:r>
    </w:p>
    <w:p w14:paraId="2D62CD5B"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w:t>
      </w:r>
      <w:proofErr w:type="gramStart"/>
      <w:r>
        <w:rPr>
          <w:rFonts w:hAnsi="宋体" w:hint="eastAsia"/>
          <w:spacing w:val="-6"/>
          <w:sz w:val="21"/>
          <w:szCs w:val="21"/>
        </w:rPr>
        <w:t>购买磋商</w:t>
      </w:r>
      <w:proofErr w:type="gramEnd"/>
      <w:r>
        <w:rPr>
          <w:rFonts w:hAnsi="宋体" w:hint="eastAsia"/>
          <w:spacing w:val="-6"/>
          <w:sz w:val="21"/>
          <w:szCs w:val="21"/>
        </w:rPr>
        <w:t>文件的供应商，并对其具有约束力。供应商在收到上述通知后，应立即向采购人、采购代理机构回函确认。若无书面回函确认，视同供应商已</w:t>
      </w:r>
      <w:proofErr w:type="gramStart"/>
      <w:r>
        <w:rPr>
          <w:rFonts w:hAnsi="宋体" w:hint="eastAsia"/>
          <w:spacing w:val="-6"/>
          <w:sz w:val="21"/>
          <w:szCs w:val="21"/>
        </w:rPr>
        <w:t>收到磋商</w:t>
      </w:r>
      <w:proofErr w:type="gramEnd"/>
      <w:r>
        <w:rPr>
          <w:rFonts w:hAnsi="宋体" w:hint="eastAsia"/>
          <w:spacing w:val="-6"/>
          <w:sz w:val="21"/>
          <w:szCs w:val="21"/>
        </w:rPr>
        <w:t>文件修改的通知，并受其约束。</w:t>
      </w:r>
    </w:p>
    <w:p w14:paraId="426CF214"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688FB0D2"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14:paraId="6B7F5409" w14:textId="77777777" w:rsidR="00D80E3B" w:rsidRDefault="00000000">
      <w:pPr>
        <w:pStyle w:val="ae"/>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响应文件的编制</w:t>
      </w:r>
    </w:p>
    <w:p w14:paraId="0EC7BEC1"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（一）响应文件的组成</w:t>
      </w:r>
    </w:p>
    <w:p w14:paraId="1FEDB1BB" w14:textId="77777777" w:rsidR="00D80E3B" w:rsidRDefault="00000000">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bCs/>
          <w:spacing w:val="-6"/>
          <w:sz w:val="21"/>
          <w:szCs w:val="21"/>
        </w:rPr>
        <w:t>资格文件、</w:t>
      </w:r>
      <w:r>
        <w:rPr>
          <w:rFonts w:hAnsi="宋体" w:hint="eastAsia"/>
          <w:b/>
          <w:spacing w:val="-6"/>
          <w:sz w:val="21"/>
          <w:szCs w:val="21"/>
        </w:rPr>
        <w:t>报价文件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组成（格式详见磋商文件第六章）。</w:t>
      </w:r>
    </w:p>
    <w:p w14:paraId="7CC80E93"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响应文件组成：详见“第六章</w:t>
      </w:r>
      <w:r>
        <w:rPr>
          <w:rFonts w:ascii="宋体" w:hAnsi="宋体"/>
          <w:spacing w:val="-6"/>
          <w:sz w:val="21"/>
          <w:szCs w:val="21"/>
        </w:rPr>
        <w:t xml:space="preserve">  </w:t>
      </w:r>
      <w:r>
        <w:rPr>
          <w:rFonts w:ascii="宋体" w:hAnsi="宋体" w:hint="eastAsia"/>
          <w:spacing w:val="-6"/>
          <w:sz w:val="21"/>
          <w:szCs w:val="21"/>
        </w:rPr>
        <w:t>响应</w:t>
      </w:r>
      <w:r>
        <w:rPr>
          <w:rFonts w:ascii="宋体" w:hAnsi="宋体"/>
          <w:spacing w:val="-6"/>
          <w:sz w:val="21"/>
          <w:szCs w:val="21"/>
        </w:rPr>
        <w:t>文件格式</w:t>
      </w:r>
      <w:r>
        <w:rPr>
          <w:rFonts w:ascii="宋体" w:hAnsi="宋体" w:hint="eastAsia"/>
          <w:spacing w:val="-6"/>
          <w:sz w:val="21"/>
          <w:szCs w:val="21"/>
        </w:rPr>
        <w:t>”目录</w:t>
      </w:r>
    </w:p>
    <w:p w14:paraId="21E40DB9"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（二）响应文件的签署和份数</w:t>
      </w:r>
    </w:p>
    <w:p w14:paraId="44EF3079"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14:paraId="272369A0" w14:textId="77777777" w:rsidR="00D80E3B"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2.供应商应按资格文件、报价文件</w:t>
      </w:r>
      <w:r>
        <w:rPr>
          <w:rFonts w:ascii="宋体" w:hAnsi="宋体"/>
          <w:b/>
          <w:spacing w:val="-6"/>
          <w:sz w:val="21"/>
          <w:szCs w:val="21"/>
        </w:rPr>
        <w:t>、</w:t>
      </w:r>
      <w:r>
        <w:rPr>
          <w:rFonts w:ascii="宋体" w:hAnsi="宋体" w:hint="eastAsia"/>
          <w:b/>
          <w:spacing w:val="-6"/>
          <w:sz w:val="21"/>
          <w:szCs w:val="21"/>
        </w:rPr>
        <w:t>商务和技术文件分别</w:t>
      </w:r>
      <w:r>
        <w:rPr>
          <w:rFonts w:ascii="宋体" w:hAnsi="宋体"/>
          <w:b/>
          <w:spacing w:val="-6"/>
          <w:sz w:val="21"/>
          <w:szCs w:val="21"/>
        </w:rPr>
        <w:t>编制</w:t>
      </w:r>
      <w:r>
        <w:rPr>
          <w:rFonts w:ascii="宋体" w:hAnsi="宋体" w:hint="eastAsia"/>
          <w:b/>
          <w:spacing w:val="-6"/>
          <w:sz w:val="21"/>
          <w:szCs w:val="21"/>
        </w:rPr>
        <w:t>合并装订成册，其中正本一份、副本三份，响应文件的封面应注明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1497E689" w14:textId="77777777" w:rsidR="00D80E3B" w:rsidRDefault="00000000">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、订书机、散装）的响应文件无效。</w:t>
      </w:r>
    </w:p>
    <w:p w14:paraId="2273CD38"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14:paraId="4F94A0B4"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w:t>
      </w:r>
      <w:r>
        <w:rPr>
          <w:rFonts w:ascii="宋体" w:hAnsi="宋体"/>
          <w:spacing w:val="-6"/>
          <w:sz w:val="21"/>
          <w:szCs w:val="21"/>
        </w:rPr>
        <w:t>文件</w:t>
      </w:r>
      <w:r>
        <w:rPr>
          <w:rFonts w:ascii="宋体" w:hAnsi="宋体" w:hint="eastAsia"/>
          <w:spacing w:val="-6"/>
          <w:sz w:val="21"/>
          <w:szCs w:val="21"/>
        </w:rPr>
        <w:t>须由供应商在规定位置盖章并由供应商</w:t>
      </w:r>
      <w:r>
        <w:rPr>
          <w:rFonts w:ascii="宋体" w:hAnsi="宋体"/>
          <w:spacing w:val="-6"/>
          <w:sz w:val="21"/>
          <w:szCs w:val="21"/>
        </w:rPr>
        <w:t>代表</w:t>
      </w:r>
      <w:r>
        <w:rPr>
          <w:rFonts w:ascii="宋体" w:hAnsi="宋体" w:hint="eastAsia"/>
          <w:spacing w:val="-6"/>
          <w:sz w:val="21"/>
          <w:szCs w:val="21"/>
        </w:rPr>
        <w:t>签署，供应商应写全称。</w:t>
      </w:r>
    </w:p>
    <w:p w14:paraId="13E5FE8C"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w:t>
      </w:r>
      <w:r>
        <w:rPr>
          <w:rFonts w:ascii="宋体" w:hAnsi="宋体"/>
          <w:spacing w:val="-6"/>
          <w:sz w:val="21"/>
          <w:szCs w:val="21"/>
        </w:rPr>
        <w:t>文件</w:t>
      </w:r>
      <w:r>
        <w:rPr>
          <w:rFonts w:ascii="宋体" w:hAnsi="宋体" w:hint="eastAsia"/>
          <w:spacing w:val="-6"/>
          <w:sz w:val="21"/>
          <w:szCs w:val="21"/>
        </w:rPr>
        <w:t>不得涂改，若有修改错漏处，须由供应商</w:t>
      </w:r>
      <w:r>
        <w:rPr>
          <w:rFonts w:ascii="宋体" w:hAnsi="宋体"/>
          <w:spacing w:val="-6"/>
          <w:sz w:val="21"/>
          <w:szCs w:val="21"/>
        </w:rPr>
        <w:t>代表</w:t>
      </w:r>
      <w:r>
        <w:rPr>
          <w:rFonts w:ascii="宋体" w:hAnsi="宋体" w:hint="eastAsia"/>
          <w:spacing w:val="-6"/>
          <w:sz w:val="21"/>
          <w:szCs w:val="21"/>
        </w:rPr>
        <w:t>签名并加盖公章。响应文件因字迹潦草或表达不清所引起的后果由供应商负责。</w:t>
      </w:r>
    </w:p>
    <w:p w14:paraId="7962FC93"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（三）响应文件的包装、递交、修改和撤回</w:t>
      </w:r>
    </w:p>
    <w:p w14:paraId="65808AB0"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1.供应商应在响应文件包装封面上注明供应商名称、供应商地址、磋商响应项目名称、项目编号及“响应文件开启时启封”字样，并加盖供应商公章。</w:t>
      </w:r>
    </w:p>
    <w:p w14:paraId="0F556260"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标记的响应文件被误投或提前拆封的风险由供应商承担。</w:t>
      </w:r>
    </w:p>
    <w:p w14:paraId="59ABA795"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948ED80" w14:textId="77777777" w:rsidR="00D80E3B"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（四）响应文件的语言及计量</w:t>
      </w:r>
    </w:p>
    <w:p w14:paraId="6DCC1054" w14:textId="77777777" w:rsidR="00D80E3B" w:rsidRDefault="00000000">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489B55A2" w14:textId="77777777" w:rsidR="00D80E3B" w:rsidRDefault="00000000">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（五）磋商响应报价</w:t>
      </w:r>
    </w:p>
    <w:p w14:paraId="0A311015" w14:textId="77777777" w:rsidR="00D80E3B" w:rsidRDefault="00000000">
      <w:pPr>
        <w:pStyle w:val="ae"/>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1.报价应按磋商文件要求的格式编制、填写报价内容（可自行增行），未按磋商文件要求编制、填写的响应文件可能被拒绝；</w:t>
      </w:r>
    </w:p>
    <w:p w14:paraId="17429C25" w14:textId="77777777" w:rsidR="00D80E3B" w:rsidRDefault="00000000">
      <w:pPr>
        <w:pStyle w:val="ae"/>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2.本次磋商采用人民币报价；</w:t>
      </w:r>
    </w:p>
    <w:p w14:paraId="716CF8DA" w14:textId="77777777" w:rsidR="00D80E3B" w:rsidRDefault="00000000">
      <w:pPr>
        <w:pStyle w:val="ae"/>
        <w:adjustRightInd w:val="0"/>
        <w:snapToGrid w:val="0"/>
        <w:spacing w:beforeLines="0" w:afterLines="0" w:line="288" w:lineRule="auto"/>
        <w:ind w:firstLineChars="200" w:firstLine="396"/>
        <w:jc w:val="left"/>
        <w:rPr>
          <w:rFonts w:hAnsi="宋体"/>
          <w:bCs/>
          <w:spacing w:val="-6"/>
          <w:sz w:val="21"/>
          <w:szCs w:val="21"/>
        </w:rPr>
      </w:pPr>
      <w:r>
        <w:rPr>
          <w:rFonts w:hAnsi="宋体" w:hint="eastAsia"/>
          <w:bCs/>
          <w:spacing w:val="-6"/>
          <w:sz w:val="21"/>
          <w:szCs w:val="21"/>
        </w:rPr>
        <w:t>3.最后磋商报价是履行合同的最终价格，有关本项目实施所涉及的一切费用均计入报价。</w:t>
      </w:r>
    </w:p>
    <w:p w14:paraId="7C93B2FC" w14:textId="77777777" w:rsidR="00D80E3B" w:rsidRDefault="00000000">
      <w:pPr>
        <w:adjustRightInd w:val="0"/>
        <w:snapToGrid w:val="0"/>
        <w:spacing w:line="288" w:lineRule="auto"/>
        <w:ind w:firstLineChars="200" w:firstLine="420"/>
        <w:jc w:val="left"/>
        <w:rPr>
          <w:rFonts w:ascii="宋体" w:hAnsi="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采购人将以合同形式有偿取得货物或服务，不接受供应商给予的赠品、回扣或者与采购无关的其他商品、服务</w:t>
      </w:r>
      <w:r>
        <w:rPr>
          <w:rFonts w:ascii="宋体" w:hAnsi="宋体" w:cs="宋体"/>
          <w:sz w:val="21"/>
          <w:szCs w:val="21"/>
        </w:rPr>
        <w:t>。</w:t>
      </w:r>
    </w:p>
    <w:p w14:paraId="49466E0C" w14:textId="77777777" w:rsidR="00D80E3B" w:rsidRDefault="00000000">
      <w:pPr>
        <w:pStyle w:val="a"/>
        <w:widowControl w:val="0"/>
        <w:numPr>
          <w:ilvl w:val="0"/>
          <w:numId w:val="0"/>
        </w:numPr>
        <w:adjustRightInd w:val="0"/>
        <w:snapToGrid w:val="0"/>
        <w:spacing w:afterLines="0" w:line="288" w:lineRule="auto"/>
        <w:ind w:left="284" w:hangingChars="143" w:hanging="284"/>
        <w:rPr>
          <w:rFonts w:ascii="宋体" w:hAnsi="宋体"/>
          <w:b/>
          <w:spacing w:val="-6"/>
          <w:kern w:val="2"/>
          <w:sz w:val="21"/>
          <w:szCs w:val="21"/>
        </w:rPr>
      </w:pPr>
      <w:r>
        <w:rPr>
          <w:rFonts w:ascii="宋体" w:hAnsi="宋体" w:hint="eastAsia"/>
          <w:b/>
          <w:spacing w:val="-6"/>
          <w:kern w:val="2"/>
          <w:sz w:val="21"/>
          <w:szCs w:val="21"/>
        </w:rPr>
        <w:t>（六）响应有效期</w:t>
      </w:r>
    </w:p>
    <w:p w14:paraId="2DF8AFFB" w14:textId="77777777" w:rsidR="00D80E3B" w:rsidRDefault="00000000">
      <w:pPr>
        <w:pStyle w:val="ae"/>
        <w:adjustRightInd w:val="0"/>
        <w:snapToGrid w:val="0"/>
        <w:spacing w:beforeLines="0" w:afterLines="0" w:line="288" w:lineRule="auto"/>
        <w:ind w:firstLineChars="200" w:firstLine="396"/>
        <w:jc w:val="left"/>
        <w:rPr>
          <w:rFonts w:hAnsi="宋体"/>
          <w:spacing w:val="-6"/>
          <w:sz w:val="21"/>
          <w:szCs w:val="21"/>
        </w:rPr>
      </w:pPr>
      <w:r>
        <w:rPr>
          <w:rFonts w:hAnsi="宋体" w:hint="eastAsia"/>
          <w:spacing w:val="-6"/>
          <w:sz w:val="21"/>
          <w:szCs w:val="21"/>
        </w:rPr>
        <w:t>▲从提交响应文件的截止之日起90天。在原响应有效期满之前，如果出现特殊情况，采购人或采购代理机构以书面形式通知供应商延长响应有效期。</w:t>
      </w:r>
    </w:p>
    <w:p w14:paraId="3884000F" w14:textId="77777777" w:rsidR="00D80E3B"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3B030B0D" w14:textId="77777777" w:rsidR="00D80E3B" w:rsidRDefault="00000000">
      <w:pPr>
        <w:adjustRightInd w:val="0"/>
        <w:snapToGrid w:val="0"/>
        <w:spacing w:line="288" w:lineRule="auto"/>
        <w:jc w:val="center"/>
        <w:outlineLvl w:val="1"/>
        <w:rPr>
          <w:rFonts w:ascii="宋体" w:hAnsi="宋体" w:cs="宋体"/>
          <w:b/>
          <w:bCs/>
          <w:sz w:val="21"/>
          <w:szCs w:val="21"/>
        </w:rPr>
      </w:pPr>
      <w:r>
        <w:rPr>
          <w:rFonts w:ascii="宋体" w:hAnsi="宋体" w:cs="宋体" w:hint="eastAsia"/>
          <w:b/>
          <w:bCs/>
          <w:sz w:val="21"/>
          <w:szCs w:val="21"/>
        </w:rPr>
        <w:lastRenderedPageBreak/>
        <w:t>四、响应无效的情形</w:t>
      </w:r>
    </w:p>
    <w:p w14:paraId="7ECBD620"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未响应磋商文件“▲”标记条款要求的，响应无效。</w:t>
      </w:r>
    </w:p>
    <w:p w14:paraId="6CE272BF" w14:textId="77777777" w:rsidR="00D80E3B"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在资格审查时，如发现下列情形之一的，响应文件将被视为无效：</w:t>
      </w:r>
    </w:p>
    <w:p w14:paraId="46590398"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文件要求的</w:t>
      </w:r>
      <w:r>
        <w:rPr>
          <w:rFonts w:ascii="宋体" w:hAnsi="宋体" w:hint="eastAsia"/>
          <w:spacing w:val="-6"/>
          <w:sz w:val="21"/>
          <w:szCs w:val="21"/>
        </w:rPr>
        <w:t>；</w:t>
      </w:r>
    </w:p>
    <w:p w14:paraId="5FEBC1F2"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2</w:t>
      </w:r>
      <w:r>
        <w:rPr>
          <w:rFonts w:ascii="宋体" w:hAnsi="宋体" w:hint="eastAsia"/>
          <w:spacing w:val="-6"/>
          <w:sz w:val="21"/>
          <w:szCs w:val="21"/>
        </w:rPr>
        <w:t>）供应商不</w:t>
      </w:r>
      <w:proofErr w:type="gramStart"/>
      <w:r>
        <w:rPr>
          <w:rFonts w:ascii="宋体" w:hAnsi="宋体" w:hint="eastAsia"/>
          <w:spacing w:val="-6"/>
          <w:sz w:val="21"/>
          <w:szCs w:val="21"/>
        </w:rPr>
        <w:t>具备磋商</w:t>
      </w:r>
      <w:proofErr w:type="gramEnd"/>
      <w:r>
        <w:rPr>
          <w:rFonts w:ascii="宋体" w:hAnsi="宋体" w:hint="eastAsia"/>
          <w:spacing w:val="-6"/>
          <w:sz w:val="21"/>
          <w:szCs w:val="21"/>
        </w:rPr>
        <w:t>文件中规定的资格要求的；</w:t>
      </w:r>
    </w:p>
    <w:p w14:paraId="727C580C"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3）</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未按要求签署、盖章的；</w:t>
      </w:r>
    </w:p>
    <w:p w14:paraId="274ABD38" w14:textId="77777777" w:rsidR="00D80E3B"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时，如发现下列情形之一的，响应文件将被视为无效：</w:t>
      </w:r>
    </w:p>
    <w:p w14:paraId="7949E6BB"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23258886"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w:t>
      </w:r>
      <w:r>
        <w:rPr>
          <w:rFonts w:ascii="宋体" w:hAnsi="宋体" w:hint="eastAsia"/>
          <w:spacing w:val="-6"/>
          <w:sz w:val="21"/>
          <w:szCs w:val="21"/>
        </w:rPr>
        <w:t>法定代表人授权委托书；</w:t>
      </w:r>
    </w:p>
    <w:p w14:paraId="71F3486E"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14:paraId="1D2E964E"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1F48E902"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w:t>
      </w:r>
      <w:r>
        <w:rPr>
          <w:rFonts w:ascii="宋体" w:hAnsi="宋体" w:hint="eastAsia"/>
          <w:spacing w:val="-6"/>
          <w:sz w:val="21"/>
          <w:szCs w:val="21"/>
        </w:rPr>
        <w:t>要求，或</w:t>
      </w:r>
      <w:r>
        <w:rPr>
          <w:rFonts w:ascii="宋体" w:hAnsi="宋体" w:cs="宋体" w:hint="eastAsia"/>
          <w:sz w:val="21"/>
          <w:szCs w:val="21"/>
        </w:rPr>
        <w:t>负偏离达到规定数目的</w:t>
      </w:r>
      <w:r>
        <w:rPr>
          <w:rFonts w:ascii="宋体" w:hAnsi="宋体" w:hint="eastAsia"/>
          <w:spacing w:val="-6"/>
          <w:sz w:val="21"/>
          <w:szCs w:val="21"/>
        </w:rPr>
        <w:t>，</w:t>
      </w:r>
      <w:bookmarkStart w:id="44" w:name="_Hlk104289230"/>
      <w:r>
        <w:rPr>
          <w:rFonts w:ascii="宋体" w:hAnsi="宋体" w:hint="eastAsia"/>
          <w:spacing w:val="-6"/>
          <w:sz w:val="21"/>
          <w:szCs w:val="21"/>
        </w:rPr>
        <w:t>视为采购人不能接受的附加条件；</w:t>
      </w:r>
      <w:bookmarkEnd w:id="44"/>
    </w:p>
    <w:p w14:paraId="4B1FADD2"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6</w:t>
      </w:r>
      <w:r>
        <w:rPr>
          <w:rFonts w:ascii="宋体" w:hAnsi="宋体" w:hint="eastAsia"/>
          <w:spacing w:val="-6"/>
          <w:sz w:val="21"/>
          <w:szCs w:val="21"/>
        </w:rPr>
        <w:t>）响应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14:paraId="195C1EB1"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）响应文件含有采购人不能接受的附加条件的；</w:t>
      </w:r>
    </w:p>
    <w:p w14:paraId="7E123820"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）法律、法规和磋商文件规定的其他无效情形。</w:t>
      </w:r>
    </w:p>
    <w:p w14:paraId="1C001CF0" w14:textId="77777777" w:rsidR="00D80E3B" w:rsidRDefault="00000000">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Pr>
          <w:rFonts w:ascii="宋体" w:hAnsi="宋体" w:hint="eastAsia"/>
          <w:b/>
          <w:spacing w:val="-6"/>
          <w:sz w:val="21"/>
          <w:szCs w:val="21"/>
        </w:rPr>
        <w:t>响应</w:t>
      </w:r>
      <w:r>
        <w:rPr>
          <w:rFonts w:ascii="宋体" w:hAnsi="宋体"/>
          <w:b/>
          <w:spacing w:val="-6"/>
          <w:sz w:val="21"/>
          <w:szCs w:val="21"/>
        </w:rPr>
        <w:t>文件将被视为无效：</w:t>
      </w:r>
    </w:p>
    <w:p w14:paraId="4B62D9A9"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（1）最后报价</w:t>
      </w:r>
      <w:proofErr w:type="gramStart"/>
      <w:r>
        <w:rPr>
          <w:rFonts w:ascii="宋体" w:hAnsi="宋体" w:hint="eastAsia"/>
          <w:spacing w:val="-6"/>
          <w:sz w:val="21"/>
          <w:szCs w:val="21"/>
        </w:rPr>
        <w:t>超过磋商</w:t>
      </w:r>
      <w:proofErr w:type="gramEnd"/>
      <w:r>
        <w:rPr>
          <w:rFonts w:ascii="宋体" w:hAnsi="宋体" w:hint="eastAsia"/>
          <w:spacing w:val="-6"/>
          <w:sz w:val="21"/>
          <w:szCs w:val="21"/>
        </w:rPr>
        <w:t>文件中规定的预算金额或最高限价的；</w:t>
      </w:r>
    </w:p>
    <w:p w14:paraId="2A450442"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14:paraId="34C125FA" w14:textId="77777777" w:rsidR="00D80E3B" w:rsidRDefault="00000000">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特别说明：磋商小组认为供应商的最后报价明显低于其他供应</w:t>
      </w:r>
      <w:proofErr w:type="gramStart"/>
      <w:r>
        <w:rPr>
          <w:rFonts w:ascii="宋体" w:hAnsi="宋体" w:hint="eastAsia"/>
          <w:spacing w:val="-6"/>
          <w:sz w:val="21"/>
          <w:szCs w:val="21"/>
        </w:rPr>
        <w:t>商最后</w:t>
      </w:r>
      <w:proofErr w:type="gramEnd"/>
      <w:r>
        <w:rPr>
          <w:rFonts w:ascii="宋体" w:hAnsi="宋体"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70DAC507" w14:textId="77777777" w:rsidR="00D80E3B"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4.有下列情形之一的，视为供应商串通，其响应无效：</w:t>
      </w:r>
    </w:p>
    <w:p w14:paraId="13C59C40"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（1）不同供应商的响应文件由同一单位或者个人编制；</w:t>
      </w:r>
    </w:p>
    <w:p w14:paraId="1F07FCB9"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（2）不同供应商委托同一单位或者个人办理磋商事宜；</w:t>
      </w:r>
    </w:p>
    <w:p w14:paraId="107704E6"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（3）不同供应商的响应文件载明的项目管理成员或者联系人员为同一人；</w:t>
      </w:r>
    </w:p>
    <w:p w14:paraId="4103AE2B"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（4）不同供应商的响应文件异常一致或者最后报价呈规律性差异；</w:t>
      </w:r>
    </w:p>
    <w:p w14:paraId="453D6D74"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（5）不同供应商的响应文件相互混装。</w:t>
      </w:r>
    </w:p>
    <w:p w14:paraId="609CE011" w14:textId="77777777" w:rsidR="00D80E3B" w:rsidRDefault="00000000">
      <w:pPr>
        <w:pStyle w:val="ae"/>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hint="eastAsia"/>
          <w:b/>
          <w:spacing w:val="-6"/>
          <w:sz w:val="21"/>
          <w:szCs w:val="21"/>
        </w:rPr>
        <w:lastRenderedPageBreak/>
        <w:t>五、响应文件开启</w:t>
      </w:r>
    </w:p>
    <w:p w14:paraId="7D4CDFB6" w14:textId="77777777" w:rsidR="00D80E3B" w:rsidRDefault="00000000">
      <w:pPr>
        <w:autoSpaceDE w:val="0"/>
        <w:autoSpaceDN w:val="0"/>
        <w:adjustRightInd w:val="0"/>
        <w:snapToGrid w:val="0"/>
        <w:spacing w:line="288" w:lineRule="auto"/>
        <w:ind w:firstLineChars="201" w:firstLine="422"/>
        <w:rPr>
          <w:rFonts w:ascii="宋体" w:hAnsi="宋体" w:cs="仿宋_GB2312"/>
          <w:kern w:val="0"/>
          <w:sz w:val="21"/>
          <w:szCs w:val="21"/>
        </w:rPr>
      </w:pPr>
      <w:r>
        <w:rPr>
          <w:rFonts w:ascii="宋体" w:hAnsi="宋体" w:cs="仿宋_GB2312"/>
          <w:kern w:val="0"/>
          <w:sz w:val="21"/>
          <w:szCs w:val="21"/>
        </w:rPr>
        <w:t>采购</w:t>
      </w:r>
      <w:r>
        <w:rPr>
          <w:rFonts w:ascii="宋体" w:hAnsi="宋体" w:cs="仿宋_GB2312" w:hint="eastAsia"/>
          <w:kern w:val="0"/>
          <w:sz w:val="21"/>
          <w:szCs w:val="21"/>
        </w:rPr>
        <w:t>代理</w:t>
      </w:r>
      <w:r>
        <w:rPr>
          <w:rFonts w:ascii="宋体" w:hAnsi="宋体" w:cs="仿宋_GB2312"/>
          <w:kern w:val="0"/>
          <w:sz w:val="21"/>
          <w:szCs w:val="21"/>
        </w:rPr>
        <w:t>机构按照磋商文件规定的时间</w:t>
      </w:r>
      <w:r>
        <w:rPr>
          <w:rFonts w:ascii="宋体" w:hAnsi="宋体" w:cs="仿宋_GB2312" w:hint="eastAsia"/>
          <w:kern w:val="0"/>
          <w:sz w:val="21"/>
          <w:szCs w:val="21"/>
        </w:rPr>
        <w:t>地点</w:t>
      </w:r>
      <w:r>
        <w:rPr>
          <w:rFonts w:ascii="宋体" w:hAnsi="宋体" w:cs="仿宋_GB2312"/>
          <w:kern w:val="0"/>
          <w:sz w:val="21"/>
          <w:szCs w:val="21"/>
        </w:rPr>
        <w:t>开启</w:t>
      </w:r>
      <w:r>
        <w:rPr>
          <w:rFonts w:ascii="宋体" w:hAnsi="宋体" w:cs="仿宋_GB2312" w:hint="eastAsia"/>
          <w:kern w:val="0"/>
          <w:sz w:val="21"/>
          <w:szCs w:val="21"/>
        </w:rPr>
        <w:t>响应文件</w:t>
      </w:r>
      <w:r>
        <w:rPr>
          <w:rFonts w:ascii="宋体" w:hAnsi="宋体" w:cs="仿宋_GB2312"/>
          <w:kern w:val="0"/>
          <w:sz w:val="21"/>
          <w:szCs w:val="21"/>
        </w:rPr>
        <w:t>，所有供应商均应当准时参加。供应商不足3家的，不得开启。</w:t>
      </w:r>
    </w:p>
    <w:p w14:paraId="092F4CC5" w14:textId="77777777" w:rsidR="00D80E3B" w:rsidRDefault="00D80E3B">
      <w:pPr>
        <w:pStyle w:val="ad"/>
        <w:adjustRightInd w:val="0"/>
        <w:snapToGrid w:val="0"/>
        <w:spacing w:line="288" w:lineRule="auto"/>
        <w:ind w:firstLine="0"/>
        <w:rPr>
          <w:rFonts w:hAnsi="宋体"/>
          <w:b/>
          <w:spacing w:val="-6"/>
          <w:sz w:val="21"/>
          <w:szCs w:val="21"/>
        </w:rPr>
      </w:pPr>
    </w:p>
    <w:p w14:paraId="76A0DA95" w14:textId="77777777" w:rsidR="00D80E3B" w:rsidRDefault="00000000">
      <w:pPr>
        <w:adjustRightInd w:val="0"/>
        <w:snapToGrid w:val="0"/>
        <w:spacing w:line="288" w:lineRule="auto"/>
        <w:jc w:val="center"/>
        <w:outlineLvl w:val="1"/>
        <w:rPr>
          <w:rFonts w:ascii="宋体" w:hAnsi="宋体" w:cs="宋体"/>
          <w:b/>
          <w:bCs/>
          <w:sz w:val="21"/>
          <w:szCs w:val="21"/>
        </w:rPr>
      </w:pPr>
      <w:r>
        <w:rPr>
          <w:rFonts w:ascii="宋体" w:hAnsi="宋体" w:cs="宋体" w:hint="eastAsia"/>
          <w:b/>
          <w:bCs/>
          <w:sz w:val="21"/>
          <w:szCs w:val="21"/>
        </w:rPr>
        <w:t>六、评审程序</w:t>
      </w:r>
    </w:p>
    <w:p w14:paraId="13EE8F1A" w14:textId="77777777" w:rsidR="00D80E3B" w:rsidRDefault="00000000">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1F48D6B" w14:textId="77777777" w:rsidR="00D80E3B" w:rsidRDefault="00000000">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磋商文件内容违反国家有关强制性规定的，磋商小组应当停止评审并向采购人或者采购代理机构说明情况。</w:t>
      </w:r>
    </w:p>
    <w:p w14:paraId="5DE22BD1" w14:textId="77777777" w:rsidR="00D80E3B" w:rsidRDefault="00000000">
      <w:pPr>
        <w:widowControl/>
        <w:adjustRightInd w:val="0"/>
        <w:snapToGrid w:val="0"/>
        <w:spacing w:line="288" w:lineRule="auto"/>
        <w:ind w:firstLineChars="201" w:firstLine="424"/>
        <w:jc w:val="left"/>
        <w:rPr>
          <w:rFonts w:ascii="宋体" w:hAnsi="宋体" w:cs="仿宋_GB2312"/>
          <w:b/>
          <w:sz w:val="21"/>
          <w:szCs w:val="21"/>
        </w:rPr>
      </w:pPr>
      <w:r>
        <w:rPr>
          <w:rFonts w:ascii="宋体" w:hAnsi="宋体" w:cs="仿宋_GB2312" w:hint="eastAsia"/>
          <w:b/>
          <w:sz w:val="21"/>
          <w:szCs w:val="21"/>
        </w:rPr>
        <w:t>（一）</w:t>
      </w:r>
      <w:r>
        <w:rPr>
          <w:rFonts w:ascii="宋体" w:hAnsi="宋体" w:cs="仿宋_GB2312"/>
          <w:b/>
          <w:sz w:val="21"/>
          <w:szCs w:val="21"/>
        </w:rPr>
        <w:t>资格审查</w:t>
      </w:r>
    </w:p>
    <w:p w14:paraId="48B7EAFC" w14:textId="77777777" w:rsidR="00D80E3B" w:rsidRDefault="00000000">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开启后，</w:t>
      </w:r>
      <w:r>
        <w:rPr>
          <w:rFonts w:ascii="宋体" w:hAnsi="宋体" w:cs="仿宋_GB2312" w:hint="eastAsia"/>
          <w:sz w:val="21"/>
          <w:szCs w:val="21"/>
        </w:rPr>
        <w:t>磋商小组依据法律法规和磋商文件的规定，对供应商的资格条件进行审查。</w:t>
      </w:r>
    </w:p>
    <w:p w14:paraId="52BE9B44" w14:textId="77777777" w:rsidR="00D80E3B" w:rsidRDefault="00000000">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对未通过资格审查的供应商，</w:t>
      </w:r>
      <w:r>
        <w:rPr>
          <w:rFonts w:ascii="宋体" w:hAnsi="宋体" w:cs="仿宋_GB2312" w:hint="eastAsia"/>
          <w:sz w:val="21"/>
          <w:szCs w:val="21"/>
        </w:rPr>
        <w:t>磋商小组</w:t>
      </w:r>
      <w:r>
        <w:rPr>
          <w:rFonts w:ascii="宋体" w:hAnsi="宋体" w:cs="仿宋_GB2312"/>
          <w:sz w:val="21"/>
          <w:szCs w:val="21"/>
        </w:rPr>
        <w:t>告知其未通过的原因。</w:t>
      </w:r>
    </w:p>
    <w:p w14:paraId="755751BF" w14:textId="77777777" w:rsidR="00D80E3B" w:rsidRDefault="00000000">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通过资格审查的供应商不足3家的，不再评标。</w:t>
      </w:r>
    </w:p>
    <w:p w14:paraId="31E8089E" w14:textId="77777777" w:rsidR="00D80E3B" w:rsidRDefault="00000000">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（二）</w:t>
      </w:r>
      <w:r>
        <w:rPr>
          <w:rFonts w:ascii="宋体" w:hAnsi="宋体" w:cs="仿宋_GB2312"/>
          <w:b/>
          <w:sz w:val="21"/>
          <w:szCs w:val="21"/>
        </w:rPr>
        <w:t>信用信息查询</w:t>
      </w:r>
    </w:p>
    <w:p w14:paraId="2D9F7588"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根据财库[2016]125号《关于在政府采购活动中查询及使用信用记录有关问题的通知》要求，采购代理机构会对供应商信用记录进行查询并甄别。信用信息查询的截止时点：响应截止时间；</w:t>
      </w:r>
    </w:p>
    <w:p w14:paraId="596CBDF8"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）查询渠道：“信用中国”（www.creditchina.gov.cn）、“中国政府采购网”（www.ccgp.gov.cn）；</w:t>
      </w:r>
    </w:p>
    <w:p w14:paraId="3BC0AB96"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）信用信息查询记录和证据留存具体方式：采购代理机构经办人和监督人员将查询网页打印、签名与其他采购文件一并保存；</w:t>
      </w:r>
    </w:p>
    <w:p w14:paraId="698360D2" w14:textId="77777777" w:rsidR="00D80E3B" w:rsidRDefault="00000000">
      <w:pPr>
        <w:adjustRightInd w:val="0"/>
        <w:snapToGrid w:val="0"/>
        <w:spacing w:line="288" w:lineRule="auto"/>
        <w:ind w:firstLineChars="201" w:firstLine="422"/>
        <w:rPr>
          <w:rFonts w:ascii="宋体" w:hAnsi="宋体" w:cs="宋体"/>
          <w:bCs/>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bCs/>
          <w:sz w:val="21"/>
          <w:szCs w:val="21"/>
        </w:rPr>
        <w:t>）信用信息的使用规则：供应商被列入失信被执行人、重大税收违法案件当事人名单、政府采购严重违法失信行为记录名单的，拒绝其参与政府采购活动。</w:t>
      </w:r>
    </w:p>
    <w:p w14:paraId="7026557E" w14:textId="77777777" w:rsidR="00D80E3B" w:rsidRDefault="00000000">
      <w:pPr>
        <w:adjustRightInd w:val="0"/>
        <w:snapToGrid w:val="0"/>
        <w:spacing w:line="288" w:lineRule="auto"/>
        <w:ind w:firstLineChars="201" w:firstLine="422"/>
        <w:rPr>
          <w:rFonts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09AAB09F" w14:textId="77777777" w:rsidR="00D80E3B"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（三）</w:t>
      </w:r>
      <w:r>
        <w:rPr>
          <w:rFonts w:ascii="宋体" w:hAnsi="宋体" w:cs="Arial"/>
          <w:b/>
          <w:kern w:val="0"/>
          <w:sz w:val="21"/>
          <w:szCs w:val="21"/>
        </w:rPr>
        <w:t>符合性审查</w:t>
      </w:r>
    </w:p>
    <w:p w14:paraId="74468253"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磋商小组对符合资格的</w:t>
      </w:r>
      <w:r>
        <w:rPr>
          <w:rFonts w:ascii="宋体" w:hAnsi="宋体" w:cs="Arial" w:hint="eastAsia"/>
          <w:kern w:val="0"/>
          <w:sz w:val="21"/>
          <w:szCs w:val="21"/>
        </w:rPr>
        <w:t>供应商</w:t>
      </w:r>
      <w:r>
        <w:rPr>
          <w:rFonts w:ascii="宋体" w:hAnsi="宋体" w:cs="Arial"/>
          <w:kern w:val="0"/>
          <w:sz w:val="21"/>
          <w:szCs w:val="21"/>
        </w:rPr>
        <w:t>的</w:t>
      </w:r>
      <w:r>
        <w:rPr>
          <w:rFonts w:ascii="宋体" w:hAnsi="宋体" w:cs="Arial" w:hint="eastAsia"/>
          <w:kern w:val="0"/>
          <w:sz w:val="21"/>
          <w:szCs w:val="21"/>
        </w:rPr>
        <w:t>响应</w:t>
      </w:r>
      <w:r>
        <w:rPr>
          <w:rFonts w:ascii="宋体" w:hAnsi="宋体" w:cs="Arial"/>
          <w:kern w:val="0"/>
          <w:sz w:val="21"/>
          <w:szCs w:val="21"/>
        </w:rPr>
        <w:t>文件进行符合性审查，以确定其是否满足磋商文件的实质性要求。</w:t>
      </w:r>
    </w:p>
    <w:p w14:paraId="50029DB1" w14:textId="77777777" w:rsidR="00D80E3B" w:rsidRDefault="00000000">
      <w:pPr>
        <w:adjustRightInd w:val="0"/>
        <w:snapToGrid w:val="0"/>
        <w:spacing w:line="288" w:lineRule="auto"/>
        <w:ind w:firstLineChars="202" w:firstLine="426"/>
        <w:rPr>
          <w:rFonts w:ascii="宋体" w:hAnsi="宋体" w:cs="Arial"/>
          <w:b/>
          <w:bCs/>
          <w:kern w:val="0"/>
          <w:sz w:val="21"/>
          <w:szCs w:val="21"/>
        </w:rPr>
      </w:pPr>
      <w:r>
        <w:rPr>
          <w:rFonts w:ascii="宋体" w:hAnsi="宋体" w:cs="Arial" w:hint="eastAsia"/>
          <w:b/>
          <w:bCs/>
          <w:kern w:val="0"/>
          <w:sz w:val="21"/>
          <w:szCs w:val="21"/>
        </w:rPr>
        <w:t>（四）磋商</w:t>
      </w:r>
    </w:p>
    <w:p w14:paraId="0F686CBD"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磋商小组所有成员应当集中与单一供应商分别进行磋商，并给予所有参加磋商的供应商平等的磋商机会。</w:t>
      </w:r>
    </w:p>
    <w:p w14:paraId="3420558B"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77E88E4"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对磋商文件</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的实质性变动是磋商文件的有效组成部分，磋商小组应当及时以书面形式同时通知所有参加磋商的供应商。</w:t>
      </w:r>
    </w:p>
    <w:p w14:paraId="2C56730A" w14:textId="77777777" w:rsidR="00D80E3B" w:rsidRDefault="00000000">
      <w:pPr>
        <w:adjustRightInd w:val="0"/>
        <w:snapToGrid w:val="0"/>
        <w:spacing w:line="288" w:lineRule="auto"/>
        <w:ind w:firstLineChars="200" w:firstLine="420"/>
        <w:rPr>
          <w:rFonts w:ascii="宋体" w:hAnsi="宋体" w:cs="宋体"/>
          <w:kern w:val="0"/>
          <w:sz w:val="21"/>
          <w:szCs w:val="21"/>
        </w:rPr>
      </w:pPr>
      <w:r>
        <w:rPr>
          <w:rFonts w:ascii="宋体" w:hAnsi="宋体" w:cs="Arial" w:hint="eastAsia"/>
          <w:kern w:val="0"/>
          <w:sz w:val="21"/>
          <w:szCs w:val="21"/>
        </w:rPr>
        <w:t>供应商应当按照磋商文件的变动情况和磋商小组的要求</w:t>
      </w:r>
      <w:proofErr w:type="gramStart"/>
      <w:r>
        <w:rPr>
          <w:rFonts w:ascii="宋体" w:hAnsi="宋体" w:cs="Arial" w:hint="eastAsia"/>
          <w:kern w:val="0"/>
          <w:sz w:val="21"/>
          <w:szCs w:val="21"/>
        </w:rPr>
        <w:t>提交磋商</w:t>
      </w:r>
      <w:proofErr w:type="gramEnd"/>
      <w:r>
        <w:rPr>
          <w:rFonts w:ascii="宋体" w:hAnsi="宋体" w:cs="Arial" w:hint="eastAsia"/>
          <w:kern w:val="0"/>
          <w:sz w:val="21"/>
          <w:szCs w:val="21"/>
        </w:rPr>
        <w:t>记录，并由其法定代表人或授权代表签名或者加盖公章。</w:t>
      </w:r>
    </w:p>
    <w:p w14:paraId="0B8802CE" w14:textId="77777777" w:rsidR="00D80E3B" w:rsidRDefault="00000000">
      <w:pPr>
        <w:adjustRightInd w:val="0"/>
        <w:snapToGrid w:val="0"/>
        <w:spacing w:line="288" w:lineRule="auto"/>
        <w:ind w:firstLineChars="202" w:firstLine="426"/>
        <w:rPr>
          <w:rFonts w:ascii="宋体" w:hAnsi="宋体" w:cs="Arial"/>
          <w:b/>
          <w:bCs/>
          <w:kern w:val="0"/>
          <w:sz w:val="21"/>
          <w:szCs w:val="21"/>
        </w:rPr>
      </w:pPr>
      <w:r>
        <w:rPr>
          <w:rFonts w:ascii="宋体" w:hAnsi="宋体" w:cs="Arial" w:hint="eastAsia"/>
          <w:b/>
          <w:bCs/>
          <w:kern w:val="0"/>
          <w:sz w:val="21"/>
          <w:szCs w:val="21"/>
        </w:rPr>
        <w:t>（五）最后报价</w:t>
      </w:r>
    </w:p>
    <w:p w14:paraId="7BE046D7"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磋商文件能够详细列明采购标的</w:t>
      </w:r>
      <w:proofErr w:type="gramStart"/>
      <w:r>
        <w:rPr>
          <w:rFonts w:ascii="宋体" w:hAnsi="宋体" w:cs="Arial" w:hint="eastAsia"/>
          <w:kern w:val="0"/>
          <w:sz w:val="21"/>
          <w:szCs w:val="21"/>
        </w:rPr>
        <w:t>的</w:t>
      </w:r>
      <w:proofErr w:type="gramEnd"/>
      <w:r>
        <w:rPr>
          <w:rFonts w:ascii="宋体" w:hAnsi="宋体" w:cs="Arial" w:hint="eastAsia"/>
          <w:kern w:val="0"/>
          <w:sz w:val="21"/>
          <w:szCs w:val="21"/>
        </w:rPr>
        <w:t>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660A942C"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磋商文件不能详细列明采购标的</w:t>
      </w:r>
      <w:proofErr w:type="gramStart"/>
      <w:r>
        <w:rPr>
          <w:rFonts w:ascii="宋体" w:hAnsi="宋体" w:cs="Arial" w:hint="eastAsia"/>
          <w:kern w:val="0"/>
          <w:sz w:val="21"/>
          <w:szCs w:val="21"/>
        </w:rPr>
        <w:t>的</w:t>
      </w:r>
      <w:proofErr w:type="gramEnd"/>
      <w:r>
        <w:rPr>
          <w:rFonts w:ascii="宋体" w:hAnsi="宋体" w:cs="Arial" w:hint="eastAsia"/>
          <w:kern w:val="0"/>
          <w:sz w:val="21"/>
          <w:szCs w:val="21"/>
        </w:rPr>
        <w:t>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3EE355BE"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最后报价是供应商响应文件的有效组成部分。符合《政府采购竞争性磋商采购方式管理暂行办法》</w:t>
      </w:r>
      <w:r>
        <w:rPr>
          <w:rFonts w:ascii="宋体" w:hAnsi="宋体" w:cs="Arial" w:hint="eastAsia"/>
          <w:kern w:val="0"/>
          <w:sz w:val="21"/>
          <w:szCs w:val="21"/>
        </w:rPr>
        <w:lastRenderedPageBreak/>
        <w:t>（财库〔</w:t>
      </w:r>
      <w:r>
        <w:rPr>
          <w:rFonts w:ascii="宋体" w:hAnsi="宋体" w:cs="Arial"/>
          <w:kern w:val="0"/>
          <w:sz w:val="21"/>
          <w:szCs w:val="21"/>
        </w:rPr>
        <w:t>2014〕214号</w:t>
      </w:r>
      <w:r>
        <w:rPr>
          <w:rFonts w:ascii="宋体" w:hAnsi="宋体" w:cs="Arial" w:hint="eastAsia"/>
          <w:kern w:val="0"/>
          <w:sz w:val="21"/>
          <w:szCs w:val="21"/>
        </w:rPr>
        <w:t>）第三条第一、四项情形的，提交最后报价的供应商可以为</w:t>
      </w:r>
      <w:r>
        <w:rPr>
          <w:rFonts w:ascii="宋体" w:hAnsi="宋体" w:cs="Arial"/>
          <w:kern w:val="0"/>
          <w:sz w:val="21"/>
          <w:szCs w:val="21"/>
        </w:rPr>
        <w:t>2家。</w:t>
      </w:r>
    </w:p>
    <w:p w14:paraId="325D3A3C" w14:textId="77777777" w:rsidR="00D80E3B"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（六）综合评分</w:t>
      </w:r>
    </w:p>
    <w:p w14:paraId="3D8FCBF7"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经磋商确定最终采购需求和提交最后报价的供应商后，由磋商小组采用</w:t>
      </w:r>
      <w:r>
        <w:rPr>
          <w:rFonts w:ascii="宋体" w:hAnsi="宋体" w:cs="Arial" w:hint="eastAsia"/>
          <w:b/>
          <w:bCs/>
          <w:kern w:val="0"/>
          <w:sz w:val="21"/>
          <w:szCs w:val="21"/>
        </w:rPr>
        <w:t>综合评分法</w:t>
      </w:r>
      <w:r>
        <w:rPr>
          <w:rFonts w:ascii="宋体" w:hAnsi="宋体" w:cs="Arial" w:hint="eastAsia"/>
          <w:kern w:val="0"/>
          <w:sz w:val="21"/>
          <w:szCs w:val="21"/>
        </w:rPr>
        <w:t>对提交最后报价的供应商的响应文件和最后报价进行综合评分。</w:t>
      </w:r>
    </w:p>
    <w:p w14:paraId="50909719"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综合评分法，是指响应文件满足磋商文件全部实质性要求且按评审因素的量化指标评审得分最高的供应商为成交候选供应商的评审方法。</w:t>
      </w:r>
    </w:p>
    <w:p w14:paraId="56018827" w14:textId="77777777" w:rsidR="00D80E3B"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（七）</w:t>
      </w:r>
      <w:r>
        <w:rPr>
          <w:rFonts w:ascii="宋体" w:hAnsi="宋体" w:cs="Arial"/>
          <w:b/>
          <w:kern w:val="0"/>
          <w:sz w:val="21"/>
          <w:szCs w:val="21"/>
        </w:rPr>
        <w:t>汇总商务技术得分</w:t>
      </w:r>
    </w:p>
    <w:p w14:paraId="13D1137E"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磋商小组各成员独立对进入最后报价的供应商的商务和技术文件进行评价，并汇总商务技术得分情况。</w:t>
      </w:r>
    </w:p>
    <w:p w14:paraId="56E57BA6" w14:textId="77777777" w:rsidR="00D80E3B" w:rsidRDefault="00000000">
      <w:pPr>
        <w:adjustRightInd w:val="0"/>
        <w:snapToGrid w:val="0"/>
        <w:spacing w:line="288" w:lineRule="auto"/>
        <w:ind w:firstLineChars="202" w:firstLine="424"/>
        <w:rPr>
          <w:rFonts w:ascii="宋体" w:hAnsi="宋体" w:cs="Arial"/>
          <w:kern w:val="0"/>
          <w:sz w:val="21"/>
          <w:szCs w:val="21"/>
        </w:rPr>
      </w:pPr>
      <w:bookmarkStart w:id="45" w:name="_Hlk94088579"/>
      <w:r>
        <w:rPr>
          <w:rFonts w:ascii="宋体" w:hAnsi="宋体" w:cs="Arial" w:hint="eastAsia"/>
          <w:kern w:val="0"/>
          <w:sz w:val="21"/>
          <w:szCs w:val="21"/>
        </w:rPr>
        <w:t>现场监督员如发现分值汇总计算错误、分项评分超出评分标准范围、客观评分不一致以及存在评分畸高、</w:t>
      </w:r>
      <w:proofErr w:type="gramStart"/>
      <w:r>
        <w:rPr>
          <w:rFonts w:ascii="宋体" w:hAnsi="宋体" w:cs="Arial" w:hint="eastAsia"/>
          <w:kern w:val="0"/>
          <w:sz w:val="21"/>
          <w:szCs w:val="21"/>
        </w:rPr>
        <w:t>畸</w:t>
      </w:r>
      <w:proofErr w:type="gramEnd"/>
      <w:r>
        <w:rPr>
          <w:rFonts w:ascii="宋体" w:hAnsi="宋体" w:cs="Arial" w:hint="eastAsia"/>
          <w:kern w:val="0"/>
          <w:sz w:val="21"/>
          <w:szCs w:val="21"/>
        </w:rPr>
        <w:t>低情形的，应由相关人员当场改正或</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说明；拒不改正又不作说明的，由现场监督员如实记载后存入项目档案资料。</w:t>
      </w:r>
    </w:p>
    <w:bookmarkEnd w:id="45"/>
    <w:p w14:paraId="3CC575F5" w14:textId="77777777" w:rsidR="00D80E3B"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（八）排序与推荐</w:t>
      </w:r>
    </w:p>
    <w:p w14:paraId="7E4B0BFF"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ascii="宋体" w:hAnsi="宋体" w:cs="Arial" w:hint="eastAsia"/>
          <w:kern w:val="0"/>
          <w:sz w:val="21"/>
          <w:szCs w:val="21"/>
        </w:rPr>
        <w:t>《政府采购竞争性磋商采购方式管理暂行办法》（财库〔</w:t>
      </w:r>
      <w:r>
        <w:rPr>
          <w:rFonts w:ascii="宋体" w:hAnsi="宋体" w:cs="Arial"/>
          <w:kern w:val="0"/>
          <w:sz w:val="21"/>
          <w:szCs w:val="21"/>
        </w:rPr>
        <w:t>2014〕214号</w:t>
      </w:r>
      <w:r>
        <w:rPr>
          <w:rFonts w:ascii="宋体" w:hAnsi="宋体" w:cs="Arial" w:hint="eastAsia"/>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2018273B"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59A5C3FF"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475CE501" w14:textId="77777777" w:rsidR="00D80E3B" w:rsidRDefault="00000000">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（九）</w:t>
      </w:r>
      <w:r>
        <w:rPr>
          <w:rFonts w:ascii="宋体" w:hAnsi="宋体" w:cs="Arial"/>
          <w:b/>
          <w:kern w:val="0"/>
          <w:sz w:val="21"/>
          <w:szCs w:val="21"/>
        </w:rPr>
        <w:t>编写评标报告</w:t>
      </w:r>
    </w:p>
    <w:p w14:paraId="51CA2942" w14:textId="77777777" w:rsidR="00D80E3B" w:rsidRDefault="00000000">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39DB745" w14:textId="77777777" w:rsidR="00D80E3B" w:rsidRDefault="00000000">
      <w:pPr>
        <w:adjustRightInd w:val="0"/>
        <w:snapToGrid w:val="0"/>
        <w:spacing w:line="288" w:lineRule="auto"/>
        <w:ind w:firstLineChars="202" w:firstLine="426"/>
        <w:rPr>
          <w:rFonts w:ascii="宋体" w:hAnsi="宋体" w:cs="宋体"/>
          <w:b/>
          <w:bCs/>
          <w:sz w:val="21"/>
          <w:szCs w:val="21"/>
        </w:rPr>
      </w:pPr>
      <w:r>
        <w:rPr>
          <w:rFonts w:ascii="宋体" w:hAnsi="宋体" w:cs="Arial" w:hint="eastAsia"/>
          <w:b/>
          <w:kern w:val="0"/>
          <w:sz w:val="21"/>
          <w:szCs w:val="21"/>
        </w:rPr>
        <w:t>（十）补充说明</w:t>
      </w:r>
    </w:p>
    <w:p w14:paraId="648CBA4A"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05D39C20" w14:textId="77777777" w:rsidR="00D80E3B" w:rsidRDefault="00D80E3B">
      <w:pPr>
        <w:adjustRightInd w:val="0"/>
        <w:snapToGrid w:val="0"/>
        <w:spacing w:line="288" w:lineRule="auto"/>
        <w:rPr>
          <w:rFonts w:ascii="宋体" w:hAnsi="宋体"/>
          <w:b/>
          <w:spacing w:val="-6"/>
          <w:sz w:val="21"/>
          <w:szCs w:val="21"/>
        </w:rPr>
      </w:pPr>
    </w:p>
    <w:p w14:paraId="2219390A" w14:textId="77777777" w:rsidR="00D80E3B"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3CADFE10" w14:textId="77777777" w:rsidR="00D80E3B" w:rsidRDefault="00000000">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七、成交与合同</w:t>
      </w:r>
    </w:p>
    <w:p w14:paraId="79F885F3"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（一）成交</w:t>
      </w:r>
    </w:p>
    <w:p w14:paraId="4E37A8D2"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w:t>
      </w:r>
      <w:proofErr w:type="gramStart"/>
      <w:r>
        <w:rPr>
          <w:rFonts w:ascii="宋体" w:hAnsi="宋体" w:hint="eastAsia"/>
          <w:spacing w:val="-6"/>
          <w:sz w:val="21"/>
          <w:szCs w:val="21"/>
        </w:rPr>
        <w:t>授权磋商</w:t>
      </w:r>
      <w:proofErr w:type="gramEnd"/>
      <w:r>
        <w:rPr>
          <w:rFonts w:ascii="宋体" w:hAnsi="宋体" w:hint="eastAsia"/>
          <w:spacing w:val="-6"/>
          <w:sz w:val="21"/>
          <w:szCs w:val="21"/>
        </w:rPr>
        <w:t>小组直接确定成交供应商。采购人逾期未确定成交</w:t>
      </w:r>
      <w:proofErr w:type="gramStart"/>
      <w:r>
        <w:rPr>
          <w:rFonts w:ascii="宋体" w:hAnsi="宋体" w:hint="eastAsia"/>
          <w:spacing w:val="-6"/>
          <w:sz w:val="21"/>
          <w:szCs w:val="21"/>
        </w:rPr>
        <w:t>供应商且不</w:t>
      </w:r>
      <w:proofErr w:type="gramEnd"/>
      <w:r>
        <w:rPr>
          <w:rFonts w:ascii="宋体" w:hAnsi="宋体" w:hint="eastAsia"/>
          <w:spacing w:val="-6"/>
          <w:sz w:val="21"/>
          <w:szCs w:val="21"/>
        </w:rPr>
        <w:t>提出异议的，视为确定评审报告提出的排序第一的供应商为成交供应商。</w:t>
      </w:r>
    </w:p>
    <w:p w14:paraId="48546FB5"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2.采购代理机构在成交供应商确定后2个工作日内公告成交结果，同时向成交供应商发出成交通知书。采购文件随成交结果同时公告。</w:t>
      </w:r>
    </w:p>
    <w:p w14:paraId="6A4E5069"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3.评审结果公示媒体：浙江政府采购网（http://zfcg.czt.zj.gov.cn）。</w:t>
      </w:r>
    </w:p>
    <w:p w14:paraId="596FCE4B" w14:textId="77777777" w:rsidR="00D80E3B" w:rsidRDefault="00000000">
      <w:pPr>
        <w:adjustRightInd w:val="0"/>
        <w:snapToGrid w:val="0"/>
        <w:spacing w:line="288" w:lineRule="auto"/>
        <w:rPr>
          <w:rFonts w:ascii="宋体" w:hAnsi="宋体"/>
          <w:spacing w:val="-6"/>
          <w:sz w:val="21"/>
          <w:szCs w:val="21"/>
        </w:rPr>
      </w:pPr>
      <w:r>
        <w:rPr>
          <w:rFonts w:ascii="宋体" w:hAnsi="宋体" w:hint="eastAsia"/>
          <w:b/>
          <w:bCs/>
          <w:spacing w:val="-6"/>
          <w:sz w:val="21"/>
          <w:szCs w:val="21"/>
        </w:rPr>
        <w:t>（二）合同授予</w:t>
      </w:r>
    </w:p>
    <w:p w14:paraId="314A00A5" w14:textId="77777777" w:rsidR="00D80E3B" w:rsidRDefault="00000000">
      <w:pPr>
        <w:adjustRightInd w:val="0"/>
        <w:snapToGrid w:val="0"/>
        <w:spacing w:line="288" w:lineRule="auto"/>
        <w:ind w:firstLineChars="214" w:firstLine="424"/>
        <w:jc w:val="left"/>
        <w:rPr>
          <w:rFonts w:ascii="宋体" w:hAnsi="宋体"/>
          <w:spacing w:val="-6"/>
          <w:sz w:val="21"/>
          <w:szCs w:val="21"/>
        </w:rPr>
      </w:pPr>
      <w:r>
        <w:rPr>
          <w:rFonts w:ascii="宋体" w:hAnsi="宋体" w:hint="eastAsia"/>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F0774E8" w14:textId="77777777" w:rsidR="00D80E3B" w:rsidRDefault="00000000">
      <w:pPr>
        <w:adjustRightInd w:val="0"/>
        <w:snapToGrid w:val="0"/>
        <w:spacing w:line="288" w:lineRule="auto"/>
        <w:ind w:firstLineChars="214" w:firstLine="424"/>
        <w:jc w:val="left"/>
        <w:rPr>
          <w:rFonts w:ascii="宋体" w:hAnsi="宋体"/>
          <w:spacing w:val="-6"/>
          <w:sz w:val="21"/>
          <w:szCs w:val="21"/>
        </w:rPr>
      </w:pPr>
      <w:r>
        <w:rPr>
          <w:rFonts w:ascii="宋体" w:hAnsi="宋体" w:hint="eastAsia"/>
          <w:spacing w:val="-6"/>
          <w:sz w:val="21"/>
          <w:szCs w:val="21"/>
        </w:rPr>
        <w:t>2.成交后无正当理由拒不与采购人签订采购合同，将被取消成交资格。</w:t>
      </w:r>
    </w:p>
    <w:p w14:paraId="5C1CE69C" w14:textId="77777777" w:rsidR="00D80E3B" w:rsidRDefault="00D80E3B">
      <w:pPr>
        <w:adjustRightInd w:val="0"/>
        <w:snapToGrid w:val="0"/>
        <w:spacing w:line="288" w:lineRule="auto"/>
        <w:ind w:firstLineChars="214" w:firstLine="424"/>
        <w:jc w:val="left"/>
        <w:rPr>
          <w:rFonts w:ascii="宋体" w:hAnsi="宋体"/>
          <w:spacing w:val="-6"/>
          <w:sz w:val="21"/>
          <w:szCs w:val="21"/>
        </w:rPr>
      </w:pPr>
    </w:p>
    <w:p w14:paraId="5BC7D21A" w14:textId="77777777" w:rsidR="00D80E3B" w:rsidRDefault="00000000">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t>八、</w:t>
      </w:r>
      <w:r>
        <w:rPr>
          <w:rFonts w:ascii="宋体" w:hAnsi="宋体"/>
          <w:b/>
          <w:spacing w:val="-6"/>
          <w:sz w:val="21"/>
          <w:szCs w:val="21"/>
        </w:rPr>
        <w:t>验</w:t>
      </w:r>
      <w:r>
        <w:rPr>
          <w:rFonts w:ascii="宋体" w:hAnsi="宋体" w:hint="eastAsia"/>
          <w:b/>
          <w:spacing w:val="-6"/>
          <w:sz w:val="21"/>
          <w:szCs w:val="21"/>
        </w:rPr>
        <w:t xml:space="preserve"> </w:t>
      </w:r>
      <w:r>
        <w:rPr>
          <w:rFonts w:ascii="宋体" w:hAnsi="宋体"/>
          <w:b/>
          <w:spacing w:val="-6"/>
          <w:sz w:val="21"/>
          <w:szCs w:val="21"/>
        </w:rPr>
        <w:t xml:space="preserve"> 收</w:t>
      </w:r>
    </w:p>
    <w:p w14:paraId="1BD40AB6" w14:textId="77777777" w:rsidR="00D80E3B"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0ABA4BC" w14:textId="77777777" w:rsidR="00D80E3B"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proofErr w:type="gramStart"/>
      <w:r>
        <w:rPr>
          <w:rFonts w:ascii="宋体" w:hAnsi="宋体" w:cs="Helvetica" w:hint="eastAsia"/>
          <w:kern w:val="0"/>
          <w:sz w:val="21"/>
          <w:szCs w:val="21"/>
        </w:rPr>
        <w:t>验收书</w:t>
      </w:r>
      <w:proofErr w:type="gramEnd"/>
      <w:r>
        <w:rPr>
          <w:rFonts w:ascii="宋体" w:hAnsi="宋体" w:cs="Helvetica" w:hint="eastAsia"/>
          <w:kern w:val="0"/>
          <w:sz w:val="21"/>
          <w:szCs w:val="21"/>
        </w:rPr>
        <w:t>的参考资料一并存档。</w:t>
      </w:r>
    </w:p>
    <w:p w14:paraId="43DB981D" w14:textId="77777777" w:rsidR="00D80E3B"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6765E1" w14:textId="77777777" w:rsidR="00D80E3B" w:rsidRDefault="00000000">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BC3E4E" w14:textId="77777777" w:rsidR="00D80E3B" w:rsidRDefault="00000000">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14:paraId="0FAF20D0" w14:textId="77777777" w:rsidR="00D80E3B" w:rsidRDefault="00000000">
      <w:pPr>
        <w:adjustRightInd w:val="0"/>
        <w:snapToGrid w:val="0"/>
        <w:spacing w:line="288" w:lineRule="auto"/>
        <w:jc w:val="center"/>
        <w:outlineLvl w:val="0"/>
        <w:rPr>
          <w:rFonts w:ascii="宋体" w:hAnsi="宋体"/>
          <w:b/>
          <w:spacing w:val="-6"/>
          <w:sz w:val="32"/>
          <w:szCs w:val="32"/>
        </w:rPr>
      </w:pPr>
      <w:r>
        <w:rPr>
          <w:rFonts w:ascii="宋体" w:hAnsi="宋体" w:hint="eastAsia"/>
          <w:b/>
          <w:spacing w:val="-6"/>
          <w:sz w:val="32"/>
          <w:szCs w:val="32"/>
        </w:rPr>
        <w:lastRenderedPageBreak/>
        <w:t>第四章  评审方法及评审标准</w:t>
      </w:r>
    </w:p>
    <w:p w14:paraId="4C8A834F"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78DC4CEE"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本次评审采用综合评分法，总分为100分。评分过程中采用四舍五入法，并保留小数2位。</w:t>
      </w:r>
    </w:p>
    <w:p w14:paraId="3680417E"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供应商评审综合得分=商务分+技术分+价格分</w:t>
      </w:r>
    </w:p>
    <w:p w14:paraId="715D6280"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商务分、技术</w:t>
      </w:r>
      <w:proofErr w:type="gramStart"/>
      <w:r>
        <w:rPr>
          <w:rFonts w:ascii="宋体" w:hAnsi="宋体" w:cs="宋体" w:hint="eastAsia"/>
          <w:sz w:val="21"/>
          <w:szCs w:val="21"/>
        </w:rPr>
        <w:t>分按照</w:t>
      </w:r>
      <w:proofErr w:type="gramEnd"/>
      <w:r>
        <w:rPr>
          <w:rFonts w:ascii="宋体" w:hAnsi="宋体" w:cs="宋体"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2698BFA3" w14:textId="77777777" w:rsidR="00D80E3B" w:rsidRDefault="00000000">
      <w:pPr>
        <w:numPr>
          <w:ilvl w:val="0"/>
          <w:numId w:val="3"/>
        </w:numPr>
        <w:adjustRightInd w:val="0"/>
        <w:snapToGrid w:val="0"/>
        <w:spacing w:line="288" w:lineRule="auto"/>
        <w:rPr>
          <w:rFonts w:ascii="宋体" w:hAnsi="宋体"/>
          <w:b/>
          <w:spacing w:val="-6"/>
          <w:sz w:val="21"/>
          <w:szCs w:val="21"/>
        </w:rPr>
      </w:pPr>
      <w:r>
        <w:rPr>
          <w:rFonts w:ascii="宋体" w:hAnsi="宋体" w:hint="eastAsia"/>
          <w:b/>
          <w:spacing w:val="-6"/>
          <w:sz w:val="21"/>
          <w:szCs w:val="21"/>
        </w:rPr>
        <w:t>评审内容及标准</w:t>
      </w:r>
    </w:p>
    <w:p w14:paraId="4CFCA2DC"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评审内容及标准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D80E3B" w:rsidRPr="0000020F" w14:paraId="3F7602B4" w14:textId="77777777" w:rsidTr="00493A84">
        <w:trPr>
          <w:trHeight w:val="397"/>
          <w:jc w:val="center"/>
        </w:trPr>
        <w:tc>
          <w:tcPr>
            <w:tcW w:w="1696" w:type="dxa"/>
            <w:vAlign w:val="center"/>
          </w:tcPr>
          <w:p w14:paraId="1300B92D" w14:textId="77777777" w:rsidR="00D80E3B" w:rsidRPr="0000020F" w:rsidRDefault="00000000">
            <w:pPr>
              <w:adjustRightInd w:val="0"/>
              <w:snapToGrid w:val="0"/>
              <w:spacing w:line="288" w:lineRule="auto"/>
              <w:jc w:val="center"/>
              <w:rPr>
                <w:rFonts w:ascii="宋体" w:hAnsi="宋体"/>
                <w:b/>
                <w:spacing w:val="-6"/>
                <w:sz w:val="21"/>
                <w:szCs w:val="21"/>
              </w:rPr>
            </w:pPr>
            <w:r w:rsidRPr="0000020F">
              <w:rPr>
                <w:rFonts w:ascii="宋体" w:hAnsi="宋体" w:hint="eastAsia"/>
                <w:b/>
                <w:spacing w:val="-6"/>
                <w:sz w:val="21"/>
                <w:szCs w:val="21"/>
              </w:rPr>
              <w:t>评审因素</w:t>
            </w:r>
          </w:p>
        </w:tc>
        <w:tc>
          <w:tcPr>
            <w:tcW w:w="709" w:type="dxa"/>
            <w:vAlign w:val="center"/>
          </w:tcPr>
          <w:p w14:paraId="1DCCB25D" w14:textId="77777777" w:rsidR="00D80E3B" w:rsidRPr="0000020F" w:rsidRDefault="00000000">
            <w:pPr>
              <w:adjustRightInd w:val="0"/>
              <w:snapToGrid w:val="0"/>
              <w:spacing w:line="288" w:lineRule="auto"/>
              <w:jc w:val="center"/>
              <w:rPr>
                <w:rFonts w:ascii="宋体" w:hAnsi="宋体"/>
                <w:b/>
                <w:spacing w:val="-6"/>
                <w:sz w:val="21"/>
                <w:szCs w:val="21"/>
              </w:rPr>
            </w:pPr>
            <w:r w:rsidRPr="0000020F">
              <w:rPr>
                <w:rFonts w:ascii="宋体" w:hAnsi="宋体" w:hint="eastAsia"/>
                <w:b/>
                <w:spacing w:val="-6"/>
                <w:sz w:val="21"/>
                <w:szCs w:val="21"/>
              </w:rPr>
              <w:t>分值</w:t>
            </w:r>
          </w:p>
        </w:tc>
        <w:tc>
          <w:tcPr>
            <w:tcW w:w="7088" w:type="dxa"/>
            <w:vAlign w:val="center"/>
          </w:tcPr>
          <w:p w14:paraId="50E36A68" w14:textId="77777777" w:rsidR="00D80E3B" w:rsidRPr="0000020F" w:rsidRDefault="00000000">
            <w:pPr>
              <w:pStyle w:val="aff1"/>
              <w:adjustRightInd w:val="0"/>
              <w:snapToGrid w:val="0"/>
              <w:spacing w:line="288" w:lineRule="auto"/>
              <w:ind w:firstLine="398"/>
              <w:rPr>
                <w:rFonts w:ascii="宋体" w:eastAsia="宋体" w:hAnsi="宋体" w:hint="default"/>
                <w:b/>
                <w:spacing w:val="-6"/>
                <w:sz w:val="21"/>
                <w:szCs w:val="21"/>
              </w:rPr>
            </w:pPr>
            <w:r w:rsidRPr="0000020F">
              <w:rPr>
                <w:rFonts w:ascii="宋体" w:eastAsia="宋体" w:hAnsi="宋体"/>
                <w:b/>
                <w:spacing w:val="-6"/>
                <w:sz w:val="21"/>
                <w:szCs w:val="21"/>
              </w:rPr>
              <w:t>评分细则</w:t>
            </w:r>
          </w:p>
        </w:tc>
      </w:tr>
      <w:tr w:rsidR="00D80E3B" w:rsidRPr="0000020F" w14:paraId="5428F4C9" w14:textId="77777777">
        <w:trPr>
          <w:trHeight w:val="397"/>
          <w:jc w:val="center"/>
        </w:trPr>
        <w:tc>
          <w:tcPr>
            <w:tcW w:w="9493" w:type="dxa"/>
            <w:gridSpan w:val="3"/>
            <w:vAlign w:val="center"/>
          </w:tcPr>
          <w:p w14:paraId="2D5294F3" w14:textId="77777777" w:rsidR="00D80E3B" w:rsidRPr="0000020F" w:rsidRDefault="00000000">
            <w:pPr>
              <w:pStyle w:val="aff1"/>
              <w:adjustRightInd w:val="0"/>
              <w:snapToGrid w:val="0"/>
              <w:spacing w:line="288" w:lineRule="auto"/>
              <w:ind w:hanging="4"/>
              <w:jc w:val="left"/>
              <w:rPr>
                <w:rFonts w:ascii="宋体" w:eastAsia="宋体" w:hAnsi="宋体" w:hint="default"/>
                <w:spacing w:val="-6"/>
                <w:sz w:val="21"/>
                <w:szCs w:val="21"/>
              </w:rPr>
            </w:pPr>
            <w:r w:rsidRPr="0000020F">
              <w:rPr>
                <w:rFonts w:ascii="宋体" w:eastAsia="宋体" w:hAnsi="宋体"/>
                <w:b/>
                <w:bCs/>
                <w:spacing w:val="-6"/>
                <w:kern w:val="2"/>
                <w:sz w:val="21"/>
                <w:szCs w:val="21"/>
              </w:rPr>
              <w:t>价格分（20）</w:t>
            </w:r>
          </w:p>
        </w:tc>
      </w:tr>
      <w:tr w:rsidR="00D80E3B" w:rsidRPr="0000020F" w14:paraId="0CBEF3FE" w14:textId="77777777" w:rsidTr="00493A84">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424399F0" w14:textId="77777777" w:rsidR="00D80E3B" w:rsidRPr="0000020F" w:rsidRDefault="00000000">
            <w:pPr>
              <w:adjustRightInd w:val="0"/>
              <w:snapToGrid w:val="0"/>
              <w:spacing w:line="288" w:lineRule="auto"/>
              <w:jc w:val="center"/>
              <w:rPr>
                <w:rFonts w:ascii="宋体" w:hAnsi="宋体"/>
                <w:b/>
                <w:bCs/>
                <w:spacing w:val="-6"/>
                <w:sz w:val="21"/>
                <w:szCs w:val="21"/>
              </w:rPr>
            </w:pPr>
            <w:r w:rsidRPr="0000020F">
              <w:rPr>
                <w:rFonts w:ascii="宋体" w:hAnsi="宋体" w:hint="eastAsia"/>
                <w:b/>
                <w:bCs/>
                <w:spacing w:val="-6"/>
                <w:sz w:val="21"/>
                <w:szCs w:val="21"/>
              </w:rPr>
              <w:t>最后磋商报价</w:t>
            </w:r>
          </w:p>
        </w:tc>
        <w:tc>
          <w:tcPr>
            <w:tcW w:w="709" w:type="dxa"/>
            <w:tcBorders>
              <w:top w:val="single" w:sz="4" w:space="0" w:color="auto"/>
              <w:left w:val="single" w:sz="4" w:space="0" w:color="auto"/>
              <w:bottom w:val="single" w:sz="4" w:space="0" w:color="auto"/>
              <w:right w:val="single" w:sz="4" w:space="0" w:color="auto"/>
            </w:tcBorders>
            <w:vAlign w:val="center"/>
          </w:tcPr>
          <w:p w14:paraId="36755AA3" w14:textId="77777777" w:rsidR="00D80E3B" w:rsidRPr="0000020F" w:rsidRDefault="00000000">
            <w:pPr>
              <w:adjustRightInd w:val="0"/>
              <w:snapToGrid w:val="0"/>
              <w:spacing w:line="288" w:lineRule="auto"/>
              <w:jc w:val="center"/>
              <w:rPr>
                <w:rFonts w:ascii="宋体" w:hAnsi="宋体"/>
                <w:b/>
                <w:bCs/>
                <w:spacing w:val="-6"/>
                <w:sz w:val="21"/>
                <w:szCs w:val="21"/>
              </w:rPr>
            </w:pPr>
            <w:r w:rsidRPr="0000020F">
              <w:rPr>
                <w:rFonts w:ascii="宋体" w:hAnsi="宋体" w:hint="eastAsia"/>
                <w:b/>
                <w:bCs/>
                <w:spacing w:val="-6"/>
                <w:sz w:val="21"/>
                <w:szCs w:val="21"/>
              </w:rPr>
              <w:t>20</w:t>
            </w:r>
          </w:p>
        </w:tc>
        <w:tc>
          <w:tcPr>
            <w:tcW w:w="7088" w:type="dxa"/>
            <w:tcBorders>
              <w:top w:val="single" w:sz="4" w:space="0" w:color="auto"/>
              <w:left w:val="single" w:sz="4" w:space="0" w:color="auto"/>
              <w:bottom w:val="single" w:sz="4" w:space="0" w:color="auto"/>
              <w:right w:val="single" w:sz="4" w:space="0" w:color="auto"/>
            </w:tcBorders>
            <w:vAlign w:val="center"/>
          </w:tcPr>
          <w:p w14:paraId="6F258DD8" w14:textId="77777777" w:rsidR="0000020F" w:rsidRDefault="00000000">
            <w:pPr>
              <w:adjustRightInd w:val="0"/>
              <w:snapToGrid w:val="0"/>
              <w:spacing w:line="288" w:lineRule="auto"/>
              <w:rPr>
                <w:rFonts w:ascii="宋体" w:hAnsi="宋体"/>
                <w:spacing w:val="-6"/>
                <w:sz w:val="21"/>
                <w:szCs w:val="21"/>
              </w:rPr>
            </w:pPr>
            <w:r w:rsidRPr="0000020F">
              <w:rPr>
                <w:rFonts w:ascii="宋体" w:hAnsi="宋体" w:hint="eastAsia"/>
                <w:spacing w:val="-6"/>
                <w:sz w:val="21"/>
                <w:szCs w:val="21"/>
              </w:rPr>
              <w:t>价格分采用低价优先法计算，即满足磋商文件要求且最后磋商报价最低的供应商的价格为磋商基准价，其价格分为满分。其他供应商的价格</w:t>
            </w:r>
            <w:proofErr w:type="gramStart"/>
            <w:r w:rsidRPr="0000020F">
              <w:rPr>
                <w:rFonts w:ascii="宋体" w:hAnsi="宋体" w:hint="eastAsia"/>
                <w:spacing w:val="-6"/>
                <w:sz w:val="21"/>
                <w:szCs w:val="21"/>
              </w:rPr>
              <w:t>分统一</w:t>
            </w:r>
            <w:proofErr w:type="gramEnd"/>
            <w:r w:rsidRPr="0000020F">
              <w:rPr>
                <w:rFonts w:ascii="宋体" w:hAnsi="宋体" w:hint="eastAsia"/>
                <w:spacing w:val="-6"/>
                <w:sz w:val="21"/>
                <w:szCs w:val="21"/>
              </w:rPr>
              <w:t>按照下列公式计算：</w:t>
            </w:r>
          </w:p>
          <w:p w14:paraId="4F22FFDF" w14:textId="4E0D4BE6" w:rsidR="00D80E3B" w:rsidRPr="0000020F" w:rsidRDefault="00000000">
            <w:pPr>
              <w:adjustRightInd w:val="0"/>
              <w:snapToGrid w:val="0"/>
              <w:spacing w:line="288" w:lineRule="auto"/>
              <w:rPr>
                <w:rFonts w:ascii="宋体" w:hAnsi="宋体"/>
                <w:spacing w:val="-6"/>
                <w:sz w:val="21"/>
                <w:szCs w:val="21"/>
              </w:rPr>
            </w:pPr>
            <w:r w:rsidRPr="0000020F">
              <w:rPr>
                <w:rFonts w:ascii="宋体" w:hAnsi="宋体" w:hint="eastAsia"/>
                <w:spacing w:val="-6"/>
                <w:sz w:val="21"/>
                <w:szCs w:val="21"/>
              </w:rPr>
              <w:t>磋商报价得分=（磋商基准价/最后磋商报价）×20%×100</w:t>
            </w:r>
          </w:p>
        </w:tc>
      </w:tr>
      <w:tr w:rsidR="00D80E3B" w:rsidRPr="0000020F" w14:paraId="4F198B53" w14:textId="77777777">
        <w:trPr>
          <w:trHeight w:val="397"/>
          <w:jc w:val="center"/>
        </w:trPr>
        <w:tc>
          <w:tcPr>
            <w:tcW w:w="9493" w:type="dxa"/>
            <w:gridSpan w:val="3"/>
            <w:vAlign w:val="center"/>
          </w:tcPr>
          <w:p w14:paraId="14A312EB" w14:textId="77777777" w:rsidR="00D80E3B" w:rsidRPr="0000020F" w:rsidRDefault="00000000">
            <w:pPr>
              <w:pStyle w:val="aff1"/>
              <w:adjustRightInd w:val="0"/>
              <w:snapToGrid w:val="0"/>
              <w:spacing w:line="288" w:lineRule="auto"/>
              <w:ind w:hanging="4"/>
              <w:jc w:val="left"/>
              <w:rPr>
                <w:rFonts w:ascii="宋体" w:eastAsia="宋体" w:hAnsi="宋体" w:hint="default"/>
                <w:b/>
                <w:spacing w:val="-6"/>
                <w:sz w:val="21"/>
                <w:szCs w:val="21"/>
              </w:rPr>
            </w:pPr>
            <w:r w:rsidRPr="0000020F">
              <w:rPr>
                <w:rFonts w:ascii="宋体" w:eastAsia="宋体" w:hAnsi="宋体"/>
                <w:b/>
                <w:spacing w:val="-6"/>
                <w:sz w:val="21"/>
                <w:szCs w:val="21"/>
              </w:rPr>
              <w:t>商务分</w:t>
            </w:r>
            <w:r w:rsidRPr="0000020F">
              <w:rPr>
                <w:rFonts w:ascii="宋体" w:eastAsia="宋体" w:hAnsi="宋体"/>
                <w:b/>
                <w:bCs/>
                <w:spacing w:val="-6"/>
                <w:kern w:val="2"/>
                <w:sz w:val="21"/>
                <w:szCs w:val="21"/>
              </w:rPr>
              <w:t>（9）</w:t>
            </w:r>
          </w:p>
        </w:tc>
      </w:tr>
      <w:tr w:rsidR="00D80E3B" w:rsidRPr="0000020F" w14:paraId="163C658F" w14:textId="77777777" w:rsidTr="00493A84">
        <w:trPr>
          <w:trHeight w:val="397"/>
          <w:jc w:val="center"/>
        </w:trPr>
        <w:tc>
          <w:tcPr>
            <w:tcW w:w="1696" w:type="dxa"/>
            <w:vAlign w:val="center"/>
          </w:tcPr>
          <w:p w14:paraId="2202D3B5" w14:textId="77777777" w:rsidR="00D80E3B" w:rsidRPr="0000020F" w:rsidRDefault="00000000">
            <w:pPr>
              <w:adjustRightInd w:val="0"/>
              <w:snapToGrid w:val="0"/>
              <w:spacing w:line="288" w:lineRule="auto"/>
              <w:jc w:val="center"/>
              <w:rPr>
                <w:rFonts w:ascii="宋体" w:hAnsi="宋体" w:cs="宋体"/>
                <w:kern w:val="0"/>
                <w:sz w:val="21"/>
                <w:szCs w:val="21"/>
              </w:rPr>
            </w:pPr>
            <w:r w:rsidRPr="0000020F">
              <w:rPr>
                <w:rFonts w:ascii="宋体" w:hAnsi="宋体" w:hint="eastAsia"/>
                <w:b/>
                <w:bCs/>
                <w:sz w:val="21"/>
                <w:szCs w:val="21"/>
              </w:rPr>
              <w:t>业绩</w:t>
            </w:r>
          </w:p>
        </w:tc>
        <w:tc>
          <w:tcPr>
            <w:tcW w:w="709" w:type="dxa"/>
            <w:vAlign w:val="center"/>
          </w:tcPr>
          <w:p w14:paraId="61809773" w14:textId="77777777" w:rsidR="00D80E3B" w:rsidRPr="0000020F" w:rsidRDefault="00000000">
            <w:pPr>
              <w:adjustRightInd w:val="0"/>
              <w:snapToGrid w:val="0"/>
              <w:spacing w:line="288" w:lineRule="auto"/>
              <w:jc w:val="center"/>
              <w:rPr>
                <w:rFonts w:ascii="宋体" w:hAnsi="宋体"/>
                <w:b/>
                <w:bCs/>
                <w:spacing w:val="-6"/>
                <w:sz w:val="21"/>
                <w:szCs w:val="21"/>
              </w:rPr>
            </w:pPr>
            <w:r w:rsidRPr="0000020F">
              <w:rPr>
                <w:rFonts w:ascii="宋体" w:hAnsi="宋体" w:hint="eastAsia"/>
                <w:b/>
                <w:bCs/>
                <w:spacing w:val="-6"/>
                <w:sz w:val="21"/>
                <w:szCs w:val="21"/>
              </w:rPr>
              <w:t>9</w:t>
            </w:r>
          </w:p>
        </w:tc>
        <w:tc>
          <w:tcPr>
            <w:tcW w:w="7088" w:type="dxa"/>
            <w:vAlign w:val="center"/>
          </w:tcPr>
          <w:p w14:paraId="1D3F08AC" w14:textId="77777777" w:rsidR="00D80E3B" w:rsidRPr="0000020F" w:rsidRDefault="00000000">
            <w:pPr>
              <w:adjustRightInd w:val="0"/>
              <w:snapToGrid w:val="0"/>
              <w:spacing w:line="288" w:lineRule="auto"/>
              <w:rPr>
                <w:rFonts w:ascii="宋体" w:hAnsi="宋体" w:cs="宋体"/>
                <w:bCs/>
                <w:kern w:val="0"/>
                <w:sz w:val="21"/>
                <w:szCs w:val="21"/>
              </w:rPr>
            </w:pPr>
            <w:r w:rsidRPr="0000020F">
              <w:rPr>
                <w:rFonts w:ascii="宋体" w:hAnsi="宋体" w:hint="eastAsia"/>
                <w:sz w:val="21"/>
                <w:szCs w:val="21"/>
              </w:rPr>
              <w:t>供应商自201</w:t>
            </w:r>
            <w:r w:rsidRPr="0000020F">
              <w:rPr>
                <w:rFonts w:ascii="宋体" w:hAnsi="宋体"/>
                <w:sz w:val="21"/>
                <w:szCs w:val="21"/>
              </w:rPr>
              <w:t>9</w:t>
            </w:r>
            <w:r w:rsidRPr="0000020F">
              <w:rPr>
                <w:rFonts w:ascii="宋体" w:hAnsi="宋体" w:hint="eastAsia"/>
                <w:sz w:val="21"/>
                <w:szCs w:val="21"/>
              </w:rPr>
              <w:t>年1月1日以来（以合同签订时间为准）同类合同业绩：每提供1份合同业绩得3分，最高得9分。</w:t>
            </w:r>
            <w:r w:rsidRPr="0000020F">
              <w:rPr>
                <w:rFonts w:ascii="宋体" w:hAnsi="宋体" w:cs="宋体" w:hint="eastAsia"/>
                <w:bCs/>
                <w:kern w:val="0"/>
                <w:sz w:val="21"/>
                <w:szCs w:val="21"/>
              </w:rPr>
              <w:t>（以提供的合同复印件为准）</w:t>
            </w:r>
          </w:p>
        </w:tc>
      </w:tr>
      <w:tr w:rsidR="00D80E3B" w:rsidRPr="0000020F" w14:paraId="714DEFC5" w14:textId="77777777">
        <w:trPr>
          <w:trHeight w:val="397"/>
          <w:jc w:val="center"/>
        </w:trPr>
        <w:tc>
          <w:tcPr>
            <w:tcW w:w="9493" w:type="dxa"/>
            <w:gridSpan w:val="3"/>
            <w:vAlign w:val="center"/>
          </w:tcPr>
          <w:p w14:paraId="2610E5D5" w14:textId="77777777" w:rsidR="00D80E3B" w:rsidRPr="0000020F" w:rsidRDefault="00000000">
            <w:pPr>
              <w:pStyle w:val="ad"/>
              <w:adjustRightInd w:val="0"/>
              <w:snapToGrid w:val="0"/>
              <w:spacing w:line="288" w:lineRule="auto"/>
              <w:ind w:firstLine="0"/>
              <w:jc w:val="left"/>
              <w:rPr>
                <w:rFonts w:hAnsi="宋体"/>
                <w:spacing w:val="-6"/>
                <w:sz w:val="21"/>
                <w:szCs w:val="21"/>
              </w:rPr>
            </w:pPr>
            <w:r w:rsidRPr="0000020F">
              <w:rPr>
                <w:rFonts w:hAnsi="宋体" w:hint="eastAsia"/>
                <w:b/>
                <w:spacing w:val="-6"/>
                <w:sz w:val="21"/>
                <w:szCs w:val="21"/>
              </w:rPr>
              <w:t>技术</w:t>
            </w:r>
            <w:r w:rsidRPr="0000020F">
              <w:rPr>
                <w:rFonts w:hAnsi="宋体"/>
                <w:b/>
                <w:spacing w:val="-6"/>
                <w:sz w:val="21"/>
                <w:szCs w:val="21"/>
              </w:rPr>
              <w:t>分</w:t>
            </w:r>
            <w:r w:rsidRPr="0000020F">
              <w:rPr>
                <w:rFonts w:hAnsi="宋体"/>
                <w:b/>
                <w:bCs/>
                <w:spacing w:val="-6"/>
                <w:sz w:val="21"/>
                <w:szCs w:val="21"/>
              </w:rPr>
              <w:t>（</w:t>
            </w:r>
            <w:r w:rsidRPr="0000020F">
              <w:rPr>
                <w:rFonts w:hAnsi="宋体" w:hint="eastAsia"/>
                <w:b/>
                <w:bCs/>
                <w:spacing w:val="-6"/>
                <w:sz w:val="21"/>
                <w:szCs w:val="21"/>
              </w:rPr>
              <w:t>71</w:t>
            </w:r>
            <w:r w:rsidRPr="0000020F">
              <w:rPr>
                <w:rFonts w:hAnsi="宋体"/>
                <w:b/>
                <w:bCs/>
                <w:spacing w:val="-6"/>
                <w:sz w:val="21"/>
                <w:szCs w:val="21"/>
              </w:rPr>
              <w:t>）</w:t>
            </w:r>
          </w:p>
        </w:tc>
      </w:tr>
      <w:tr w:rsidR="00D80E3B" w:rsidRPr="0000020F" w14:paraId="7BC63B91" w14:textId="77777777" w:rsidTr="00493A84">
        <w:trPr>
          <w:trHeight w:val="1178"/>
          <w:jc w:val="center"/>
        </w:trPr>
        <w:tc>
          <w:tcPr>
            <w:tcW w:w="1696" w:type="dxa"/>
            <w:tcBorders>
              <w:left w:val="single" w:sz="4" w:space="0" w:color="auto"/>
              <w:right w:val="single" w:sz="4" w:space="0" w:color="auto"/>
            </w:tcBorders>
            <w:vAlign w:val="center"/>
          </w:tcPr>
          <w:p w14:paraId="55F45F23" w14:textId="77777777" w:rsidR="00D80E3B" w:rsidRPr="0000020F" w:rsidRDefault="00000000">
            <w:pPr>
              <w:adjustRightInd w:val="0"/>
              <w:snapToGrid w:val="0"/>
              <w:spacing w:line="288" w:lineRule="auto"/>
              <w:jc w:val="center"/>
              <w:rPr>
                <w:rFonts w:ascii="宋体" w:hAnsi="宋体"/>
                <w:b/>
                <w:bCs/>
                <w:spacing w:val="-6"/>
                <w:sz w:val="21"/>
                <w:szCs w:val="21"/>
              </w:rPr>
            </w:pPr>
            <w:r w:rsidRPr="0000020F">
              <w:rPr>
                <w:rFonts w:ascii="宋体" w:hAnsi="宋体" w:hint="eastAsia"/>
                <w:b/>
                <w:bCs/>
                <w:spacing w:val="-6"/>
                <w:sz w:val="21"/>
                <w:szCs w:val="21"/>
              </w:rPr>
              <w:t>设计内容</w:t>
            </w:r>
          </w:p>
        </w:tc>
        <w:tc>
          <w:tcPr>
            <w:tcW w:w="709" w:type="dxa"/>
            <w:tcBorders>
              <w:top w:val="single" w:sz="4" w:space="0" w:color="auto"/>
              <w:left w:val="single" w:sz="4" w:space="0" w:color="auto"/>
              <w:right w:val="single" w:sz="4" w:space="0" w:color="auto"/>
            </w:tcBorders>
            <w:vAlign w:val="center"/>
          </w:tcPr>
          <w:p w14:paraId="1AF2A440" w14:textId="77777777" w:rsidR="00D80E3B" w:rsidRPr="0000020F" w:rsidRDefault="00000000">
            <w:pPr>
              <w:adjustRightInd w:val="0"/>
              <w:snapToGrid w:val="0"/>
              <w:spacing w:line="288" w:lineRule="auto"/>
              <w:jc w:val="center"/>
              <w:rPr>
                <w:rFonts w:ascii="宋体" w:hAnsi="宋体" w:cs="宋体"/>
                <w:b/>
                <w:bCs/>
                <w:sz w:val="21"/>
                <w:szCs w:val="21"/>
              </w:rPr>
            </w:pPr>
            <w:r w:rsidRPr="0000020F">
              <w:rPr>
                <w:rFonts w:ascii="宋体" w:hAnsi="宋体" w:cs="宋体" w:hint="eastAsia"/>
                <w:b/>
                <w:bCs/>
                <w:sz w:val="21"/>
                <w:szCs w:val="21"/>
              </w:rPr>
              <w:t>50</w:t>
            </w:r>
          </w:p>
        </w:tc>
        <w:tc>
          <w:tcPr>
            <w:tcW w:w="7088" w:type="dxa"/>
            <w:tcBorders>
              <w:top w:val="single" w:sz="4" w:space="0" w:color="auto"/>
              <w:left w:val="single" w:sz="4" w:space="0" w:color="auto"/>
              <w:bottom w:val="single" w:sz="4" w:space="0" w:color="auto"/>
              <w:right w:val="single" w:sz="4" w:space="0" w:color="auto"/>
            </w:tcBorders>
            <w:vAlign w:val="center"/>
          </w:tcPr>
          <w:p w14:paraId="6993D941"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sz w:val="21"/>
                <w:szCs w:val="21"/>
              </w:rPr>
              <w:t>1</w:t>
            </w:r>
            <w:r w:rsidRPr="0000020F">
              <w:rPr>
                <w:rFonts w:ascii="宋体" w:hAnsi="宋体" w:hint="eastAsia"/>
                <w:sz w:val="21"/>
                <w:szCs w:val="21"/>
              </w:rPr>
              <w:t>.设计“鸿业肇始”“华丽转身”板块方案（板块的内容投放、板块的布局、内容形式等），要求内容准确真实、主题特色突出，表达效果感染力强，设计内容有深度；（</w:t>
            </w:r>
            <w:r w:rsidRPr="0000020F">
              <w:rPr>
                <w:rFonts w:ascii="宋体" w:hAnsi="宋体"/>
                <w:sz w:val="21"/>
                <w:szCs w:val="21"/>
              </w:rPr>
              <w:t>5</w:t>
            </w:r>
            <w:r w:rsidRPr="0000020F">
              <w:rPr>
                <w:rFonts w:ascii="宋体" w:hAnsi="宋体" w:hint="eastAsia"/>
                <w:sz w:val="21"/>
                <w:szCs w:val="21"/>
              </w:rPr>
              <w:t>分）</w:t>
            </w:r>
          </w:p>
          <w:p w14:paraId="680280AE"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sz w:val="21"/>
                <w:szCs w:val="21"/>
              </w:rPr>
              <w:t>2</w:t>
            </w:r>
            <w:r w:rsidRPr="0000020F">
              <w:rPr>
                <w:rFonts w:ascii="宋体" w:hAnsi="宋体" w:hint="eastAsia"/>
                <w:sz w:val="21"/>
                <w:szCs w:val="21"/>
              </w:rPr>
              <w:t>.设计“名校加持”板块方案（板块的内容投放、板块的布局、内容形式等），要求内容准确真实、主题特色突出，表达效果感染力强，设计内容有深度 ；（</w:t>
            </w:r>
            <w:r w:rsidRPr="0000020F">
              <w:rPr>
                <w:rFonts w:ascii="宋体" w:hAnsi="宋体"/>
                <w:sz w:val="21"/>
                <w:szCs w:val="21"/>
              </w:rPr>
              <w:t>5</w:t>
            </w:r>
            <w:r w:rsidRPr="0000020F">
              <w:rPr>
                <w:rFonts w:ascii="宋体" w:hAnsi="宋体" w:hint="eastAsia"/>
                <w:sz w:val="21"/>
                <w:szCs w:val="21"/>
              </w:rPr>
              <w:t>分）</w:t>
            </w:r>
          </w:p>
          <w:p w14:paraId="430F8CE5"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3.设计“名城赋能”板块方案（板块的内容投放、板块的布局、内容形式等），要求内容准确真实、主题特色突出，表达效果感染力强，设计内容有深度 ；（</w:t>
            </w:r>
            <w:r w:rsidRPr="0000020F">
              <w:rPr>
                <w:rFonts w:ascii="宋体" w:hAnsi="宋体"/>
                <w:sz w:val="21"/>
                <w:szCs w:val="21"/>
              </w:rPr>
              <w:t>5</w:t>
            </w:r>
            <w:r w:rsidRPr="0000020F">
              <w:rPr>
                <w:rFonts w:ascii="宋体" w:hAnsi="宋体" w:hint="eastAsia"/>
                <w:sz w:val="21"/>
                <w:szCs w:val="21"/>
              </w:rPr>
              <w:t>分）</w:t>
            </w:r>
          </w:p>
          <w:p w14:paraId="469D066E"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4.设计“科教创新”“五育并举”板块方案（板块的内容投放、板块的布局、内容形式等），要求内容准确真实、主题特色突出，表达效果感染力强，设计内容有深度；（</w:t>
            </w:r>
            <w:r w:rsidRPr="0000020F">
              <w:rPr>
                <w:rFonts w:ascii="宋体" w:hAnsi="宋体"/>
                <w:sz w:val="21"/>
                <w:szCs w:val="21"/>
              </w:rPr>
              <w:t>5</w:t>
            </w:r>
            <w:r w:rsidRPr="0000020F">
              <w:rPr>
                <w:rFonts w:ascii="宋体" w:hAnsi="宋体" w:hint="eastAsia"/>
                <w:sz w:val="21"/>
                <w:szCs w:val="21"/>
              </w:rPr>
              <w:t>分）</w:t>
            </w:r>
          </w:p>
          <w:p w14:paraId="110C909E"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5.设计“国际合作”“活力校园”板块方案（板块的内容投放、板块的布局、内容形式等），要求内容准确真实、主题特色突出，表达效果感染力强，设计内容有深度 ； （</w:t>
            </w:r>
            <w:r w:rsidRPr="0000020F">
              <w:rPr>
                <w:rFonts w:ascii="宋体" w:hAnsi="宋体"/>
                <w:sz w:val="21"/>
                <w:szCs w:val="21"/>
              </w:rPr>
              <w:t>5</w:t>
            </w:r>
            <w:r w:rsidRPr="0000020F">
              <w:rPr>
                <w:rFonts w:ascii="宋体" w:hAnsi="宋体" w:hint="eastAsia"/>
                <w:sz w:val="21"/>
                <w:szCs w:val="21"/>
              </w:rPr>
              <w:t>分）</w:t>
            </w:r>
          </w:p>
          <w:p w14:paraId="2A14AB08"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6.设计“党建引融”“社会支持”板块方案（板块的内容投放、板块的布局、内容形式等），要求内容准确真实、主题特色突出，表达效果感染力强，设计内容有深度 ； （</w:t>
            </w:r>
            <w:r w:rsidRPr="0000020F">
              <w:rPr>
                <w:rFonts w:ascii="宋体" w:hAnsi="宋体"/>
                <w:sz w:val="21"/>
                <w:szCs w:val="21"/>
              </w:rPr>
              <w:t>5</w:t>
            </w:r>
            <w:r w:rsidRPr="0000020F">
              <w:rPr>
                <w:rFonts w:ascii="宋体" w:hAnsi="宋体" w:hint="eastAsia"/>
                <w:sz w:val="21"/>
                <w:szCs w:val="21"/>
              </w:rPr>
              <w:t>分）</w:t>
            </w:r>
          </w:p>
          <w:p w14:paraId="75F21D22"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7.设计“城院星光”“领导关怀”板块方案（板块的内容投放、板块的布局、内容形式等），要求内容准确真实、主题特色突出，表达效果感染力强，设计内容有深度 ；（</w:t>
            </w:r>
            <w:r w:rsidRPr="0000020F">
              <w:rPr>
                <w:rFonts w:ascii="宋体" w:hAnsi="宋体"/>
                <w:sz w:val="21"/>
                <w:szCs w:val="21"/>
              </w:rPr>
              <w:t>5</w:t>
            </w:r>
            <w:r w:rsidRPr="0000020F">
              <w:rPr>
                <w:rFonts w:ascii="宋体" w:hAnsi="宋体" w:hint="eastAsia"/>
                <w:sz w:val="21"/>
                <w:szCs w:val="21"/>
              </w:rPr>
              <w:t>分）</w:t>
            </w:r>
          </w:p>
          <w:p w14:paraId="64548946" w14:textId="77777777" w:rsidR="00D80E3B" w:rsidRPr="0000020F" w:rsidRDefault="00000000">
            <w:pPr>
              <w:pStyle w:val="a1"/>
              <w:rPr>
                <w:rFonts w:ascii="宋体" w:hAnsi="宋体"/>
                <w:szCs w:val="21"/>
              </w:rPr>
            </w:pPr>
            <w:r w:rsidRPr="0000020F">
              <w:rPr>
                <w:rFonts w:hint="eastAsia"/>
              </w:rPr>
              <w:t>8.</w:t>
            </w:r>
            <w:r w:rsidRPr="0000020F">
              <w:rPr>
                <w:rFonts w:ascii="宋体" w:hAnsi="宋体" w:hint="eastAsia"/>
                <w:szCs w:val="21"/>
              </w:rPr>
              <w:t>设计学院风采板块方案（13个学院的板块的布局、内容形式设计等），要求内容准确真实、各学院特色突出，表达效果感染力强；（</w:t>
            </w:r>
            <w:r w:rsidRPr="0000020F">
              <w:rPr>
                <w:rFonts w:ascii="宋体" w:hAnsi="宋体"/>
                <w:szCs w:val="21"/>
              </w:rPr>
              <w:t>5</w:t>
            </w:r>
            <w:r w:rsidRPr="0000020F">
              <w:rPr>
                <w:rFonts w:ascii="宋体" w:hAnsi="宋体" w:hint="eastAsia"/>
                <w:szCs w:val="21"/>
              </w:rPr>
              <w:t>分）</w:t>
            </w:r>
          </w:p>
          <w:p w14:paraId="1A23403D" w14:textId="77777777" w:rsidR="00D80E3B" w:rsidRPr="0000020F" w:rsidRDefault="00000000">
            <w:pPr>
              <w:pStyle w:val="a5"/>
            </w:pPr>
            <w:r w:rsidRPr="0000020F">
              <w:rPr>
                <w:rFonts w:ascii="宋体" w:hAnsi="宋体" w:hint="eastAsia"/>
                <w:szCs w:val="21"/>
              </w:rPr>
              <w:lastRenderedPageBreak/>
              <w:t>9.设计“数字化校园”板块方案（板块的内容投放、板块的布局等），要求内容准确真实、结合数字化手段，主题特色突出，形式新颖，表达效果感染力强；（</w:t>
            </w:r>
            <w:r w:rsidRPr="0000020F">
              <w:rPr>
                <w:rFonts w:ascii="宋体" w:hAnsi="宋体"/>
                <w:szCs w:val="21"/>
              </w:rPr>
              <w:t>5</w:t>
            </w:r>
            <w:r w:rsidRPr="0000020F">
              <w:rPr>
                <w:rFonts w:ascii="宋体" w:hAnsi="宋体" w:hint="eastAsia"/>
                <w:szCs w:val="21"/>
              </w:rPr>
              <w:t>分）</w:t>
            </w:r>
          </w:p>
          <w:p w14:paraId="556416A9" w14:textId="46AD4092"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10.</w:t>
            </w:r>
            <w:r w:rsidRPr="0000020F">
              <w:rPr>
                <w:rFonts w:hint="eastAsia"/>
                <w:kern w:val="0"/>
                <w:sz w:val="21"/>
                <w:szCs w:val="21"/>
                <w:lang w:bidi="ar"/>
              </w:rPr>
              <w:t>设计导</w:t>
            </w:r>
            <w:proofErr w:type="gramStart"/>
            <w:r w:rsidRPr="0000020F">
              <w:rPr>
                <w:rFonts w:hint="eastAsia"/>
                <w:kern w:val="0"/>
                <w:sz w:val="21"/>
                <w:szCs w:val="21"/>
                <w:lang w:bidi="ar"/>
              </w:rPr>
              <w:t>览</w:t>
            </w:r>
            <w:proofErr w:type="gramEnd"/>
            <w:r w:rsidRPr="0000020F">
              <w:rPr>
                <w:rFonts w:hint="eastAsia"/>
                <w:kern w:val="0"/>
                <w:sz w:val="21"/>
                <w:szCs w:val="21"/>
                <w:lang w:bidi="ar"/>
              </w:rPr>
              <w:t>手册</w:t>
            </w:r>
            <w:r w:rsidR="0000020F">
              <w:rPr>
                <w:rFonts w:hint="eastAsia"/>
                <w:kern w:val="0"/>
                <w:sz w:val="21"/>
                <w:szCs w:val="21"/>
                <w:lang w:bidi="ar"/>
              </w:rPr>
              <w:t>（</w:t>
            </w:r>
            <w:r w:rsidR="0000020F" w:rsidRPr="0000020F">
              <w:rPr>
                <w:rFonts w:hint="eastAsia"/>
                <w:kern w:val="0"/>
                <w:sz w:val="21"/>
                <w:szCs w:val="21"/>
                <w:lang w:bidi="ar"/>
              </w:rPr>
              <w:t>手册</w:t>
            </w:r>
            <w:r w:rsidR="0000020F">
              <w:rPr>
                <w:rFonts w:hint="eastAsia"/>
                <w:kern w:val="0"/>
                <w:sz w:val="21"/>
                <w:szCs w:val="21"/>
                <w:lang w:bidi="ar"/>
              </w:rPr>
              <w:t>尺寸、</w:t>
            </w:r>
            <w:r w:rsidR="0000020F" w:rsidRPr="0000020F">
              <w:rPr>
                <w:rFonts w:hint="eastAsia"/>
                <w:kern w:val="0"/>
                <w:sz w:val="21"/>
                <w:szCs w:val="21"/>
                <w:lang w:bidi="ar"/>
              </w:rPr>
              <w:t>手册</w:t>
            </w:r>
            <w:r w:rsidR="0000020F">
              <w:rPr>
                <w:rFonts w:hint="eastAsia"/>
                <w:kern w:val="0"/>
                <w:sz w:val="21"/>
                <w:szCs w:val="21"/>
                <w:lang w:bidi="ar"/>
              </w:rPr>
              <w:t>内容概述、</w:t>
            </w:r>
            <w:r w:rsidR="0000020F">
              <w:rPr>
                <w:rFonts w:ascii="宋体" w:hAnsi="宋体" w:hint="eastAsia"/>
                <w:sz w:val="21"/>
                <w:szCs w:val="21"/>
              </w:rPr>
              <w:t>手册</w:t>
            </w:r>
            <w:r w:rsidR="0000020F" w:rsidRPr="00773F2C">
              <w:rPr>
                <w:rFonts w:ascii="宋体" w:hAnsi="宋体" w:hint="eastAsia"/>
                <w:sz w:val="21"/>
                <w:szCs w:val="21"/>
              </w:rPr>
              <w:t>插图</w:t>
            </w:r>
            <w:r w:rsidR="0000020F">
              <w:rPr>
                <w:rFonts w:ascii="宋体" w:hAnsi="宋体" w:hint="eastAsia"/>
                <w:sz w:val="21"/>
                <w:szCs w:val="21"/>
              </w:rPr>
              <w:t>设计等</w:t>
            </w:r>
            <w:r w:rsidR="0000020F">
              <w:rPr>
                <w:rFonts w:hint="eastAsia"/>
                <w:kern w:val="0"/>
                <w:sz w:val="21"/>
                <w:szCs w:val="21"/>
                <w:lang w:bidi="ar"/>
              </w:rPr>
              <w:t>）</w:t>
            </w:r>
            <w:r w:rsidRPr="0000020F">
              <w:rPr>
                <w:rFonts w:hint="eastAsia"/>
                <w:kern w:val="0"/>
                <w:sz w:val="21"/>
                <w:szCs w:val="21"/>
                <w:lang w:bidi="ar"/>
              </w:rPr>
              <w:t>（</w:t>
            </w:r>
            <w:r w:rsidRPr="0000020F">
              <w:rPr>
                <w:rFonts w:hint="eastAsia"/>
                <w:kern w:val="0"/>
                <w:sz w:val="21"/>
                <w:szCs w:val="21"/>
                <w:lang w:bidi="ar"/>
              </w:rPr>
              <w:t>5</w:t>
            </w:r>
            <w:r w:rsidRPr="0000020F">
              <w:rPr>
                <w:rFonts w:hint="eastAsia"/>
                <w:kern w:val="0"/>
                <w:sz w:val="21"/>
                <w:szCs w:val="21"/>
                <w:lang w:bidi="ar"/>
              </w:rPr>
              <w:t>分）</w:t>
            </w:r>
          </w:p>
        </w:tc>
      </w:tr>
      <w:tr w:rsidR="00D80E3B" w:rsidRPr="0000020F" w14:paraId="7061F0C4" w14:textId="77777777" w:rsidTr="00493A84">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EE81246" w14:textId="42BB49E9" w:rsidR="00D80E3B" w:rsidRPr="0000020F" w:rsidRDefault="001A7AA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实施</w:t>
            </w:r>
            <w:r w:rsidRPr="0000020F">
              <w:rPr>
                <w:rFonts w:ascii="宋体" w:hAnsi="宋体" w:cs="宋体" w:hint="eastAsia"/>
                <w:b/>
                <w:bCs/>
                <w:sz w:val="21"/>
                <w:szCs w:val="21"/>
              </w:rPr>
              <w:t>方案</w:t>
            </w:r>
          </w:p>
        </w:tc>
        <w:tc>
          <w:tcPr>
            <w:tcW w:w="709" w:type="dxa"/>
            <w:tcBorders>
              <w:top w:val="single" w:sz="4" w:space="0" w:color="auto"/>
              <w:left w:val="single" w:sz="4" w:space="0" w:color="auto"/>
              <w:bottom w:val="single" w:sz="4" w:space="0" w:color="auto"/>
              <w:right w:val="single" w:sz="4" w:space="0" w:color="auto"/>
            </w:tcBorders>
            <w:vAlign w:val="center"/>
          </w:tcPr>
          <w:p w14:paraId="2811F726" w14:textId="4DA32552" w:rsidR="00D80E3B" w:rsidRPr="0000020F" w:rsidRDefault="00FE6EE3">
            <w:pPr>
              <w:adjustRightInd w:val="0"/>
              <w:snapToGrid w:val="0"/>
              <w:spacing w:line="288" w:lineRule="auto"/>
              <w:jc w:val="center"/>
              <w:rPr>
                <w:rFonts w:ascii="宋体" w:hAnsi="宋体" w:cs="宋体"/>
                <w:b/>
                <w:bCs/>
                <w:sz w:val="21"/>
                <w:szCs w:val="21"/>
              </w:rPr>
            </w:pPr>
            <w:r>
              <w:rPr>
                <w:rFonts w:ascii="宋体" w:hAnsi="宋体" w:cs="宋体"/>
                <w:b/>
                <w:bCs/>
                <w:sz w:val="21"/>
                <w:szCs w:val="21"/>
              </w:rPr>
              <w:t>16</w:t>
            </w:r>
          </w:p>
        </w:tc>
        <w:tc>
          <w:tcPr>
            <w:tcW w:w="7088" w:type="dxa"/>
            <w:tcBorders>
              <w:top w:val="single" w:sz="4" w:space="0" w:color="auto"/>
              <w:left w:val="single" w:sz="4" w:space="0" w:color="auto"/>
              <w:bottom w:val="single" w:sz="4" w:space="0" w:color="auto"/>
              <w:right w:val="single" w:sz="4" w:space="0" w:color="auto"/>
            </w:tcBorders>
            <w:vAlign w:val="center"/>
          </w:tcPr>
          <w:p w14:paraId="32FD04FF" w14:textId="61A62CA1" w:rsidR="00D80E3B" w:rsidRPr="0000020F" w:rsidRDefault="00FE6EE3">
            <w:pPr>
              <w:adjustRightInd w:val="0"/>
              <w:snapToGrid w:val="0"/>
              <w:spacing w:line="288" w:lineRule="auto"/>
              <w:rPr>
                <w:rFonts w:ascii="宋体" w:hAnsi="宋体"/>
                <w:sz w:val="21"/>
                <w:szCs w:val="21"/>
              </w:rPr>
            </w:pPr>
            <w:r>
              <w:rPr>
                <w:rFonts w:ascii="宋体" w:hAnsi="宋体" w:hint="eastAsia"/>
                <w:sz w:val="21"/>
                <w:szCs w:val="21"/>
              </w:rPr>
              <w:t>项目配备人员</w:t>
            </w:r>
            <w:r w:rsidRPr="0000020F">
              <w:rPr>
                <w:rFonts w:ascii="宋体" w:hAnsi="宋体" w:hint="eastAsia"/>
                <w:sz w:val="21"/>
                <w:szCs w:val="21"/>
              </w:rPr>
              <w:t>和</w:t>
            </w:r>
            <w:r>
              <w:rPr>
                <w:rFonts w:ascii="宋体" w:hAnsi="宋体" w:hint="eastAsia"/>
                <w:sz w:val="21"/>
                <w:szCs w:val="21"/>
              </w:rPr>
              <w:t>选定</w:t>
            </w:r>
            <w:r w:rsidRPr="0000020F">
              <w:rPr>
                <w:rFonts w:ascii="宋体" w:hAnsi="宋体" w:hint="eastAsia"/>
                <w:sz w:val="21"/>
                <w:szCs w:val="21"/>
              </w:rPr>
              <w:t>材料投入及其保证措施；（</w:t>
            </w:r>
            <w:r>
              <w:rPr>
                <w:rFonts w:ascii="宋体" w:hAnsi="宋体"/>
                <w:sz w:val="21"/>
                <w:szCs w:val="21"/>
              </w:rPr>
              <w:t>4</w:t>
            </w:r>
            <w:r w:rsidRPr="0000020F">
              <w:rPr>
                <w:rFonts w:ascii="宋体" w:hAnsi="宋体" w:hint="eastAsia"/>
                <w:sz w:val="21"/>
                <w:szCs w:val="21"/>
              </w:rPr>
              <w:t>分）</w:t>
            </w:r>
          </w:p>
          <w:p w14:paraId="2FB56F0C" w14:textId="76056D66" w:rsidR="00D80E3B" w:rsidRPr="0000020F" w:rsidRDefault="001A7AA1">
            <w:pPr>
              <w:adjustRightInd w:val="0"/>
              <w:snapToGrid w:val="0"/>
              <w:spacing w:line="288" w:lineRule="auto"/>
              <w:rPr>
                <w:rFonts w:ascii="宋体" w:hAnsi="宋体"/>
                <w:sz w:val="21"/>
                <w:szCs w:val="21"/>
              </w:rPr>
            </w:pPr>
            <w:r>
              <w:rPr>
                <w:rFonts w:ascii="宋体" w:hAnsi="宋体" w:hint="eastAsia"/>
                <w:sz w:val="21"/>
                <w:szCs w:val="21"/>
              </w:rPr>
              <w:t>项目</w:t>
            </w:r>
            <w:r w:rsidRPr="0000020F">
              <w:rPr>
                <w:rFonts w:ascii="宋体" w:hAnsi="宋体" w:hint="eastAsia"/>
                <w:sz w:val="21"/>
                <w:szCs w:val="21"/>
              </w:rPr>
              <w:t>进度计划和各阶段进度的保证措施及违约责任承诺；（</w:t>
            </w:r>
            <w:r w:rsidR="00FE6EE3">
              <w:rPr>
                <w:rFonts w:ascii="宋体" w:hAnsi="宋体"/>
                <w:sz w:val="21"/>
                <w:szCs w:val="21"/>
              </w:rPr>
              <w:t>4</w:t>
            </w:r>
            <w:r w:rsidRPr="0000020F">
              <w:rPr>
                <w:rFonts w:ascii="宋体" w:hAnsi="宋体" w:hint="eastAsia"/>
                <w:sz w:val="21"/>
                <w:szCs w:val="21"/>
              </w:rPr>
              <w:t>分）</w:t>
            </w:r>
          </w:p>
          <w:p w14:paraId="548355EF" w14:textId="21CFDF1D" w:rsidR="00D80E3B" w:rsidRPr="0000020F" w:rsidRDefault="00000000" w:rsidP="00FE6EE3">
            <w:pPr>
              <w:adjustRightInd w:val="0"/>
              <w:snapToGrid w:val="0"/>
              <w:spacing w:line="288" w:lineRule="auto"/>
              <w:rPr>
                <w:rFonts w:ascii="宋体" w:hAnsi="宋体"/>
                <w:sz w:val="21"/>
                <w:szCs w:val="21"/>
              </w:rPr>
            </w:pPr>
            <w:r w:rsidRPr="0000020F">
              <w:rPr>
                <w:rFonts w:ascii="宋体" w:hAnsi="宋体" w:hint="eastAsia"/>
                <w:sz w:val="21"/>
                <w:szCs w:val="21"/>
              </w:rPr>
              <w:t>工艺及质量保证的措施</w:t>
            </w:r>
            <w:r w:rsidR="00FE6EE3">
              <w:rPr>
                <w:rFonts w:ascii="宋体" w:hAnsi="宋体" w:hint="eastAsia"/>
                <w:sz w:val="21"/>
                <w:szCs w:val="21"/>
              </w:rPr>
              <w:t>（保护性</w:t>
            </w:r>
            <w:r w:rsidR="00FE6EE3" w:rsidRPr="00773F2C">
              <w:rPr>
                <w:rFonts w:ascii="宋体" w:hAnsi="宋体" w:hint="eastAsia"/>
                <w:sz w:val="21"/>
                <w:szCs w:val="21"/>
              </w:rPr>
              <w:t>拆除</w:t>
            </w:r>
            <w:r w:rsidR="00FE6EE3">
              <w:rPr>
                <w:rFonts w:ascii="宋体" w:hAnsi="宋体" w:hint="eastAsia"/>
                <w:sz w:val="21"/>
                <w:szCs w:val="21"/>
              </w:rPr>
              <w:t>、</w:t>
            </w:r>
            <w:r w:rsidR="00FE6EE3" w:rsidRPr="00FE6EE3">
              <w:rPr>
                <w:rFonts w:ascii="宋体" w:hAnsi="宋体" w:hint="eastAsia"/>
                <w:sz w:val="21"/>
                <w:szCs w:val="21"/>
              </w:rPr>
              <w:t>乳胶漆修补</w:t>
            </w:r>
            <w:r w:rsidR="00FE6EE3">
              <w:rPr>
                <w:rFonts w:ascii="宋体" w:hAnsi="宋体" w:hint="eastAsia"/>
                <w:sz w:val="21"/>
                <w:szCs w:val="21"/>
              </w:rPr>
              <w:t>、</w:t>
            </w:r>
            <w:r w:rsidR="00FE6EE3" w:rsidRPr="00FE6EE3">
              <w:rPr>
                <w:rFonts w:ascii="宋体" w:hAnsi="宋体" w:hint="eastAsia"/>
                <w:sz w:val="21"/>
                <w:szCs w:val="21"/>
              </w:rPr>
              <w:t>墙面乳胶漆喷刷</w:t>
            </w:r>
            <w:r w:rsidR="00FE6EE3">
              <w:rPr>
                <w:rFonts w:ascii="宋体" w:hAnsi="宋体" w:hint="eastAsia"/>
                <w:sz w:val="21"/>
                <w:szCs w:val="21"/>
              </w:rPr>
              <w:t>等工艺）</w:t>
            </w:r>
            <w:r w:rsidRPr="0000020F">
              <w:rPr>
                <w:rFonts w:ascii="宋体" w:hAnsi="宋体" w:hint="eastAsia"/>
                <w:sz w:val="21"/>
                <w:szCs w:val="21"/>
              </w:rPr>
              <w:t>；（</w:t>
            </w:r>
            <w:r w:rsidR="00FE6EE3">
              <w:rPr>
                <w:rFonts w:ascii="宋体" w:hAnsi="宋体"/>
                <w:sz w:val="21"/>
                <w:szCs w:val="21"/>
              </w:rPr>
              <w:t>4</w:t>
            </w:r>
            <w:r w:rsidRPr="0000020F">
              <w:rPr>
                <w:rFonts w:ascii="宋体" w:hAnsi="宋体" w:hint="eastAsia"/>
                <w:sz w:val="21"/>
                <w:szCs w:val="21"/>
              </w:rPr>
              <w:t>分）</w:t>
            </w:r>
          </w:p>
          <w:p w14:paraId="4D8487FE" w14:textId="11127BC2" w:rsidR="00D80E3B" w:rsidRPr="0000020F" w:rsidRDefault="00FE6EE3">
            <w:pPr>
              <w:pStyle w:val="a1"/>
            </w:pPr>
            <w:r>
              <w:rPr>
                <w:rFonts w:hint="eastAsia"/>
              </w:rPr>
              <w:t>改造过程中</w:t>
            </w:r>
            <w:r w:rsidRPr="0000020F">
              <w:rPr>
                <w:rFonts w:hint="eastAsia"/>
              </w:rPr>
              <w:t>环境保护管理体系与措施；（</w:t>
            </w:r>
            <w:r>
              <w:t>4</w:t>
            </w:r>
            <w:r w:rsidRPr="0000020F">
              <w:rPr>
                <w:rFonts w:hint="eastAsia"/>
              </w:rPr>
              <w:t>分）</w:t>
            </w:r>
          </w:p>
        </w:tc>
      </w:tr>
      <w:tr w:rsidR="00D80E3B" w14:paraId="339E2AD8" w14:textId="77777777" w:rsidTr="00493A84">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85E72B4" w14:textId="77777777" w:rsidR="00D80E3B" w:rsidRPr="0000020F" w:rsidRDefault="00000000">
            <w:pPr>
              <w:adjustRightInd w:val="0"/>
              <w:snapToGrid w:val="0"/>
              <w:spacing w:line="288" w:lineRule="auto"/>
              <w:jc w:val="center"/>
              <w:rPr>
                <w:rFonts w:ascii="宋体" w:hAnsi="宋体" w:cs="宋体"/>
                <w:b/>
                <w:bCs/>
                <w:sz w:val="21"/>
                <w:szCs w:val="21"/>
              </w:rPr>
            </w:pPr>
            <w:r w:rsidRPr="0000020F">
              <w:rPr>
                <w:rFonts w:ascii="宋体" w:hAnsi="宋体" w:cs="宋体" w:hint="eastAsia"/>
                <w:b/>
                <w:bCs/>
                <w:sz w:val="21"/>
                <w:szCs w:val="21"/>
              </w:rPr>
              <w:t>更新服务</w:t>
            </w:r>
          </w:p>
        </w:tc>
        <w:tc>
          <w:tcPr>
            <w:tcW w:w="709" w:type="dxa"/>
            <w:tcBorders>
              <w:top w:val="single" w:sz="4" w:space="0" w:color="auto"/>
              <w:left w:val="single" w:sz="4" w:space="0" w:color="auto"/>
              <w:bottom w:val="single" w:sz="4" w:space="0" w:color="auto"/>
              <w:right w:val="single" w:sz="4" w:space="0" w:color="auto"/>
            </w:tcBorders>
            <w:vAlign w:val="center"/>
          </w:tcPr>
          <w:p w14:paraId="5A636BFC" w14:textId="2FD66230" w:rsidR="00D80E3B" w:rsidRPr="0000020F" w:rsidRDefault="00FE6EE3">
            <w:pPr>
              <w:adjustRightInd w:val="0"/>
              <w:snapToGrid w:val="0"/>
              <w:spacing w:line="288" w:lineRule="auto"/>
              <w:jc w:val="center"/>
              <w:rPr>
                <w:rFonts w:ascii="宋体" w:hAnsi="宋体" w:cs="宋体"/>
                <w:b/>
                <w:bCs/>
                <w:sz w:val="21"/>
                <w:szCs w:val="21"/>
              </w:rPr>
            </w:pPr>
            <w:r>
              <w:rPr>
                <w:rFonts w:ascii="宋体" w:hAnsi="宋体" w:cs="宋体"/>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14:paraId="3332817B" w14:textId="77777777" w:rsidR="00D80E3B" w:rsidRPr="0000020F" w:rsidRDefault="00000000">
            <w:pPr>
              <w:adjustRightInd w:val="0"/>
              <w:snapToGrid w:val="0"/>
              <w:spacing w:line="288" w:lineRule="auto"/>
              <w:rPr>
                <w:rFonts w:ascii="宋体" w:hAnsi="宋体"/>
                <w:sz w:val="21"/>
                <w:szCs w:val="21"/>
              </w:rPr>
            </w:pPr>
            <w:r w:rsidRPr="0000020F">
              <w:rPr>
                <w:rFonts w:ascii="宋体" w:hAnsi="宋体" w:hint="eastAsia"/>
                <w:sz w:val="21"/>
                <w:szCs w:val="21"/>
              </w:rPr>
              <w:t>展厅布置完毕3个月内提供的修改更新服务（服务内容、服务承诺、响应时间、服务方式、人员配备）。</w:t>
            </w:r>
          </w:p>
        </w:tc>
      </w:tr>
    </w:tbl>
    <w:p w14:paraId="55DE6E2B" w14:textId="77777777" w:rsidR="00D80E3B" w:rsidRDefault="00D80E3B">
      <w:pPr>
        <w:pStyle w:val="a1"/>
      </w:pPr>
    </w:p>
    <w:p w14:paraId="51354F52" w14:textId="77777777" w:rsidR="00D80E3B" w:rsidRDefault="00000000">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00F1573A" w14:textId="753E85BB" w:rsidR="00493A84" w:rsidRPr="00493A84" w:rsidRDefault="00493A84" w:rsidP="00493A84">
      <w:pPr>
        <w:adjustRightInd w:val="0"/>
        <w:snapToGrid w:val="0"/>
        <w:spacing w:line="288" w:lineRule="auto"/>
        <w:jc w:val="left"/>
        <w:rPr>
          <w:rFonts w:ascii="宋体" w:hAnsi="宋体"/>
          <w:b/>
          <w:sz w:val="21"/>
          <w:szCs w:val="21"/>
        </w:rPr>
      </w:pPr>
      <w:r w:rsidRPr="006867DA">
        <w:rPr>
          <w:rFonts w:ascii="宋体" w:hAnsi="宋体"/>
          <w:b/>
          <w:sz w:val="21"/>
          <w:szCs w:val="21"/>
        </w:rPr>
        <w:t>1.</w:t>
      </w:r>
      <w:r w:rsidRPr="006867DA">
        <w:rPr>
          <w:rFonts w:ascii="宋体" w:hAnsi="宋体" w:hint="eastAsia"/>
          <w:b/>
          <w:sz w:val="21"/>
          <w:szCs w:val="21"/>
        </w:rPr>
        <w:t>根据《政府</w:t>
      </w:r>
      <w:r w:rsidRPr="00493A84">
        <w:rPr>
          <w:rFonts w:ascii="宋体" w:hAnsi="宋体" w:hint="eastAsia"/>
          <w:b/>
          <w:sz w:val="21"/>
          <w:szCs w:val="21"/>
        </w:rPr>
        <w:t>采购促进中小企业发展管理办法》（财库〔2020〕46号）、《关于进一步加大政府采购支持中小企业力度的通知》（财库〔</w:t>
      </w:r>
      <w:r w:rsidRPr="00493A84">
        <w:rPr>
          <w:rFonts w:ascii="宋体" w:hAnsi="宋体"/>
          <w:b/>
          <w:sz w:val="21"/>
          <w:szCs w:val="21"/>
        </w:rPr>
        <w:t>2022〕19号）</w:t>
      </w:r>
      <w:r w:rsidRPr="00493A84">
        <w:rPr>
          <w:rFonts w:ascii="宋体" w:hAnsi="宋体" w:hint="eastAsia"/>
          <w:b/>
          <w:sz w:val="21"/>
          <w:szCs w:val="21"/>
        </w:rPr>
        <w:t>的规定：</w:t>
      </w:r>
    </w:p>
    <w:p w14:paraId="0530E59E" w14:textId="45AC0551" w:rsidR="00D80E3B" w:rsidRPr="00493A84" w:rsidRDefault="00493A84" w:rsidP="00493A84">
      <w:pPr>
        <w:adjustRightInd w:val="0"/>
        <w:snapToGrid w:val="0"/>
        <w:spacing w:line="288" w:lineRule="auto"/>
        <w:jc w:val="left"/>
        <w:rPr>
          <w:rFonts w:ascii="宋体" w:hAnsi="宋体"/>
          <w:b/>
          <w:sz w:val="21"/>
          <w:szCs w:val="21"/>
        </w:rPr>
      </w:pPr>
      <w:r w:rsidRPr="00493A84">
        <w:rPr>
          <w:rFonts w:ascii="宋体" w:hAnsi="宋体" w:hint="eastAsia"/>
          <w:b/>
          <w:sz w:val="21"/>
          <w:szCs w:val="21"/>
        </w:rPr>
        <w:t>对符合规定的小</w:t>
      </w:r>
      <w:proofErr w:type="gramStart"/>
      <w:r w:rsidRPr="00493A84">
        <w:rPr>
          <w:rFonts w:ascii="宋体" w:hAnsi="宋体" w:hint="eastAsia"/>
          <w:b/>
          <w:sz w:val="21"/>
          <w:szCs w:val="21"/>
        </w:rPr>
        <w:t>微企业</w:t>
      </w:r>
      <w:proofErr w:type="gramEnd"/>
      <w:r w:rsidRPr="00493A84">
        <w:rPr>
          <w:rFonts w:ascii="宋体" w:hAnsi="宋体" w:hint="eastAsia"/>
          <w:b/>
          <w:sz w:val="21"/>
          <w:szCs w:val="21"/>
        </w:rPr>
        <w:t>报价给予</w:t>
      </w:r>
      <w:r w:rsidRPr="00493A84">
        <w:rPr>
          <w:rFonts w:ascii="宋体" w:hAnsi="宋体"/>
          <w:b/>
          <w:sz w:val="21"/>
          <w:szCs w:val="21"/>
        </w:rPr>
        <w:t>20</w:t>
      </w:r>
      <w:r w:rsidRPr="00493A84">
        <w:rPr>
          <w:rFonts w:ascii="宋体" w:hAnsi="宋体" w:hint="eastAsia"/>
          <w:b/>
          <w:sz w:val="21"/>
          <w:szCs w:val="21"/>
        </w:rPr>
        <w:t>%的扣除后计算价格得分。</w:t>
      </w:r>
    </w:p>
    <w:p w14:paraId="3FE5964C" w14:textId="77777777" w:rsidR="00D80E3B" w:rsidRDefault="00000000">
      <w:pPr>
        <w:adjustRightInd w:val="0"/>
        <w:snapToGrid w:val="0"/>
        <w:spacing w:line="288" w:lineRule="auto"/>
        <w:rPr>
          <w:rFonts w:ascii="宋体" w:hAnsi="宋体"/>
          <w:b/>
          <w:bCs/>
          <w:spacing w:val="-6"/>
          <w:sz w:val="21"/>
          <w:szCs w:val="21"/>
        </w:rPr>
      </w:pPr>
      <w:bookmarkStart w:id="46" w:name="_Hlk81817373"/>
      <w:bookmarkStart w:id="47" w:name="_Hlk81817387"/>
      <w:r w:rsidRPr="00493A84">
        <w:rPr>
          <w:rFonts w:ascii="宋体" w:hAnsi="宋体" w:hint="eastAsia"/>
          <w:b/>
          <w:bCs/>
          <w:spacing w:val="-6"/>
          <w:sz w:val="21"/>
          <w:szCs w:val="21"/>
        </w:rPr>
        <w:t>2</w:t>
      </w:r>
      <w:r w:rsidRPr="00493A84">
        <w:rPr>
          <w:rFonts w:ascii="宋体" w:hAnsi="宋体"/>
          <w:b/>
          <w:bCs/>
          <w:spacing w:val="-6"/>
          <w:sz w:val="21"/>
          <w:szCs w:val="21"/>
        </w:rPr>
        <w:t>.</w:t>
      </w:r>
      <w:r w:rsidRPr="00493A84">
        <w:rPr>
          <w:rFonts w:ascii="宋体" w:hAnsi="宋体" w:hint="eastAsia"/>
          <w:b/>
          <w:bCs/>
          <w:spacing w:val="-6"/>
          <w:sz w:val="21"/>
          <w:szCs w:val="21"/>
        </w:rPr>
        <w:t>根据《</w:t>
      </w:r>
      <w:r w:rsidRPr="00493A84">
        <w:rPr>
          <w:rFonts w:ascii="宋体" w:hAnsi="宋体"/>
          <w:b/>
          <w:bCs/>
          <w:spacing w:val="-6"/>
          <w:sz w:val="21"/>
          <w:szCs w:val="21"/>
        </w:rPr>
        <w:t>关于政府采购支持监狱企业发展有关问题的通知</w:t>
      </w:r>
      <w:r w:rsidRPr="00493A84">
        <w:rPr>
          <w:rFonts w:ascii="宋体" w:hAnsi="宋体" w:hint="eastAsia"/>
          <w:b/>
          <w:bCs/>
          <w:spacing w:val="-6"/>
          <w:sz w:val="21"/>
          <w:szCs w:val="21"/>
        </w:rPr>
        <w:t>》（</w:t>
      </w:r>
      <w:r w:rsidRPr="00493A84">
        <w:rPr>
          <w:rFonts w:ascii="宋体" w:hAnsi="宋体"/>
          <w:b/>
          <w:bCs/>
          <w:spacing w:val="-6"/>
          <w:sz w:val="21"/>
          <w:szCs w:val="21"/>
        </w:rPr>
        <w:t>财库</w:t>
      </w:r>
      <w:r>
        <w:rPr>
          <w:rFonts w:ascii="宋体" w:hAnsi="宋体"/>
          <w:b/>
          <w:bCs/>
          <w:spacing w:val="-6"/>
          <w:sz w:val="21"/>
          <w:szCs w:val="21"/>
        </w:rPr>
        <w:t>[2014]68号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p>
    <w:bookmarkEnd w:id="46"/>
    <w:p w14:paraId="65C3A86A"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p>
    <w:bookmarkEnd w:id="47"/>
    <w:p w14:paraId="1E20DD4D" w14:textId="77777777" w:rsidR="00D80E3B" w:rsidRDefault="00000000">
      <w:pPr>
        <w:adjustRightInd w:val="0"/>
        <w:snapToGrid w:val="0"/>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6DD690F0" w14:textId="77777777" w:rsidR="00D80E3B" w:rsidRDefault="00D80E3B">
      <w:pPr>
        <w:adjustRightInd w:val="0"/>
        <w:snapToGrid w:val="0"/>
        <w:spacing w:line="288" w:lineRule="auto"/>
        <w:jc w:val="center"/>
        <w:rPr>
          <w:rFonts w:ascii="宋体" w:hAnsi="宋体"/>
          <w:b/>
          <w:bCs/>
          <w:spacing w:val="-6"/>
          <w:sz w:val="21"/>
          <w:szCs w:val="21"/>
        </w:rPr>
      </w:pPr>
    </w:p>
    <w:p w14:paraId="5B832958" w14:textId="77777777" w:rsidR="00D80E3B" w:rsidRDefault="00000000">
      <w:pPr>
        <w:adjustRightInd w:val="0"/>
        <w:snapToGrid w:val="0"/>
        <w:spacing w:line="288" w:lineRule="auto"/>
        <w:jc w:val="center"/>
        <w:rPr>
          <w:rFonts w:ascii="宋体" w:hAnsi="宋体" w:cs="宋体"/>
          <w:b/>
          <w:spacing w:val="-6"/>
          <w:sz w:val="21"/>
          <w:szCs w:val="21"/>
        </w:rPr>
      </w:pPr>
      <w:r>
        <w:rPr>
          <w:rFonts w:ascii="宋体" w:hAnsi="宋体" w:cs="宋体" w:hint="eastAsia"/>
          <w:b/>
          <w:spacing w:val="-6"/>
          <w:sz w:val="21"/>
          <w:szCs w:val="21"/>
        </w:rPr>
        <w:t>浙大城市学院</w:t>
      </w:r>
    </w:p>
    <w:p w14:paraId="51D5ED02"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spacing w:val="-6"/>
          <w:sz w:val="21"/>
          <w:szCs w:val="21"/>
        </w:rPr>
        <w:t>采购合同</w:t>
      </w:r>
    </w:p>
    <w:p w14:paraId="16F24FFA" w14:textId="77777777" w:rsidR="00D80E3B" w:rsidRDefault="00D80E3B">
      <w:pPr>
        <w:adjustRightInd w:val="0"/>
        <w:snapToGrid w:val="0"/>
        <w:spacing w:line="288" w:lineRule="auto"/>
        <w:rPr>
          <w:rFonts w:ascii="宋体" w:hAnsi="宋体"/>
          <w:spacing w:val="-6"/>
          <w:sz w:val="21"/>
          <w:szCs w:val="21"/>
        </w:rPr>
      </w:pPr>
    </w:p>
    <w:p w14:paraId="445C04CC" w14:textId="77777777" w:rsidR="003C2140" w:rsidRDefault="003C2140" w:rsidP="003C214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Pr>
          <w:rFonts w:ascii="宋体" w:hAnsi="宋体"/>
          <w:b/>
          <w:bCs/>
          <w:spacing w:val="-6"/>
          <w:sz w:val="21"/>
          <w:szCs w:val="21"/>
        </w:rPr>
        <w:t xml:space="preserve"> </w:t>
      </w:r>
    </w:p>
    <w:p w14:paraId="1930D217" w14:textId="77777777" w:rsidR="003C2140" w:rsidRDefault="003C2140" w:rsidP="003C214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w:t>
      </w:r>
    </w:p>
    <w:p w14:paraId="00F876E1" w14:textId="77777777" w:rsidR="003C2140" w:rsidRDefault="003C2140" w:rsidP="003C214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56F543E5" w14:textId="77777777" w:rsidR="003C2140" w:rsidRDefault="003C2140" w:rsidP="003C214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1A3A7DD7" w14:textId="77777777" w:rsidR="003C2140" w:rsidRDefault="003C2140" w:rsidP="003C214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50FA5149" w14:textId="77777777" w:rsidR="003C2140" w:rsidRDefault="003C2140" w:rsidP="003C2140">
      <w:pPr>
        <w:adjustRightInd w:val="0"/>
        <w:snapToGrid w:val="0"/>
        <w:spacing w:line="288" w:lineRule="auto"/>
        <w:rPr>
          <w:rFonts w:ascii="宋体" w:hAnsi="宋体"/>
          <w:spacing w:val="-6"/>
          <w:sz w:val="21"/>
          <w:szCs w:val="21"/>
        </w:rPr>
      </w:pPr>
    </w:p>
    <w:p w14:paraId="2E0D2F7E" w14:textId="77777777" w:rsidR="003C2140" w:rsidRDefault="003C2140" w:rsidP="003C2140">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4AE3C3AC" w14:textId="77777777" w:rsidR="003C2140" w:rsidRDefault="003C2140" w:rsidP="003C2140">
      <w:pPr>
        <w:adjustRightInd w:val="0"/>
        <w:snapToGrid w:val="0"/>
        <w:spacing w:line="288" w:lineRule="auto"/>
        <w:rPr>
          <w:rFonts w:ascii="宋体" w:hAnsi="宋体" w:cs="宋体"/>
          <w:b/>
          <w:spacing w:val="-6"/>
          <w:sz w:val="21"/>
          <w:szCs w:val="21"/>
        </w:rPr>
      </w:pPr>
    </w:p>
    <w:p w14:paraId="1ED68197" w14:textId="77777777" w:rsidR="003C2140" w:rsidRDefault="003C2140" w:rsidP="003C2140">
      <w:pPr>
        <w:adjustRightInd w:val="0"/>
        <w:snapToGrid w:val="0"/>
        <w:spacing w:line="288" w:lineRule="auto"/>
        <w:rPr>
          <w:rFonts w:ascii="宋体" w:hAnsi="宋体"/>
          <w:b/>
          <w:spacing w:val="-6"/>
          <w:sz w:val="21"/>
          <w:szCs w:val="21"/>
        </w:rPr>
      </w:pPr>
      <w:bookmarkStart w:id="48" w:name="_Hlk104880408"/>
      <w:r>
        <w:rPr>
          <w:rFonts w:ascii="宋体" w:hAnsi="宋体"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3C2140" w14:paraId="48723BF7" w14:textId="77777777" w:rsidTr="00FE3845">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6364B1C"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0BEC2F11"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7ED653FF"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7F616002"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单价</w:t>
            </w:r>
          </w:p>
          <w:p w14:paraId="55AD2F07"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6FF1F495"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合计</w:t>
            </w:r>
          </w:p>
          <w:p w14:paraId="3040FE8D"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r>
      <w:tr w:rsidR="003C2140" w14:paraId="6FA56F4E" w14:textId="77777777" w:rsidTr="00FE3845">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61735D47"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21CE51E0" w14:textId="77777777" w:rsidR="003C2140" w:rsidRDefault="003C2140" w:rsidP="00FE3845">
            <w:pPr>
              <w:adjustRightInd w:val="0"/>
              <w:snapToGrid w:val="0"/>
              <w:spacing w:line="288" w:lineRule="auto"/>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327B321" w14:textId="77777777" w:rsidR="003C2140" w:rsidRDefault="003C2140" w:rsidP="00FE3845">
            <w:pPr>
              <w:adjustRightInd w:val="0"/>
              <w:snapToGrid w:val="0"/>
              <w:spacing w:line="288" w:lineRule="auto"/>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50FA7AC" w14:textId="77777777" w:rsidR="003C2140" w:rsidRDefault="003C2140" w:rsidP="00FE3845">
            <w:pPr>
              <w:adjustRightInd w:val="0"/>
              <w:snapToGrid w:val="0"/>
              <w:spacing w:line="288" w:lineRule="auto"/>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64A02B2E" w14:textId="77777777" w:rsidR="003C2140" w:rsidRDefault="003C2140" w:rsidP="00FE3845">
            <w:pPr>
              <w:adjustRightInd w:val="0"/>
              <w:snapToGrid w:val="0"/>
              <w:spacing w:line="288" w:lineRule="auto"/>
              <w:rPr>
                <w:rFonts w:ascii="宋体" w:hAnsi="宋体"/>
                <w:spacing w:val="-6"/>
                <w:sz w:val="21"/>
                <w:szCs w:val="21"/>
              </w:rPr>
            </w:pPr>
          </w:p>
        </w:tc>
      </w:tr>
      <w:tr w:rsidR="003C2140" w14:paraId="16F55DA6" w14:textId="77777777" w:rsidTr="00FE3845">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8ABFD3F" w14:textId="77777777" w:rsidR="003C2140" w:rsidRDefault="003C2140" w:rsidP="00FE3845">
            <w:pPr>
              <w:adjustRightInd w:val="0"/>
              <w:snapToGrid w:val="0"/>
              <w:spacing w:line="288" w:lineRule="auto"/>
              <w:rPr>
                <w:rFonts w:ascii="宋体" w:hAnsi="宋体"/>
                <w:spacing w:val="-6"/>
                <w:sz w:val="21"/>
                <w:szCs w:val="21"/>
              </w:rPr>
            </w:pPr>
          </w:p>
          <w:p w14:paraId="391F21BE"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合同总价（人民币元）：</w:t>
            </w:r>
          </w:p>
          <w:p w14:paraId="7A5E5747" w14:textId="77777777" w:rsidR="003C2140" w:rsidRDefault="003C2140" w:rsidP="00FE3845">
            <w:pPr>
              <w:adjustRightInd w:val="0"/>
              <w:snapToGrid w:val="0"/>
              <w:spacing w:line="288" w:lineRule="auto"/>
              <w:rPr>
                <w:rFonts w:ascii="宋体" w:hAnsi="宋体"/>
                <w:spacing w:val="-6"/>
                <w:sz w:val="21"/>
                <w:szCs w:val="21"/>
              </w:rPr>
            </w:pPr>
          </w:p>
          <w:p w14:paraId="10473628" w14:textId="77777777" w:rsidR="003C2140" w:rsidRDefault="003C2140" w:rsidP="00FE3845">
            <w:pPr>
              <w:adjustRightInd w:val="0"/>
              <w:snapToGrid w:val="0"/>
              <w:spacing w:line="288" w:lineRule="auto"/>
              <w:rPr>
                <w:rFonts w:ascii="宋体" w:hAnsi="宋体"/>
                <w:spacing w:val="-6"/>
                <w:sz w:val="21"/>
                <w:szCs w:val="21"/>
              </w:rPr>
            </w:pPr>
            <w:r>
              <w:rPr>
                <w:rFonts w:ascii="宋体" w:hAnsi="宋体" w:hint="eastAsia"/>
                <w:spacing w:val="-6"/>
                <w:sz w:val="21"/>
                <w:szCs w:val="21"/>
              </w:rPr>
              <w:t>注：1.以上合同总价包括履行本项目服务所需的一切费用。</w:t>
            </w:r>
          </w:p>
        </w:tc>
      </w:tr>
    </w:tbl>
    <w:p w14:paraId="5E1656DC" w14:textId="77777777" w:rsidR="003C2140" w:rsidRDefault="003C2140" w:rsidP="003C2140">
      <w:pPr>
        <w:adjustRightInd w:val="0"/>
        <w:snapToGrid w:val="0"/>
        <w:spacing w:line="288" w:lineRule="auto"/>
        <w:rPr>
          <w:rFonts w:ascii="宋体" w:hAnsi="宋体"/>
          <w:b/>
          <w:spacing w:val="-6"/>
          <w:sz w:val="21"/>
          <w:szCs w:val="21"/>
        </w:rPr>
      </w:pPr>
    </w:p>
    <w:p w14:paraId="1A0F208C"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第二条：服务时间</w:t>
      </w:r>
    </w:p>
    <w:p w14:paraId="6F248D43" w14:textId="77777777" w:rsidR="003C2140" w:rsidRDefault="003C2140" w:rsidP="003C2140">
      <w:pPr>
        <w:adjustRightInd w:val="0"/>
        <w:snapToGrid w:val="0"/>
        <w:spacing w:line="288" w:lineRule="auto"/>
        <w:rPr>
          <w:rFonts w:ascii="宋体" w:hAnsi="宋体"/>
          <w:sz w:val="21"/>
          <w:szCs w:val="21"/>
        </w:rPr>
      </w:pPr>
    </w:p>
    <w:p w14:paraId="79648B7C" w14:textId="587A83F1"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第三条：付款方式及履约保证金</w:t>
      </w:r>
    </w:p>
    <w:p w14:paraId="4E0CB4A2" w14:textId="77777777" w:rsidR="003C2140" w:rsidRDefault="003C2140" w:rsidP="003C2140">
      <w:pPr>
        <w:adjustRightInd w:val="0"/>
        <w:snapToGrid w:val="0"/>
        <w:spacing w:line="288" w:lineRule="auto"/>
        <w:rPr>
          <w:rFonts w:ascii="宋体" w:hAnsi="宋体" w:cs="Arial"/>
          <w:spacing w:val="-6"/>
          <w:kern w:val="0"/>
          <w:sz w:val="21"/>
          <w:szCs w:val="21"/>
        </w:rPr>
      </w:pPr>
    </w:p>
    <w:p w14:paraId="3A9124E3" w14:textId="6560CFB1"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第四条：服务内容（具体细则根据采购文件、响应文件编写）</w:t>
      </w:r>
    </w:p>
    <w:p w14:paraId="6D40F42D" w14:textId="77777777" w:rsidR="003C2140" w:rsidRDefault="003C2140" w:rsidP="003C2140">
      <w:pPr>
        <w:adjustRightInd w:val="0"/>
        <w:snapToGrid w:val="0"/>
        <w:spacing w:line="288" w:lineRule="auto"/>
        <w:ind w:firstLineChars="200" w:firstLine="396"/>
        <w:rPr>
          <w:rFonts w:ascii="宋体" w:hAnsi="宋体"/>
          <w:spacing w:val="-6"/>
          <w:sz w:val="21"/>
          <w:szCs w:val="21"/>
        </w:rPr>
      </w:pPr>
    </w:p>
    <w:p w14:paraId="6FE448C6"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第五条：技术资料</w:t>
      </w:r>
    </w:p>
    <w:p w14:paraId="23C8B976"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1.乙方应按采购文件规定的时间向甲方提供有关技术资料。</w:t>
      </w:r>
    </w:p>
    <w:p w14:paraId="667F9C23"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w:t>
      </w:r>
      <w:proofErr w:type="gramStart"/>
      <w:r>
        <w:rPr>
          <w:rFonts w:ascii="宋体" w:hAnsi="宋体" w:hint="eastAsia"/>
          <w:spacing w:val="-6"/>
          <w:sz w:val="21"/>
          <w:szCs w:val="21"/>
        </w:rPr>
        <w:t>向履行</w:t>
      </w:r>
      <w:proofErr w:type="gramEnd"/>
      <w:r>
        <w:rPr>
          <w:rFonts w:ascii="宋体" w:hAnsi="宋体" w:hint="eastAsia"/>
          <w:spacing w:val="-6"/>
          <w:sz w:val="21"/>
          <w:szCs w:val="21"/>
        </w:rPr>
        <w:t>本合同有关的人员提供，也应注意保密并限于履行合同的必需范围。</w:t>
      </w:r>
    </w:p>
    <w:p w14:paraId="4895D45D" w14:textId="77777777" w:rsidR="003C2140" w:rsidRDefault="003C2140" w:rsidP="003C2140">
      <w:pPr>
        <w:adjustRightInd w:val="0"/>
        <w:snapToGrid w:val="0"/>
        <w:spacing w:line="288" w:lineRule="auto"/>
        <w:ind w:left="340" w:hangingChars="171" w:hanging="340"/>
        <w:rPr>
          <w:rFonts w:ascii="宋体" w:hAnsi="宋体"/>
          <w:b/>
          <w:spacing w:val="-6"/>
          <w:sz w:val="21"/>
          <w:szCs w:val="21"/>
        </w:rPr>
      </w:pPr>
      <w:r>
        <w:rPr>
          <w:rFonts w:ascii="宋体" w:hAnsi="宋体" w:hint="eastAsia"/>
          <w:b/>
          <w:spacing w:val="-6"/>
          <w:sz w:val="21"/>
          <w:szCs w:val="21"/>
        </w:rPr>
        <w:t>第六条：知识产权及第三方权利保障</w:t>
      </w:r>
    </w:p>
    <w:p w14:paraId="3700D1F9"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乙方应保证乙方及</w:t>
      </w:r>
      <w:proofErr w:type="gramStart"/>
      <w:r>
        <w:rPr>
          <w:rFonts w:ascii="宋体" w:hAnsi="宋体" w:hint="eastAsia"/>
          <w:spacing w:val="-6"/>
          <w:sz w:val="21"/>
          <w:szCs w:val="21"/>
        </w:rPr>
        <w:t>乙方员工</w:t>
      </w:r>
      <w:proofErr w:type="gramEnd"/>
      <w:r>
        <w:rPr>
          <w:rFonts w:ascii="宋体" w:hAnsi="宋体" w:hint="eastAsia"/>
          <w:spacing w:val="-6"/>
          <w:sz w:val="21"/>
          <w:szCs w:val="21"/>
        </w:rPr>
        <w:t>所提供的本协议之服务内容不会侵犯任何第三方的知识产权、肖像权及其他权利。</w:t>
      </w:r>
    </w:p>
    <w:p w14:paraId="3583FD4C"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第七条：验收</w:t>
      </w:r>
    </w:p>
    <w:p w14:paraId="23991D29"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1.乙方服务期满后应对服务内容</w:t>
      </w:r>
      <w:proofErr w:type="gramStart"/>
      <w:r>
        <w:rPr>
          <w:rFonts w:ascii="宋体" w:hAnsi="宋体" w:hint="eastAsia"/>
          <w:spacing w:val="-6"/>
          <w:sz w:val="21"/>
          <w:szCs w:val="21"/>
        </w:rPr>
        <w:t>作出</w:t>
      </w:r>
      <w:proofErr w:type="gramEnd"/>
      <w:r>
        <w:rPr>
          <w:rFonts w:ascii="宋体" w:hAnsi="宋体" w:hint="eastAsia"/>
          <w:spacing w:val="-6"/>
          <w:sz w:val="21"/>
          <w:szCs w:val="21"/>
        </w:rPr>
        <w:t>全面检查和对验收文件进行整理，并列出清单，作为甲方验收和使用的技术条件依据，检验的结果应交甲方。</w:t>
      </w:r>
    </w:p>
    <w:p w14:paraId="44006B7C"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5F2859B9"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3.乙方负责对照采购文件、响应文件及本合同制作完整的验收报告，甲方负责组织验收，验收时间：</w:t>
      </w:r>
      <w:r>
        <w:rPr>
          <w:rFonts w:ascii="宋体" w:hAnsi="宋体"/>
          <w:spacing w:val="-6"/>
          <w:sz w:val="21"/>
          <w:szCs w:val="21"/>
        </w:rPr>
        <w:t>____________________</w:t>
      </w:r>
      <w:r>
        <w:rPr>
          <w:rFonts w:ascii="宋体" w:hAnsi="宋体" w:hint="eastAsia"/>
          <w:spacing w:val="-6"/>
          <w:sz w:val="21"/>
          <w:szCs w:val="21"/>
        </w:rPr>
        <w:t>。</w:t>
      </w:r>
    </w:p>
    <w:p w14:paraId="2A06FAB4"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.验收时乙方必须在现场，验收完毕后作出验收结果报告；</w:t>
      </w:r>
      <w:r>
        <w:rPr>
          <w:rFonts w:ascii="宋体" w:hAnsi="宋体" w:hint="eastAsia"/>
          <w:spacing w:val="-6"/>
          <w:sz w:val="21"/>
          <w:szCs w:val="21"/>
          <w:u w:val="single"/>
        </w:rPr>
        <w:t>验收费用由乙方负责。</w:t>
      </w:r>
    </w:p>
    <w:p w14:paraId="68CCA5D4"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第八条：违约责任</w:t>
      </w:r>
    </w:p>
    <w:p w14:paraId="0E029913" w14:textId="3F48C2AA" w:rsidR="003C2140" w:rsidRDefault="003C2140" w:rsidP="003C2140">
      <w:pPr>
        <w:autoSpaceDE w:val="0"/>
        <w:autoSpaceDN w:val="0"/>
        <w:adjustRightInd w:val="0"/>
        <w:snapToGrid w:val="0"/>
        <w:spacing w:line="288" w:lineRule="auto"/>
        <w:ind w:firstLineChars="200" w:firstLine="396"/>
        <w:rPr>
          <w:rFonts w:ascii="宋体" w:hAnsi="宋体" w:cs="Songti SC Regular"/>
          <w:kern w:val="0"/>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.05</w:t>
      </w:r>
      <w:r>
        <w:rPr>
          <w:rFonts w:ascii="宋体" w:hAnsi="宋体" w:hint="eastAsia"/>
          <w:spacing w:val="-6"/>
          <w:sz w:val="21"/>
          <w:szCs w:val="21"/>
        </w:rPr>
        <w:t>%的</w:t>
      </w:r>
      <w:r>
        <w:rPr>
          <w:rFonts w:ascii="宋体" w:hAnsi="宋体" w:cs="Songti SC Regular" w:hint="eastAsia"/>
          <w:kern w:val="0"/>
          <w:sz w:val="21"/>
          <w:szCs w:val="21"/>
        </w:rPr>
        <w:t>违约金。</w:t>
      </w:r>
    </w:p>
    <w:p w14:paraId="14B72654" w14:textId="346AA913" w:rsidR="003C2140" w:rsidRDefault="003C2140" w:rsidP="003C2140">
      <w:pPr>
        <w:autoSpaceDE w:val="0"/>
        <w:autoSpaceDN w:val="0"/>
        <w:adjustRightInd w:val="0"/>
        <w:snapToGrid w:val="0"/>
        <w:spacing w:line="288" w:lineRule="auto"/>
        <w:ind w:firstLineChars="200" w:firstLine="396"/>
        <w:rPr>
          <w:rFonts w:ascii="宋体" w:hAnsi="宋体" w:cs="Songti SC Regular"/>
          <w:kern w:val="0"/>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.05</w:t>
      </w:r>
      <w:r>
        <w:rPr>
          <w:rFonts w:ascii="宋体" w:hAnsi="宋体" w:hint="eastAsia"/>
          <w:spacing w:val="-6"/>
          <w:sz w:val="21"/>
          <w:szCs w:val="21"/>
        </w:rPr>
        <w:t>%的</w:t>
      </w:r>
      <w:r>
        <w:rPr>
          <w:rFonts w:ascii="宋体" w:hAnsi="宋体" w:cs="Songti SC Regular" w:hint="eastAsia"/>
          <w:kern w:val="0"/>
          <w:sz w:val="21"/>
          <w:szCs w:val="21"/>
        </w:rPr>
        <w:t>违约金。</w:t>
      </w:r>
    </w:p>
    <w:p w14:paraId="51460F60" w14:textId="77777777" w:rsidR="003C2140" w:rsidRDefault="003C2140" w:rsidP="003C214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3</w:t>
      </w:r>
      <w:r>
        <w:rPr>
          <w:rFonts w:ascii="宋体" w:hAnsi="宋体" w:cs="Songti SC Regular" w:hint="eastAsia"/>
          <w:kern w:val="0"/>
          <w:sz w:val="21"/>
          <w:szCs w:val="21"/>
        </w:rPr>
        <w:t>.乙方应严格按照本合同提供服务并保证质量。因乙方违反“服务内容”之任</w:t>
      </w:r>
      <w:proofErr w:type="gramStart"/>
      <w:r>
        <w:rPr>
          <w:rFonts w:ascii="宋体" w:hAnsi="宋体" w:cs="Songti SC Regular" w:hint="eastAsia"/>
          <w:kern w:val="0"/>
          <w:sz w:val="21"/>
          <w:szCs w:val="21"/>
        </w:rPr>
        <w:t>一</w:t>
      </w:r>
      <w:proofErr w:type="gramEnd"/>
      <w:r>
        <w:rPr>
          <w:rFonts w:ascii="宋体" w:hAnsi="宋体"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07C8ABD2" w14:textId="77777777" w:rsidR="003C2140" w:rsidRDefault="003C2140" w:rsidP="003C214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4</w:t>
      </w:r>
      <w:r>
        <w:rPr>
          <w:rFonts w:ascii="宋体" w:hAnsi="宋体" w:cs="Songti SC Regular" w:hint="eastAsia"/>
          <w:kern w:val="0"/>
          <w:sz w:val="21"/>
          <w:szCs w:val="21"/>
        </w:rPr>
        <w:t>.乙方违反本合同第六条之规定的，乙方应消除影响并承担由此产生的一切法律责任，甲方有权视情况决定单方解除本合同，并要求乙方赔偿由此产生的损失。</w:t>
      </w:r>
    </w:p>
    <w:p w14:paraId="387457E1" w14:textId="77777777" w:rsidR="003C2140" w:rsidRDefault="003C2140" w:rsidP="003C2140">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5</w:t>
      </w:r>
      <w:r>
        <w:rPr>
          <w:rFonts w:ascii="宋体" w:hAnsi="宋体" w:cs="Songti SC Regular" w:hint="eastAsia"/>
          <w:kern w:val="0"/>
          <w:sz w:val="21"/>
          <w:szCs w:val="21"/>
        </w:rPr>
        <w:t>.甲方损失包括直接经济损失和维权成本（公证费、律师费、保全费、诉讼费等）。</w:t>
      </w:r>
    </w:p>
    <w:p w14:paraId="625C1C3E"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第九条：不可抗力事件处理</w:t>
      </w:r>
    </w:p>
    <w:p w14:paraId="02B457A2"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14:paraId="5B92A4E9"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23CD6E4B"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1B0CF017"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第十条：争议解决</w:t>
      </w:r>
    </w:p>
    <w:p w14:paraId="5A6368B6"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本合同未尽事宜由双方协商解决，如协商不成，双方同意将本合同引起的争议提交甲方所在地人民法院诉讼解决。</w:t>
      </w:r>
    </w:p>
    <w:p w14:paraId="32B4FD76"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第十一条：合同生效</w:t>
      </w:r>
    </w:p>
    <w:p w14:paraId="646C6E8F"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合同经甲、乙双方法定代表人或授权代表签字并加盖单位公章后生效。</w:t>
      </w:r>
    </w:p>
    <w:p w14:paraId="2EDA43DC" w14:textId="77777777" w:rsidR="003C2140"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本合同附件、招标文件、投标文件、询标澄清、中标通知书均为合同的组成部分，与本合同具有同等法律效力。</w:t>
      </w:r>
    </w:p>
    <w:bookmarkEnd w:id="48"/>
    <w:p w14:paraId="066A1595" w14:textId="77777777" w:rsidR="003C2140" w:rsidRDefault="003C2140" w:rsidP="003C2140">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55215EAA" w14:textId="2ECAB39F" w:rsidR="00D80E3B" w:rsidRDefault="003C2140" w:rsidP="003C214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80E3B" w14:paraId="117071AB" w14:textId="77777777">
        <w:trPr>
          <w:trHeight w:val="397"/>
        </w:trPr>
        <w:tc>
          <w:tcPr>
            <w:tcW w:w="4678" w:type="dxa"/>
            <w:vAlign w:val="center"/>
          </w:tcPr>
          <w:p w14:paraId="7C3982BC"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4559647A"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D80E3B" w14:paraId="5A25C693" w14:textId="77777777">
        <w:trPr>
          <w:trHeight w:val="397"/>
        </w:trPr>
        <w:tc>
          <w:tcPr>
            <w:tcW w:w="4678" w:type="dxa"/>
            <w:vAlign w:val="center"/>
          </w:tcPr>
          <w:p w14:paraId="21C55C54"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2B73C6A1"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c>
          <w:tcPr>
            <w:tcW w:w="4678" w:type="dxa"/>
            <w:vAlign w:val="center"/>
          </w:tcPr>
          <w:p w14:paraId="1397C63D"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409CCB08"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D80E3B" w14:paraId="1EF2D058" w14:textId="77777777">
        <w:trPr>
          <w:trHeight w:val="397"/>
        </w:trPr>
        <w:tc>
          <w:tcPr>
            <w:tcW w:w="4678" w:type="dxa"/>
            <w:vAlign w:val="center"/>
          </w:tcPr>
          <w:p w14:paraId="763FD8FB"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0A73FE63"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D80E3B" w14:paraId="10B2533E" w14:textId="77777777">
        <w:trPr>
          <w:trHeight w:val="397"/>
        </w:trPr>
        <w:tc>
          <w:tcPr>
            <w:tcW w:w="4678" w:type="dxa"/>
            <w:vAlign w:val="center"/>
          </w:tcPr>
          <w:p w14:paraId="642F722B"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0B3BD04A"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D80E3B" w14:paraId="10C31C23" w14:textId="77777777">
        <w:trPr>
          <w:trHeight w:val="397"/>
        </w:trPr>
        <w:tc>
          <w:tcPr>
            <w:tcW w:w="4678" w:type="dxa"/>
            <w:vAlign w:val="center"/>
          </w:tcPr>
          <w:p w14:paraId="24303962"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69161F7E"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D80E3B" w14:paraId="4BC14C8E" w14:textId="77777777">
        <w:trPr>
          <w:trHeight w:val="397"/>
        </w:trPr>
        <w:tc>
          <w:tcPr>
            <w:tcW w:w="4678" w:type="dxa"/>
            <w:vAlign w:val="center"/>
          </w:tcPr>
          <w:p w14:paraId="281B2BC1" w14:textId="77777777" w:rsidR="00D80E3B" w:rsidRDefault="00000000">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356A5811" w14:textId="77777777" w:rsidR="00D80E3B"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D80E3B" w14:paraId="0F3E3270" w14:textId="77777777">
        <w:trPr>
          <w:trHeight w:val="397"/>
        </w:trPr>
        <w:tc>
          <w:tcPr>
            <w:tcW w:w="4678" w:type="dxa"/>
            <w:vAlign w:val="center"/>
          </w:tcPr>
          <w:p w14:paraId="51A2CF42"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c>
          <w:tcPr>
            <w:tcW w:w="4678" w:type="dxa"/>
            <w:vAlign w:val="center"/>
          </w:tcPr>
          <w:p w14:paraId="6DF5F17D"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      年    月    日</w:t>
            </w:r>
          </w:p>
        </w:tc>
      </w:tr>
      <w:tr w:rsidR="00D80E3B" w14:paraId="0612E962" w14:textId="77777777">
        <w:trPr>
          <w:gridAfter w:val="1"/>
          <w:wAfter w:w="4678" w:type="dxa"/>
          <w:trHeight w:val="397"/>
        </w:trPr>
        <w:tc>
          <w:tcPr>
            <w:tcW w:w="4678" w:type="dxa"/>
            <w:vAlign w:val="center"/>
          </w:tcPr>
          <w:p w14:paraId="6021A710"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D80E3B" w14:paraId="3F71F56A" w14:textId="77777777">
        <w:trPr>
          <w:gridAfter w:val="1"/>
          <w:wAfter w:w="4678" w:type="dxa"/>
          <w:trHeight w:val="397"/>
        </w:trPr>
        <w:tc>
          <w:tcPr>
            <w:tcW w:w="4678" w:type="dxa"/>
            <w:vAlign w:val="center"/>
          </w:tcPr>
          <w:p w14:paraId="1E8FFC8A" w14:textId="77777777" w:rsidR="00D80E3B" w:rsidRDefault="00000000">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14D80CDB"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D80E3B" w14:paraId="76E96433" w14:textId="77777777">
        <w:trPr>
          <w:gridAfter w:val="1"/>
          <w:wAfter w:w="4678" w:type="dxa"/>
          <w:trHeight w:val="397"/>
        </w:trPr>
        <w:tc>
          <w:tcPr>
            <w:tcW w:w="4678" w:type="dxa"/>
            <w:vAlign w:val="center"/>
          </w:tcPr>
          <w:p w14:paraId="11E0C4C5" w14:textId="77777777" w:rsidR="00D80E3B"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地址：杭州市玉古路173号中田大厦21楼</w:t>
            </w:r>
          </w:p>
        </w:tc>
      </w:tr>
      <w:tr w:rsidR="00D80E3B" w14:paraId="465C7A6A" w14:textId="77777777">
        <w:trPr>
          <w:gridAfter w:val="1"/>
          <w:wAfter w:w="4678" w:type="dxa"/>
          <w:trHeight w:val="397"/>
        </w:trPr>
        <w:tc>
          <w:tcPr>
            <w:tcW w:w="4678" w:type="dxa"/>
            <w:vAlign w:val="center"/>
          </w:tcPr>
          <w:p w14:paraId="72B5DFED" w14:textId="77777777" w:rsidR="00D80E3B" w:rsidRDefault="00000000">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电话：0571-87666117</w:t>
            </w:r>
          </w:p>
        </w:tc>
      </w:tr>
      <w:tr w:rsidR="00D80E3B" w14:paraId="40855C02" w14:textId="77777777">
        <w:trPr>
          <w:gridAfter w:val="1"/>
          <w:wAfter w:w="4678" w:type="dxa"/>
          <w:trHeight w:val="397"/>
        </w:trPr>
        <w:tc>
          <w:tcPr>
            <w:tcW w:w="4678" w:type="dxa"/>
            <w:vAlign w:val="center"/>
          </w:tcPr>
          <w:p w14:paraId="64D0FCF6" w14:textId="77777777" w:rsidR="00D80E3B" w:rsidRDefault="00000000">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57278F1E" w14:textId="77777777" w:rsidR="00D80E3B" w:rsidRDefault="00D80E3B" w:rsidP="00493A84">
      <w:pPr>
        <w:pStyle w:val="ae"/>
        <w:adjustRightInd w:val="0"/>
        <w:snapToGrid w:val="0"/>
        <w:spacing w:beforeLines="0" w:afterLines="0" w:line="288" w:lineRule="auto"/>
        <w:rPr>
          <w:rFonts w:hAnsi="宋体" w:hint="eastAsia"/>
          <w:sz w:val="21"/>
          <w:szCs w:val="21"/>
        </w:rPr>
      </w:pPr>
    </w:p>
    <w:p w14:paraId="23AA5C4C" w14:textId="7A9D50EA" w:rsidR="00D80E3B" w:rsidRDefault="00000000">
      <w:pPr>
        <w:pStyle w:val="ae"/>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第六章</w:t>
      </w:r>
      <w:r>
        <w:rPr>
          <w:rFonts w:hAnsi="宋体" w:hint="eastAsia"/>
          <w:b/>
          <w:spacing w:val="-6"/>
          <w:sz w:val="32"/>
          <w:szCs w:val="32"/>
        </w:rPr>
        <w:t xml:space="preserve"> </w:t>
      </w:r>
      <w:r>
        <w:rPr>
          <w:rFonts w:hAnsi="宋体"/>
          <w:b/>
          <w:spacing w:val="-6"/>
          <w:sz w:val="32"/>
          <w:szCs w:val="32"/>
        </w:rPr>
        <w:t xml:space="preserve"> 响应文件格式</w:t>
      </w:r>
    </w:p>
    <w:p w14:paraId="59A3A6C0" w14:textId="77777777" w:rsidR="00D80E3B" w:rsidRDefault="00D80E3B">
      <w:pPr>
        <w:adjustRightInd w:val="0"/>
        <w:snapToGrid w:val="0"/>
        <w:spacing w:line="288" w:lineRule="auto"/>
        <w:rPr>
          <w:rFonts w:ascii="宋体" w:hAnsi="宋体"/>
          <w:b/>
          <w:bCs/>
          <w:spacing w:val="-6"/>
          <w:sz w:val="24"/>
        </w:rPr>
      </w:pPr>
    </w:p>
    <w:p w14:paraId="7640F71A" w14:textId="77777777" w:rsidR="00D80E3B"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 xml:space="preserve">目 </w:t>
      </w:r>
      <w:r>
        <w:rPr>
          <w:rFonts w:ascii="宋体" w:hAnsi="宋体"/>
          <w:b/>
          <w:bCs/>
          <w:spacing w:val="-6"/>
          <w:sz w:val="21"/>
          <w:szCs w:val="21"/>
        </w:rPr>
        <w:t xml:space="preserve"> </w:t>
      </w:r>
      <w:r>
        <w:rPr>
          <w:rFonts w:ascii="宋体" w:hAnsi="宋体" w:hint="eastAsia"/>
          <w:b/>
          <w:bCs/>
          <w:spacing w:val="-6"/>
          <w:sz w:val="21"/>
          <w:szCs w:val="21"/>
        </w:rPr>
        <w:t>录</w:t>
      </w:r>
    </w:p>
    <w:p w14:paraId="35549B1B" w14:textId="77777777" w:rsidR="00D80E3B" w:rsidRDefault="00000000">
      <w:pPr>
        <w:adjustRightInd w:val="0"/>
        <w:snapToGrid w:val="0"/>
        <w:spacing w:line="288" w:lineRule="auto"/>
        <w:ind w:firstLineChars="200" w:firstLine="422"/>
        <w:rPr>
          <w:rFonts w:ascii="宋体" w:hAnsi="宋体" w:cs="宋体"/>
          <w:b/>
          <w:bCs/>
          <w:sz w:val="21"/>
          <w:szCs w:val="21"/>
        </w:rPr>
      </w:pPr>
      <w:bookmarkStart w:id="49" w:name="_Hlk71884160"/>
      <w:r>
        <w:rPr>
          <w:rFonts w:ascii="宋体" w:hAnsi="宋体" w:cs="宋体" w:hint="eastAsia"/>
          <w:b/>
          <w:bCs/>
          <w:sz w:val="21"/>
          <w:szCs w:val="21"/>
        </w:rPr>
        <w:t>▲1.资格文件</w:t>
      </w:r>
    </w:p>
    <w:p w14:paraId="09CF1BA0" w14:textId="77777777" w:rsidR="00D80E3B"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资格审查要求的资格证明材料(均需加盖公章)：</w:t>
      </w:r>
    </w:p>
    <w:bookmarkEnd w:id="49"/>
    <w:p w14:paraId="6963812B" w14:textId="77777777" w:rsidR="00D80E3B"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（1）有效的法人或者其他组织的营业执照等证明文件，自然人的身份证明</w:t>
      </w:r>
    </w:p>
    <w:p w14:paraId="295F49BB" w14:textId="77777777" w:rsidR="00D80E3B" w:rsidRDefault="00000000">
      <w:pPr>
        <w:adjustRightInd w:val="0"/>
        <w:snapToGrid w:val="0"/>
        <w:spacing w:line="288" w:lineRule="auto"/>
        <w:ind w:firstLineChars="200" w:firstLine="422"/>
        <w:rPr>
          <w:rFonts w:ascii="宋体" w:hAnsi="宋体" w:cs="宋体"/>
          <w:b/>
          <w:bCs/>
          <w:sz w:val="21"/>
          <w:szCs w:val="21"/>
        </w:rPr>
      </w:pPr>
      <w:bookmarkStart w:id="50" w:name="_Hlk71884127"/>
      <w:r>
        <w:rPr>
          <w:rFonts w:ascii="宋体" w:hAnsi="宋体" w:cs="宋体" w:hint="eastAsia"/>
          <w:b/>
          <w:bCs/>
          <w:sz w:val="21"/>
          <w:szCs w:val="21"/>
        </w:rPr>
        <w:t>（</w:t>
      </w:r>
      <w:r>
        <w:rPr>
          <w:rFonts w:ascii="宋体" w:hAnsi="宋体" w:cs="宋体"/>
          <w:b/>
          <w:bCs/>
          <w:sz w:val="21"/>
          <w:szCs w:val="21"/>
        </w:rPr>
        <w:t>2）符合参加政府采购活动应当具备的一般条件的承诺函</w:t>
      </w:r>
    </w:p>
    <w:bookmarkEnd w:id="50"/>
    <w:p w14:paraId="479C4F1E" w14:textId="77777777" w:rsidR="00D80E3B" w:rsidRDefault="00000000">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2.报价文件</w:t>
      </w:r>
    </w:p>
    <w:p w14:paraId="529416FA"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（1）初次报价一览表</w:t>
      </w:r>
    </w:p>
    <w:p w14:paraId="16424FF0"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2</w:t>
      </w:r>
      <w:r w:rsidRPr="00493A84">
        <w:rPr>
          <w:rFonts w:ascii="宋体" w:hAnsi="宋体" w:cs="宋体" w:hint="eastAsia"/>
          <w:sz w:val="21"/>
          <w:szCs w:val="21"/>
        </w:rPr>
        <w:t>）中小企业声明函（若属于中小企业）</w:t>
      </w:r>
    </w:p>
    <w:p w14:paraId="090158DF"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3</w:t>
      </w:r>
      <w:r w:rsidRPr="00493A84">
        <w:rPr>
          <w:rFonts w:ascii="宋体" w:hAnsi="宋体" w:cs="宋体" w:hint="eastAsia"/>
          <w:sz w:val="21"/>
          <w:szCs w:val="21"/>
        </w:rPr>
        <w:t>）属于监狱企业的证明文件（若属于监狱企业）</w:t>
      </w:r>
    </w:p>
    <w:p w14:paraId="13BB1CB6" w14:textId="77777777" w:rsidR="00D80E3B" w:rsidRPr="00493A84" w:rsidRDefault="00000000">
      <w:pPr>
        <w:adjustRightInd w:val="0"/>
        <w:snapToGrid w:val="0"/>
        <w:spacing w:line="288" w:lineRule="auto"/>
        <w:ind w:firstLineChars="200" w:firstLine="420"/>
        <w:rPr>
          <w:rFonts w:ascii="宋体" w:hAnsi="宋体" w:cs="宋体"/>
          <w:sz w:val="21"/>
          <w:szCs w:val="21"/>
        </w:rPr>
      </w:pPr>
      <w:bookmarkStart w:id="51" w:name="OLE_LINK13"/>
      <w:bookmarkStart w:id="52" w:name="OLE_LINK14"/>
      <w:r w:rsidRPr="00493A84">
        <w:rPr>
          <w:rFonts w:ascii="宋体" w:hAnsi="宋体" w:cs="宋体" w:hint="eastAsia"/>
          <w:sz w:val="21"/>
          <w:szCs w:val="21"/>
        </w:rPr>
        <w:t>（</w:t>
      </w:r>
      <w:r w:rsidRPr="00493A84">
        <w:rPr>
          <w:rFonts w:ascii="宋体" w:hAnsi="宋体" w:cs="宋体"/>
          <w:sz w:val="21"/>
          <w:szCs w:val="21"/>
        </w:rPr>
        <w:t>4</w:t>
      </w:r>
      <w:r w:rsidRPr="00493A84">
        <w:rPr>
          <w:rFonts w:ascii="宋体" w:hAnsi="宋体" w:cs="宋体" w:hint="eastAsia"/>
          <w:sz w:val="21"/>
          <w:szCs w:val="21"/>
        </w:rPr>
        <w:t>）残疾人福利性单位声明函</w:t>
      </w:r>
      <w:bookmarkEnd w:id="51"/>
      <w:bookmarkEnd w:id="52"/>
      <w:r w:rsidRPr="00493A84">
        <w:rPr>
          <w:rFonts w:ascii="宋体" w:hAnsi="宋体" w:cs="宋体" w:hint="eastAsia"/>
          <w:sz w:val="21"/>
          <w:szCs w:val="21"/>
        </w:rPr>
        <w:t>（若属于残疾人福利性单位）</w:t>
      </w:r>
    </w:p>
    <w:p w14:paraId="0C49205A" w14:textId="77777777" w:rsidR="00D80E3B" w:rsidRPr="00493A84" w:rsidRDefault="00000000">
      <w:pPr>
        <w:adjustRightInd w:val="0"/>
        <w:snapToGrid w:val="0"/>
        <w:spacing w:line="288" w:lineRule="auto"/>
        <w:ind w:firstLineChars="200" w:firstLine="422"/>
        <w:rPr>
          <w:rFonts w:ascii="宋体" w:hAnsi="宋体" w:cs="宋体"/>
          <w:b/>
          <w:bCs/>
          <w:sz w:val="21"/>
          <w:szCs w:val="21"/>
        </w:rPr>
      </w:pPr>
      <w:r w:rsidRPr="00493A84">
        <w:rPr>
          <w:rFonts w:ascii="宋体" w:hAnsi="宋体" w:cs="宋体" w:hint="eastAsia"/>
          <w:b/>
          <w:bCs/>
          <w:sz w:val="21"/>
          <w:szCs w:val="21"/>
        </w:rPr>
        <w:t>3.商务和技术文件</w:t>
      </w:r>
    </w:p>
    <w:p w14:paraId="6C6AD2F1"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（1）响应函</w:t>
      </w:r>
    </w:p>
    <w:p w14:paraId="592B54DF"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2</w:t>
      </w:r>
      <w:r w:rsidRPr="00493A84">
        <w:rPr>
          <w:rFonts w:ascii="宋体" w:hAnsi="宋体" w:cs="宋体" w:hint="eastAsia"/>
          <w:sz w:val="21"/>
          <w:szCs w:val="21"/>
        </w:rPr>
        <w:t>）法定代表人授权委托书</w:t>
      </w:r>
    </w:p>
    <w:p w14:paraId="6E63C973"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2</w:t>
      </w:r>
      <w:r w:rsidRPr="00493A84">
        <w:rPr>
          <w:rFonts w:ascii="宋体" w:hAnsi="宋体" w:cs="宋体" w:hint="eastAsia"/>
          <w:sz w:val="21"/>
          <w:szCs w:val="21"/>
        </w:rPr>
        <w:t>）2021年12月（含）以后任意一月供应商授权代表社保缴纳证明</w:t>
      </w:r>
    </w:p>
    <w:p w14:paraId="053423D6"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3</w:t>
      </w:r>
      <w:r w:rsidRPr="00493A84">
        <w:rPr>
          <w:rFonts w:ascii="宋体" w:hAnsi="宋体" w:cs="宋体" w:hint="eastAsia"/>
          <w:sz w:val="21"/>
          <w:szCs w:val="21"/>
        </w:rPr>
        <w:t>）供应商同类合同一览表</w:t>
      </w:r>
    </w:p>
    <w:p w14:paraId="3C4F8150" w14:textId="77777777" w:rsidR="00D80E3B" w:rsidRPr="00493A84"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4）采购需求偏离表</w:t>
      </w:r>
    </w:p>
    <w:p w14:paraId="5120B939" w14:textId="77777777" w:rsidR="00D80E3B" w:rsidRPr="00493A84" w:rsidRDefault="00000000">
      <w:pPr>
        <w:adjustRightInd w:val="0"/>
        <w:snapToGrid w:val="0"/>
        <w:spacing w:line="288" w:lineRule="auto"/>
        <w:ind w:firstLineChars="200" w:firstLine="420"/>
        <w:rPr>
          <w:rFonts w:ascii="宋体" w:hAnsi="宋体" w:cs="宋体"/>
          <w:sz w:val="21"/>
          <w:szCs w:val="21"/>
        </w:rPr>
      </w:pPr>
      <w:bookmarkStart w:id="53" w:name="_Hlk71884196"/>
      <w:r w:rsidRPr="00493A84">
        <w:rPr>
          <w:rFonts w:ascii="宋体" w:hAnsi="宋体" w:cs="宋体" w:hint="eastAsia"/>
          <w:sz w:val="21"/>
          <w:szCs w:val="21"/>
        </w:rPr>
        <w:t>（</w:t>
      </w:r>
      <w:r w:rsidRPr="00493A84">
        <w:rPr>
          <w:rFonts w:ascii="宋体" w:hAnsi="宋体" w:cs="宋体"/>
          <w:sz w:val="21"/>
          <w:szCs w:val="21"/>
        </w:rPr>
        <w:t>5）技术方案：</w:t>
      </w:r>
    </w:p>
    <w:p w14:paraId="6A54D6D6" w14:textId="77777777" w:rsidR="0000020F" w:rsidRPr="00493A84" w:rsidRDefault="0000020F" w:rsidP="0000020F">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设计内容</w:t>
      </w:r>
    </w:p>
    <w:p w14:paraId="53C2B006" w14:textId="77777777" w:rsidR="0000020F" w:rsidRPr="00493A84" w:rsidRDefault="0000020F" w:rsidP="0000020F">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施工方案</w:t>
      </w:r>
    </w:p>
    <w:p w14:paraId="7F219429" w14:textId="6EE7BFAD" w:rsidR="00D80E3B" w:rsidRPr="00493A84" w:rsidRDefault="0000020F" w:rsidP="0000020F">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更新服务</w:t>
      </w:r>
    </w:p>
    <w:p w14:paraId="463DDE9B" w14:textId="77777777" w:rsidR="00D80E3B" w:rsidRDefault="00000000">
      <w:pPr>
        <w:adjustRightInd w:val="0"/>
        <w:snapToGrid w:val="0"/>
        <w:spacing w:line="288" w:lineRule="auto"/>
        <w:ind w:firstLineChars="200" w:firstLine="420"/>
        <w:rPr>
          <w:rFonts w:ascii="宋体" w:hAnsi="宋体" w:cs="宋体"/>
          <w:sz w:val="21"/>
          <w:szCs w:val="21"/>
        </w:rPr>
      </w:pPr>
      <w:r w:rsidRPr="00493A84">
        <w:rPr>
          <w:rFonts w:ascii="宋体" w:hAnsi="宋体" w:cs="宋体" w:hint="eastAsia"/>
          <w:sz w:val="21"/>
          <w:szCs w:val="21"/>
        </w:rPr>
        <w:t>（……</w:t>
      </w:r>
      <w:r w:rsidRPr="00493A84">
        <w:rPr>
          <w:rFonts w:ascii="宋体" w:hAnsi="宋体" w:cs="宋体"/>
          <w:sz w:val="21"/>
          <w:szCs w:val="21"/>
        </w:rPr>
        <w:t>）</w:t>
      </w:r>
      <w:r w:rsidRPr="00493A84">
        <w:rPr>
          <w:rFonts w:ascii="宋体" w:hAnsi="宋体" w:cs="宋体" w:hint="eastAsia"/>
          <w:sz w:val="21"/>
          <w:szCs w:val="21"/>
        </w:rPr>
        <w:t>供应商</w:t>
      </w:r>
      <w:r w:rsidRPr="00493A84">
        <w:rPr>
          <w:rFonts w:ascii="宋体" w:hAnsi="宋体" w:cs="宋体"/>
          <w:sz w:val="21"/>
          <w:szCs w:val="21"/>
        </w:rPr>
        <w:t>需要说明的其他文件和材料</w:t>
      </w:r>
      <w:bookmarkEnd w:id="53"/>
    </w:p>
    <w:p w14:paraId="4E91C7EF" w14:textId="77777777" w:rsidR="00D80E3B" w:rsidRDefault="00000000">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49AFFDAE" w14:textId="77777777" w:rsidR="00D80E3B" w:rsidRDefault="00000000">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lastRenderedPageBreak/>
        <w:t>外层包装（封签）</w:t>
      </w:r>
    </w:p>
    <w:p w14:paraId="7FA3DE97" w14:textId="77777777" w:rsidR="00D80E3B" w:rsidRDefault="00D80E3B">
      <w:pPr>
        <w:adjustRightInd w:val="0"/>
        <w:snapToGrid w:val="0"/>
        <w:spacing w:line="288" w:lineRule="auto"/>
        <w:rPr>
          <w:rFonts w:ascii="宋体" w:hAnsi="宋体"/>
          <w:spacing w:val="-6"/>
          <w:sz w:val="21"/>
          <w:szCs w:val="21"/>
        </w:rPr>
      </w:pPr>
    </w:p>
    <w:p w14:paraId="4C9F33A7" w14:textId="77777777" w:rsidR="00D80E3B" w:rsidRDefault="00000000">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____________________（供应商名称）</w:t>
      </w:r>
    </w:p>
    <w:p w14:paraId="128D5D9F" w14:textId="77777777" w:rsidR="00D80E3B" w:rsidRDefault="00D80E3B">
      <w:pPr>
        <w:adjustRightInd w:val="0"/>
        <w:snapToGrid w:val="0"/>
        <w:spacing w:line="288" w:lineRule="auto"/>
        <w:rPr>
          <w:rFonts w:ascii="宋体" w:hAnsi="宋体"/>
          <w:bCs/>
          <w:spacing w:val="-6"/>
          <w:sz w:val="21"/>
          <w:szCs w:val="21"/>
        </w:rPr>
      </w:pPr>
    </w:p>
    <w:p w14:paraId="544D48F8"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竞争性磋商</w:t>
      </w:r>
    </w:p>
    <w:p w14:paraId="33F53261"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响应文件</w:t>
      </w:r>
    </w:p>
    <w:p w14:paraId="609A765F" w14:textId="77777777" w:rsidR="00D80E3B" w:rsidRDefault="00D80E3B">
      <w:pPr>
        <w:adjustRightInd w:val="0"/>
        <w:snapToGrid w:val="0"/>
        <w:spacing w:line="288" w:lineRule="auto"/>
        <w:rPr>
          <w:rFonts w:ascii="宋体" w:hAnsi="宋体"/>
          <w:bCs/>
          <w:spacing w:val="-6"/>
          <w:sz w:val="21"/>
          <w:szCs w:val="21"/>
        </w:rPr>
      </w:pPr>
    </w:p>
    <w:p w14:paraId="20BC1120"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69E9C0B4"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w:t>
      </w:r>
      <w:proofErr w:type="gramStart"/>
      <w:r>
        <w:rPr>
          <w:rFonts w:ascii="宋体" w:hAnsi="宋体" w:hint="eastAsia"/>
          <w:bCs/>
          <w:spacing w:val="-6"/>
          <w:sz w:val="21"/>
          <w:szCs w:val="21"/>
        </w:rPr>
        <w:t>城院之</w:t>
      </w:r>
      <w:proofErr w:type="gramEnd"/>
      <w:r>
        <w:rPr>
          <w:rFonts w:ascii="宋体" w:hAnsi="宋体" w:hint="eastAsia"/>
          <w:bCs/>
          <w:spacing w:val="-6"/>
          <w:sz w:val="21"/>
          <w:szCs w:val="21"/>
        </w:rPr>
        <w:t>窗展厅设计服务</w:t>
      </w:r>
    </w:p>
    <w:p w14:paraId="4792AF8D" w14:textId="45F04B6D"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sidR="00493A84">
        <w:rPr>
          <w:rFonts w:ascii="宋体" w:hAnsi="宋体" w:hint="eastAsia"/>
          <w:bCs/>
          <w:spacing w:val="-6"/>
          <w:sz w:val="21"/>
          <w:szCs w:val="21"/>
        </w:rPr>
        <w:t>QSZB-F(F)-E22239(CS)</w:t>
      </w:r>
    </w:p>
    <w:p w14:paraId="129A0FDF"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供应商名称（盖章）：</w:t>
      </w:r>
    </w:p>
    <w:p w14:paraId="3B5FA066"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供应商地址：</w:t>
      </w:r>
    </w:p>
    <w:p w14:paraId="5E994058"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  年  月  日  时  分之前不得启封</w:t>
      </w:r>
    </w:p>
    <w:p w14:paraId="38466143" w14:textId="77777777" w:rsidR="00D80E3B" w:rsidRDefault="00D80E3B">
      <w:pPr>
        <w:adjustRightInd w:val="0"/>
        <w:snapToGrid w:val="0"/>
        <w:spacing w:line="288" w:lineRule="auto"/>
        <w:rPr>
          <w:rFonts w:ascii="宋体" w:hAnsi="宋体"/>
          <w:bCs/>
          <w:spacing w:val="-6"/>
          <w:sz w:val="21"/>
          <w:szCs w:val="21"/>
        </w:rPr>
      </w:pPr>
    </w:p>
    <w:p w14:paraId="7F0E1363"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spacing w:val="-6"/>
          <w:sz w:val="21"/>
          <w:szCs w:val="21"/>
        </w:rPr>
        <w:t>供应商授权代表签名：</w:t>
      </w:r>
    </w:p>
    <w:p w14:paraId="5A0ACB2D"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6B217442" w14:textId="77777777" w:rsidR="00D80E3B" w:rsidRDefault="00000000">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spacing w:val="-6"/>
          <w:sz w:val="21"/>
          <w:szCs w:val="21"/>
        </w:rPr>
        <w:lastRenderedPageBreak/>
        <w:t>封面</w:t>
      </w:r>
    </w:p>
    <w:p w14:paraId="7D75EBED" w14:textId="77777777" w:rsidR="00D80E3B" w:rsidRDefault="00000000">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2FE8EF4A" w14:textId="77777777" w:rsidR="00D80E3B" w:rsidRDefault="00D80E3B">
      <w:pPr>
        <w:adjustRightInd w:val="0"/>
        <w:snapToGrid w:val="0"/>
        <w:spacing w:line="288" w:lineRule="auto"/>
        <w:rPr>
          <w:rFonts w:ascii="宋体" w:hAnsi="宋体"/>
          <w:spacing w:val="-6"/>
          <w:sz w:val="21"/>
          <w:szCs w:val="21"/>
        </w:rPr>
      </w:pPr>
    </w:p>
    <w:p w14:paraId="1630BE08" w14:textId="77777777" w:rsidR="00D80E3B" w:rsidRDefault="00000000">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____________________（供应商名称）</w:t>
      </w:r>
    </w:p>
    <w:p w14:paraId="66F6EBB5" w14:textId="77777777" w:rsidR="00D80E3B" w:rsidRDefault="00D80E3B">
      <w:pPr>
        <w:adjustRightInd w:val="0"/>
        <w:snapToGrid w:val="0"/>
        <w:spacing w:line="288" w:lineRule="auto"/>
        <w:rPr>
          <w:rFonts w:ascii="宋体" w:hAnsi="宋体"/>
          <w:bCs/>
          <w:spacing w:val="-6"/>
          <w:sz w:val="21"/>
          <w:szCs w:val="21"/>
        </w:rPr>
      </w:pPr>
    </w:p>
    <w:p w14:paraId="29BD5E70" w14:textId="77777777" w:rsidR="00D80E3B" w:rsidRDefault="00D80E3B">
      <w:pPr>
        <w:adjustRightInd w:val="0"/>
        <w:snapToGrid w:val="0"/>
        <w:spacing w:line="288" w:lineRule="auto"/>
        <w:rPr>
          <w:rFonts w:ascii="宋体" w:hAnsi="宋体"/>
          <w:bCs/>
          <w:spacing w:val="-6"/>
          <w:sz w:val="21"/>
          <w:szCs w:val="21"/>
        </w:rPr>
      </w:pPr>
    </w:p>
    <w:p w14:paraId="60DCC6CD"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竞争性磋商</w:t>
      </w:r>
    </w:p>
    <w:p w14:paraId="10C397B1"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响应文件</w:t>
      </w:r>
    </w:p>
    <w:p w14:paraId="3A9F2663" w14:textId="77777777" w:rsidR="00D80E3B" w:rsidRDefault="00D80E3B">
      <w:pPr>
        <w:adjustRightInd w:val="0"/>
        <w:snapToGrid w:val="0"/>
        <w:spacing w:line="288" w:lineRule="auto"/>
        <w:rPr>
          <w:rFonts w:ascii="宋体" w:hAnsi="宋体"/>
          <w:bCs/>
          <w:spacing w:val="-6"/>
          <w:sz w:val="21"/>
          <w:szCs w:val="21"/>
        </w:rPr>
      </w:pPr>
    </w:p>
    <w:p w14:paraId="06906994"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6D2EFC6C"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w:t>
      </w:r>
      <w:proofErr w:type="gramStart"/>
      <w:r>
        <w:rPr>
          <w:rFonts w:ascii="宋体" w:hAnsi="宋体" w:hint="eastAsia"/>
          <w:bCs/>
          <w:spacing w:val="-6"/>
          <w:sz w:val="21"/>
          <w:szCs w:val="21"/>
        </w:rPr>
        <w:t>城院之</w:t>
      </w:r>
      <w:proofErr w:type="gramEnd"/>
      <w:r>
        <w:rPr>
          <w:rFonts w:ascii="宋体" w:hAnsi="宋体" w:hint="eastAsia"/>
          <w:bCs/>
          <w:spacing w:val="-6"/>
          <w:sz w:val="21"/>
          <w:szCs w:val="21"/>
        </w:rPr>
        <w:t>窗展厅设计服务</w:t>
      </w:r>
    </w:p>
    <w:p w14:paraId="3E96BB23" w14:textId="0EBE9BBE"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sidR="00493A84">
        <w:rPr>
          <w:rFonts w:ascii="宋体" w:hAnsi="宋体" w:hint="eastAsia"/>
          <w:bCs/>
          <w:spacing w:val="-6"/>
          <w:sz w:val="21"/>
          <w:szCs w:val="21"/>
        </w:rPr>
        <w:t>QSZB-F(F)-E22239(CS)</w:t>
      </w:r>
    </w:p>
    <w:p w14:paraId="1208A01F"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供应商名称（盖章）：</w:t>
      </w:r>
    </w:p>
    <w:p w14:paraId="6FF38DDD"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供应商地址：</w:t>
      </w:r>
    </w:p>
    <w:p w14:paraId="6D9657DC" w14:textId="77777777" w:rsidR="00D80E3B" w:rsidRDefault="00D80E3B">
      <w:pPr>
        <w:adjustRightInd w:val="0"/>
        <w:snapToGrid w:val="0"/>
        <w:spacing w:line="288" w:lineRule="auto"/>
        <w:rPr>
          <w:rFonts w:ascii="宋体" w:hAnsi="宋体"/>
          <w:bCs/>
          <w:spacing w:val="-6"/>
          <w:sz w:val="21"/>
          <w:szCs w:val="21"/>
        </w:rPr>
      </w:pPr>
    </w:p>
    <w:p w14:paraId="3BB58770"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供应商授权代表签名：</w:t>
      </w:r>
    </w:p>
    <w:p w14:paraId="3E19988C"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  年  月  日</w:t>
      </w:r>
    </w:p>
    <w:p w14:paraId="76FE09EC" w14:textId="77777777" w:rsidR="00D80E3B" w:rsidRDefault="00000000">
      <w:pPr>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p>
    <w:p w14:paraId="0ACFA57D" w14:textId="77777777" w:rsidR="00D80E3B"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资格文件</w:t>
      </w:r>
    </w:p>
    <w:p w14:paraId="5B0C5E89" w14:textId="77777777" w:rsidR="00D80E3B" w:rsidRDefault="00D80E3B">
      <w:pPr>
        <w:pStyle w:val="af3"/>
        <w:adjustRightInd w:val="0"/>
        <w:snapToGrid w:val="0"/>
        <w:spacing w:line="288" w:lineRule="auto"/>
        <w:ind w:left="0" w:firstLineChars="0" w:firstLine="0"/>
        <w:jc w:val="center"/>
        <w:rPr>
          <w:rFonts w:ascii="宋体" w:hAnsi="宋体"/>
          <w:bCs/>
          <w:spacing w:val="-6"/>
          <w:sz w:val="21"/>
          <w:szCs w:val="21"/>
        </w:rPr>
      </w:pPr>
    </w:p>
    <w:p w14:paraId="04939B78" w14:textId="77777777" w:rsidR="00D80E3B" w:rsidRDefault="00000000">
      <w:pPr>
        <w:adjustRightInd w:val="0"/>
        <w:snapToGrid w:val="0"/>
        <w:spacing w:line="288" w:lineRule="auto"/>
        <w:jc w:val="center"/>
        <w:rPr>
          <w:rFonts w:ascii="宋体" w:hAnsi="宋体" w:cs="宋体"/>
          <w:b/>
          <w:bCs/>
          <w:sz w:val="21"/>
          <w:szCs w:val="21"/>
        </w:rPr>
      </w:pPr>
      <w:bookmarkStart w:id="54" w:name="_Hlk94097338"/>
      <w:r>
        <w:rPr>
          <w:rFonts w:ascii="宋体" w:hAnsi="宋体" w:cs="宋体" w:hint="eastAsia"/>
          <w:b/>
          <w:bCs/>
          <w:sz w:val="21"/>
          <w:szCs w:val="21"/>
        </w:rPr>
        <w:t>资格审查要求的资格证明材料(均需加盖公章)</w:t>
      </w:r>
    </w:p>
    <w:bookmarkEnd w:id="54"/>
    <w:p w14:paraId="2DBFFB13" w14:textId="77777777" w:rsidR="00D80E3B" w:rsidRDefault="00D80E3B">
      <w:pPr>
        <w:pStyle w:val="af3"/>
        <w:adjustRightInd w:val="0"/>
        <w:snapToGrid w:val="0"/>
        <w:spacing w:line="288" w:lineRule="auto"/>
        <w:ind w:left="0" w:firstLineChars="0" w:firstLine="0"/>
        <w:jc w:val="center"/>
        <w:rPr>
          <w:rFonts w:ascii="宋体" w:hAnsi="宋体"/>
          <w:bCs/>
          <w:spacing w:val="-6"/>
          <w:sz w:val="21"/>
          <w:szCs w:val="21"/>
        </w:rPr>
      </w:pPr>
    </w:p>
    <w:p w14:paraId="390FCF62" w14:textId="77777777" w:rsidR="00D80E3B" w:rsidRDefault="00D80E3B">
      <w:pPr>
        <w:pStyle w:val="af3"/>
        <w:adjustRightInd w:val="0"/>
        <w:snapToGrid w:val="0"/>
        <w:spacing w:line="288" w:lineRule="auto"/>
        <w:ind w:left="0" w:firstLineChars="0" w:firstLine="0"/>
        <w:jc w:val="center"/>
        <w:rPr>
          <w:rFonts w:ascii="宋体" w:hAnsi="宋体"/>
          <w:bCs/>
          <w:spacing w:val="-6"/>
          <w:sz w:val="21"/>
          <w:szCs w:val="21"/>
        </w:rPr>
      </w:pPr>
    </w:p>
    <w:p w14:paraId="2E93C762" w14:textId="77777777" w:rsidR="00D80E3B" w:rsidRDefault="00000000">
      <w:pPr>
        <w:pStyle w:val="af3"/>
        <w:adjustRightInd w:val="0"/>
        <w:snapToGrid w:val="0"/>
        <w:spacing w:line="288" w:lineRule="auto"/>
        <w:ind w:left="0" w:firstLineChars="0" w:firstLine="0"/>
        <w:jc w:val="center"/>
        <w:outlineLvl w:val="2"/>
        <w:rPr>
          <w:rFonts w:ascii="宋体" w:hAnsi="宋体"/>
          <w:b/>
          <w:spacing w:val="-6"/>
          <w:sz w:val="21"/>
          <w:szCs w:val="21"/>
        </w:rPr>
      </w:pPr>
      <w:r>
        <w:rPr>
          <w:rFonts w:ascii="宋体" w:hAnsi="宋体" w:hint="eastAsia"/>
          <w:b/>
          <w:spacing w:val="-6"/>
          <w:sz w:val="21"/>
          <w:szCs w:val="21"/>
        </w:rPr>
        <w:t>（1）有效的法人或者其他组织的营业执照等证明文件</w:t>
      </w:r>
      <w:r>
        <w:rPr>
          <w:rFonts w:ascii="宋体" w:hAnsi="宋体" w:hint="eastAsia"/>
          <w:spacing w:val="-6"/>
          <w:sz w:val="21"/>
          <w:szCs w:val="21"/>
        </w:rPr>
        <w:t>（复印件加盖公章）</w:t>
      </w:r>
      <w:r>
        <w:rPr>
          <w:rFonts w:ascii="宋体" w:hAnsi="宋体" w:hint="eastAsia"/>
          <w:b/>
          <w:spacing w:val="-6"/>
          <w:sz w:val="21"/>
          <w:szCs w:val="21"/>
        </w:rPr>
        <w:t>，自然人的身份证明</w:t>
      </w:r>
    </w:p>
    <w:p w14:paraId="7654B9D7"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2B6A52A3" w14:textId="77777777" w:rsidR="00D80E3B" w:rsidRDefault="00000000">
      <w:pPr>
        <w:adjustRightInd w:val="0"/>
        <w:snapToGrid w:val="0"/>
        <w:spacing w:line="288"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14:paraId="28F0EF7D" w14:textId="77777777" w:rsidR="00D80E3B" w:rsidRDefault="00000000">
      <w:pPr>
        <w:adjustRightInd w:val="0"/>
        <w:snapToGrid w:val="0"/>
        <w:spacing w:line="288"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14:paraId="3E2051B2" w14:textId="77777777" w:rsidR="00D80E3B" w:rsidRDefault="00000000">
      <w:pPr>
        <w:adjustRightInd w:val="0"/>
        <w:snapToGrid w:val="0"/>
        <w:spacing w:line="288"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14:paraId="78EAF7D9" w14:textId="77777777" w:rsidR="00D80E3B" w:rsidRDefault="00000000">
      <w:pPr>
        <w:adjustRightInd w:val="0"/>
        <w:snapToGrid w:val="0"/>
        <w:spacing w:line="288"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14:paraId="69332608" w14:textId="77777777" w:rsidR="00D80E3B" w:rsidRDefault="00000000">
      <w:pPr>
        <w:adjustRightInd w:val="0"/>
        <w:snapToGrid w:val="0"/>
        <w:spacing w:line="288"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14:paraId="6A46F7D1" w14:textId="77777777" w:rsidR="00D80E3B" w:rsidRDefault="00D80E3B">
      <w:pPr>
        <w:adjustRightInd w:val="0"/>
        <w:snapToGrid w:val="0"/>
        <w:spacing w:line="288" w:lineRule="auto"/>
        <w:rPr>
          <w:rFonts w:ascii="宋体" w:hAnsi="宋体"/>
          <w:b/>
          <w:sz w:val="21"/>
          <w:szCs w:val="21"/>
        </w:rPr>
      </w:pPr>
    </w:p>
    <w:p w14:paraId="3F9DF0E1" w14:textId="77777777" w:rsidR="00D80E3B" w:rsidRDefault="00000000">
      <w:pPr>
        <w:widowControl/>
        <w:adjustRightInd w:val="0"/>
        <w:snapToGrid w:val="0"/>
        <w:spacing w:line="288" w:lineRule="auto"/>
        <w:jc w:val="left"/>
        <w:rPr>
          <w:rFonts w:ascii="宋体" w:hAnsi="宋体"/>
          <w:b/>
          <w:sz w:val="21"/>
          <w:szCs w:val="21"/>
        </w:rPr>
      </w:pPr>
      <w:r>
        <w:rPr>
          <w:rFonts w:ascii="宋体" w:hAnsi="宋体"/>
          <w:b/>
          <w:sz w:val="21"/>
          <w:szCs w:val="21"/>
        </w:rPr>
        <w:br w:type="page"/>
      </w:r>
    </w:p>
    <w:p w14:paraId="292ECD6B" w14:textId="77777777" w:rsidR="00D80E3B" w:rsidRDefault="00000000">
      <w:pPr>
        <w:adjustRightInd w:val="0"/>
        <w:snapToGrid w:val="0"/>
        <w:spacing w:line="288" w:lineRule="auto"/>
        <w:jc w:val="center"/>
        <w:outlineLvl w:val="2"/>
        <w:rPr>
          <w:rFonts w:ascii="宋体" w:hAnsi="宋体"/>
          <w:b/>
          <w:bCs/>
          <w:color w:val="000000"/>
          <w:sz w:val="21"/>
          <w:szCs w:val="21"/>
          <w:shd w:val="clear" w:color="auto" w:fill="FFFFFF"/>
        </w:rPr>
      </w:pPr>
      <w:r>
        <w:rPr>
          <w:rFonts w:ascii="宋体" w:hAnsi="宋体" w:hint="eastAsia"/>
          <w:b/>
          <w:spacing w:val="-6"/>
          <w:sz w:val="21"/>
          <w:szCs w:val="21"/>
        </w:rPr>
        <w:lastRenderedPageBreak/>
        <w:t>（2）</w:t>
      </w:r>
      <w:r>
        <w:rPr>
          <w:rFonts w:ascii="宋体" w:hAnsi="宋体" w:hint="eastAsia"/>
          <w:b/>
          <w:bCs/>
          <w:sz w:val="21"/>
          <w:szCs w:val="21"/>
        </w:rPr>
        <w:t>符合参加政府采购活动应当具备的一般条件的承诺函</w:t>
      </w:r>
    </w:p>
    <w:p w14:paraId="038B4802" w14:textId="77777777" w:rsidR="00D80E3B" w:rsidRDefault="00D80E3B">
      <w:pPr>
        <w:adjustRightInd w:val="0"/>
        <w:snapToGrid w:val="0"/>
        <w:spacing w:line="288" w:lineRule="auto"/>
        <w:rPr>
          <w:rFonts w:ascii="宋体" w:hAnsi="宋体"/>
          <w:color w:val="000000"/>
          <w:sz w:val="21"/>
          <w:szCs w:val="21"/>
          <w:shd w:val="clear" w:color="auto" w:fill="FFFFFF"/>
        </w:rPr>
      </w:pPr>
    </w:p>
    <w:p w14:paraId="115628CE"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致：浙大城市学院、浙江求是招标代理有限公司</w:t>
      </w:r>
    </w:p>
    <w:p w14:paraId="31682387" w14:textId="77777777" w:rsidR="00D80E3B" w:rsidRDefault="00D80E3B">
      <w:pPr>
        <w:adjustRightInd w:val="0"/>
        <w:snapToGrid w:val="0"/>
        <w:spacing w:line="288" w:lineRule="auto"/>
        <w:rPr>
          <w:rFonts w:ascii="宋体" w:hAnsi="宋体"/>
          <w:spacing w:val="-6"/>
          <w:sz w:val="21"/>
          <w:szCs w:val="21"/>
        </w:rPr>
      </w:pPr>
    </w:p>
    <w:p w14:paraId="0327D0D5"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w:t>
      </w:r>
      <w:r>
        <w:rPr>
          <w:rFonts w:ascii="宋体" w:hAnsi="宋体" w:hint="eastAsia"/>
          <w:spacing w:val="-6"/>
          <w:sz w:val="21"/>
          <w:szCs w:val="21"/>
          <w:u w:val="single"/>
        </w:rPr>
        <w:t xml:space="preserve">（供应商名称）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参加</w:t>
      </w:r>
      <w:r>
        <w:rPr>
          <w:rFonts w:ascii="宋体" w:hAnsi="宋体" w:hint="eastAsia"/>
          <w:spacing w:val="-6"/>
          <w:sz w:val="21"/>
          <w:szCs w:val="21"/>
          <w:u w:val="single"/>
        </w:rPr>
        <w:t xml:space="preserve">（项目名称）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hint="eastAsia"/>
          <w:spacing w:val="-6"/>
          <w:sz w:val="21"/>
          <w:szCs w:val="21"/>
        </w:rPr>
        <w:t>项目的采购活动并承诺如下：</w:t>
      </w:r>
    </w:p>
    <w:p w14:paraId="2983263D"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一、我方满足《中华人民共和国政府采购法》第二十二条规定：</w:t>
      </w:r>
    </w:p>
    <w:p w14:paraId="275EC81B"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（一）具有独立承担民事责任的能力；</w:t>
      </w:r>
    </w:p>
    <w:p w14:paraId="7A2F8B66"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（二）具有良好的商业信誉和健全的财务会计制度；</w:t>
      </w:r>
    </w:p>
    <w:p w14:paraId="0D03AEDC"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（三）具有履行合同所必需的设备和专业技术能力；</w:t>
      </w:r>
    </w:p>
    <w:p w14:paraId="6157E97D"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（四）有依法缴纳税收和社会保障资金的良好记录；</w:t>
      </w:r>
    </w:p>
    <w:p w14:paraId="04A549C3" w14:textId="77777777" w:rsidR="00D80E3B" w:rsidRPr="00493A84"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（五）参加本项目政府采购活动前三年内，在经营活动中</w:t>
      </w:r>
      <w:r>
        <w:rPr>
          <w:rFonts w:ascii="宋体" w:hAnsi="宋体" w:hint="eastAsia"/>
          <w:b/>
          <w:spacing w:val="-6"/>
          <w:sz w:val="21"/>
          <w:szCs w:val="21"/>
          <w:u w:val="single"/>
        </w:rPr>
        <w:t xml:space="preserve">  没有  </w:t>
      </w:r>
      <w:r>
        <w:rPr>
          <w:rFonts w:ascii="宋体" w:hAnsi="宋体" w:hint="eastAsia"/>
          <w:spacing w:val="-6"/>
          <w:sz w:val="21"/>
          <w:szCs w:val="21"/>
        </w:rPr>
        <w:t>重大违法记录。（重大违法记录是指供应商因违</w:t>
      </w:r>
      <w:r w:rsidRPr="00493A84">
        <w:rPr>
          <w:rFonts w:ascii="宋体" w:hAnsi="宋体" w:hint="eastAsia"/>
          <w:spacing w:val="-6"/>
          <w:sz w:val="21"/>
          <w:szCs w:val="21"/>
        </w:rPr>
        <w:t>法经营受到刑事处罚或者责令停产停业、吊销许可证或者执照、较大数额罚款等行政处罚）</w:t>
      </w:r>
    </w:p>
    <w:p w14:paraId="540B8027" w14:textId="77777777" w:rsidR="00D80E3B" w:rsidRPr="00493A84" w:rsidRDefault="00000000">
      <w:pPr>
        <w:adjustRightInd w:val="0"/>
        <w:snapToGrid w:val="0"/>
        <w:spacing w:line="288" w:lineRule="auto"/>
        <w:ind w:firstLineChars="200" w:firstLine="396"/>
        <w:rPr>
          <w:rFonts w:ascii="宋体" w:hAnsi="宋体"/>
          <w:spacing w:val="-6"/>
          <w:sz w:val="21"/>
          <w:szCs w:val="21"/>
        </w:rPr>
      </w:pPr>
      <w:r w:rsidRPr="00493A84">
        <w:rPr>
          <w:rFonts w:ascii="宋体" w:hAnsi="宋体" w:hint="eastAsia"/>
          <w:spacing w:val="-6"/>
          <w:sz w:val="21"/>
          <w:szCs w:val="21"/>
        </w:rPr>
        <w:t>（六）法律、行政法规规定的其他条件。</w:t>
      </w:r>
    </w:p>
    <w:p w14:paraId="5840287D" w14:textId="77777777" w:rsidR="00D80E3B" w:rsidRPr="00493A84" w:rsidRDefault="00000000">
      <w:pPr>
        <w:adjustRightInd w:val="0"/>
        <w:snapToGrid w:val="0"/>
        <w:spacing w:line="288" w:lineRule="auto"/>
        <w:ind w:firstLineChars="200" w:firstLine="396"/>
        <w:rPr>
          <w:rFonts w:ascii="宋体" w:hAnsi="宋体"/>
          <w:spacing w:val="-6"/>
          <w:sz w:val="21"/>
          <w:szCs w:val="21"/>
        </w:rPr>
      </w:pPr>
      <w:r w:rsidRPr="00493A84">
        <w:rPr>
          <w:rFonts w:ascii="宋体" w:hAnsi="宋体" w:hint="eastAsia"/>
          <w:spacing w:val="-6"/>
          <w:sz w:val="21"/>
          <w:szCs w:val="21"/>
        </w:rPr>
        <w:t>二、未被信用中国（</w:t>
      </w:r>
      <w:r w:rsidRPr="00493A84">
        <w:rPr>
          <w:rFonts w:ascii="宋体" w:hAnsi="宋体"/>
          <w:spacing w:val="-6"/>
          <w:sz w:val="21"/>
          <w:szCs w:val="21"/>
        </w:rPr>
        <w:t>www.creditchina.gov.cn)、中国政府采购网（www.ccgp.gov.cn）列入失信被执行人、重大税收违法案件当事人名单、政府采购严重违法失信行为记录名单。</w:t>
      </w:r>
    </w:p>
    <w:p w14:paraId="305E38D3" w14:textId="77777777" w:rsidR="00D80E3B" w:rsidRPr="00493A84" w:rsidRDefault="00000000">
      <w:pPr>
        <w:adjustRightInd w:val="0"/>
        <w:snapToGrid w:val="0"/>
        <w:spacing w:line="288" w:lineRule="auto"/>
        <w:ind w:firstLineChars="200" w:firstLine="396"/>
        <w:rPr>
          <w:rFonts w:ascii="宋体" w:hAnsi="宋体"/>
          <w:spacing w:val="-6"/>
          <w:sz w:val="21"/>
          <w:szCs w:val="21"/>
        </w:rPr>
      </w:pPr>
      <w:r w:rsidRPr="00493A84">
        <w:rPr>
          <w:rFonts w:ascii="宋体" w:hAnsi="宋体" w:hint="eastAsia"/>
          <w:spacing w:val="-6"/>
          <w:sz w:val="21"/>
          <w:szCs w:val="21"/>
        </w:rPr>
        <w:t>三、不存在以下情况：</w:t>
      </w:r>
    </w:p>
    <w:p w14:paraId="29B6C255" w14:textId="77777777" w:rsidR="00D80E3B" w:rsidRDefault="00000000">
      <w:pPr>
        <w:adjustRightInd w:val="0"/>
        <w:snapToGrid w:val="0"/>
        <w:spacing w:line="288" w:lineRule="auto"/>
        <w:ind w:firstLineChars="200" w:firstLine="396"/>
        <w:rPr>
          <w:rFonts w:ascii="宋体" w:hAnsi="宋体"/>
          <w:spacing w:val="-6"/>
          <w:sz w:val="21"/>
          <w:szCs w:val="21"/>
        </w:rPr>
      </w:pPr>
      <w:r w:rsidRPr="00493A84">
        <w:rPr>
          <w:rFonts w:ascii="宋体" w:hAnsi="宋体" w:hint="eastAsia"/>
          <w:spacing w:val="-6"/>
          <w:sz w:val="21"/>
          <w:szCs w:val="21"/>
        </w:rPr>
        <w:t>1、</w:t>
      </w:r>
      <w:r w:rsidRPr="00493A84">
        <w:rPr>
          <w:rFonts w:ascii="宋体" w:hAnsi="宋体"/>
          <w:spacing w:val="-6"/>
          <w:sz w:val="21"/>
          <w:szCs w:val="21"/>
        </w:rPr>
        <w:t>单位负责人为同一人或者存</w:t>
      </w:r>
      <w:r>
        <w:rPr>
          <w:rFonts w:ascii="宋体" w:hAnsi="宋体"/>
          <w:spacing w:val="-6"/>
          <w:sz w:val="21"/>
          <w:szCs w:val="21"/>
        </w:rPr>
        <w:t>在直接控股、管理关系的不同供应商参加同一合同项下的政府采购活动的；</w:t>
      </w:r>
    </w:p>
    <w:p w14:paraId="6349FBE3"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28511878"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w:t>
      </w:r>
      <w:r>
        <w:rPr>
          <w:rFonts w:ascii="宋体" w:hAnsi="宋体"/>
          <w:spacing w:val="-6"/>
          <w:sz w:val="21"/>
          <w:szCs w:val="21"/>
        </w:rPr>
        <w:t>以上事项如有虚假或隐瞒，我方愿意承担一切后果和责任。</w:t>
      </w:r>
    </w:p>
    <w:p w14:paraId="4A2487BD" w14:textId="77777777" w:rsidR="00D80E3B" w:rsidRDefault="00D80E3B">
      <w:pPr>
        <w:adjustRightInd w:val="0"/>
        <w:snapToGrid w:val="0"/>
        <w:spacing w:line="288" w:lineRule="auto"/>
        <w:rPr>
          <w:rFonts w:ascii="宋体" w:hAnsi="宋体"/>
          <w:sz w:val="21"/>
          <w:szCs w:val="21"/>
        </w:rPr>
      </w:pPr>
    </w:p>
    <w:p w14:paraId="767836D2"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供应商名称（盖章）：</w:t>
      </w:r>
    </w:p>
    <w:p w14:paraId="7CDC1C55"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供应商代表签名：</w:t>
      </w:r>
    </w:p>
    <w:p w14:paraId="2337E76F"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     年   月   日</w:t>
      </w:r>
    </w:p>
    <w:p w14:paraId="32B65F39" w14:textId="77777777" w:rsidR="00D80E3B" w:rsidRDefault="00000000">
      <w:pPr>
        <w:widowControl/>
        <w:adjustRightInd w:val="0"/>
        <w:snapToGrid w:val="0"/>
        <w:spacing w:line="288" w:lineRule="auto"/>
        <w:jc w:val="left"/>
        <w:rPr>
          <w:rFonts w:ascii="宋体" w:hAnsi="宋体"/>
          <w:spacing w:val="-6"/>
          <w:sz w:val="21"/>
          <w:szCs w:val="21"/>
        </w:rPr>
      </w:pPr>
      <w:r>
        <w:rPr>
          <w:rFonts w:ascii="宋体" w:hAnsi="宋体"/>
          <w:spacing w:val="-6"/>
          <w:sz w:val="21"/>
          <w:szCs w:val="21"/>
        </w:rPr>
        <w:br w:type="page"/>
      </w:r>
    </w:p>
    <w:p w14:paraId="196FD5A4" w14:textId="77777777" w:rsidR="00D80E3B"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报价文件</w:t>
      </w:r>
    </w:p>
    <w:p w14:paraId="7263B670" w14:textId="77777777" w:rsidR="00D80E3B"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（1）初次报价一览表</w:t>
      </w:r>
    </w:p>
    <w:p w14:paraId="765AD9ED"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采 购 人：浙大城市学院</w:t>
      </w:r>
    </w:p>
    <w:p w14:paraId="16674107"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项目名称：</w:t>
      </w:r>
      <w:proofErr w:type="gramStart"/>
      <w:r>
        <w:rPr>
          <w:rFonts w:ascii="宋体" w:hAnsi="宋体" w:cs="宋体" w:hint="eastAsia"/>
          <w:sz w:val="21"/>
          <w:szCs w:val="21"/>
        </w:rPr>
        <w:t>城院之</w:t>
      </w:r>
      <w:proofErr w:type="gramEnd"/>
      <w:r>
        <w:rPr>
          <w:rFonts w:ascii="宋体" w:hAnsi="宋体" w:cs="宋体" w:hint="eastAsia"/>
          <w:sz w:val="21"/>
          <w:szCs w:val="21"/>
        </w:rPr>
        <w:t>窗展厅设计服务</w:t>
      </w:r>
    </w:p>
    <w:p w14:paraId="12365AA0" w14:textId="093D51F3"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项目编号：</w:t>
      </w:r>
      <w:r w:rsidR="00493A84">
        <w:rPr>
          <w:rFonts w:ascii="宋体" w:hAnsi="宋体" w:cs="宋体" w:hint="eastAsia"/>
          <w:sz w:val="21"/>
          <w:szCs w:val="21"/>
        </w:rPr>
        <w:t>QSZB-F(F)-E22239(CS)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D80E3B" w14:paraId="56C810B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3F5EA0"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1E0A4C"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7DEE36"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52856F9"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规格型号</w:t>
            </w:r>
          </w:p>
          <w:p w14:paraId="179D61A1"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B728CB"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A4BC48"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26D7C30A"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E6228E8"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金额（元）</w:t>
            </w:r>
          </w:p>
        </w:tc>
      </w:tr>
      <w:tr w:rsidR="00D80E3B" w14:paraId="7681E9D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529EB" w14:textId="77777777" w:rsidR="00D80E3B" w:rsidRDefault="00D80E3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696117D" w14:textId="77777777" w:rsidR="00D80E3B" w:rsidRDefault="00D80E3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299838" w14:textId="77777777" w:rsidR="00D80E3B" w:rsidRDefault="00D80E3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4C14B79" w14:textId="77777777" w:rsidR="00D80E3B" w:rsidRDefault="00D80E3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794477" w14:textId="77777777" w:rsidR="00D80E3B" w:rsidRDefault="00D80E3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444519" w14:textId="77777777" w:rsidR="00D80E3B" w:rsidRDefault="00D80E3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71BAEF0" w14:textId="77777777" w:rsidR="00D80E3B" w:rsidRDefault="00D80E3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C132BBE" w14:textId="77777777" w:rsidR="00D80E3B" w:rsidRDefault="00D80E3B">
            <w:pPr>
              <w:adjustRightInd w:val="0"/>
              <w:snapToGrid w:val="0"/>
              <w:spacing w:line="288" w:lineRule="auto"/>
              <w:jc w:val="center"/>
              <w:rPr>
                <w:rFonts w:ascii="宋体" w:hAnsi="宋体" w:cs="宋体"/>
                <w:b/>
                <w:bCs/>
                <w:sz w:val="21"/>
                <w:szCs w:val="21"/>
              </w:rPr>
            </w:pPr>
          </w:p>
        </w:tc>
      </w:tr>
      <w:tr w:rsidR="00D80E3B" w14:paraId="4AB8B612"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F4EACB" w14:textId="77777777" w:rsidR="00D80E3B" w:rsidRDefault="00D80E3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EE05A2A" w14:textId="77777777" w:rsidR="00D80E3B" w:rsidRDefault="00D80E3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EFF72A" w14:textId="77777777" w:rsidR="00D80E3B" w:rsidRDefault="00D80E3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3E9F47A" w14:textId="77777777" w:rsidR="00D80E3B" w:rsidRDefault="00D80E3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54CDA7" w14:textId="77777777" w:rsidR="00D80E3B" w:rsidRDefault="00D80E3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6257A3" w14:textId="77777777" w:rsidR="00D80E3B" w:rsidRDefault="00D80E3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0C8C521" w14:textId="77777777" w:rsidR="00D80E3B" w:rsidRDefault="00D80E3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13F76AE" w14:textId="77777777" w:rsidR="00D80E3B" w:rsidRDefault="00D80E3B">
            <w:pPr>
              <w:adjustRightInd w:val="0"/>
              <w:snapToGrid w:val="0"/>
              <w:spacing w:line="288" w:lineRule="auto"/>
              <w:jc w:val="center"/>
              <w:rPr>
                <w:rFonts w:ascii="宋体" w:hAnsi="宋体" w:cs="宋体"/>
                <w:b/>
                <w:bCs/>
                <w:sz w:val="21"/>
                <w:szCs w:val="21"/>
              </w:rPr>
            </w:pPr>
          </w:p>
        </w:tc>
      </w:tr>
      <w:tr w:rsidR="00D80E3B" w14:paraId="12D08CE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2DA79B" w14:textId="77777777" w:rsidR="00D80E3B" w:rsidRDefault="00D80E3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183C1B3" w14:textId="77777777" w:rsidR="00D80E3B" w:rsidRDefault="00D80E3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6AAA215" w14:textId="77777777" w:rsidR="00D80E3B" w:rsidRDefault="00D80E3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B18BFFE" w14:textId="77777777" w:rsidR="00D80E3B" w:rsidRDefault="00D80E3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F8A4E3C" w14:textId="77777777" w:rsidR="00D80E3B" w:rsidRDefault="00D80E3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E84144" w14:textId="77777777" w:rsidR="00D80E3B" w:rsidRDefault="00D80E3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41CB602" w14:textId="77777777" w:rsidR="00D80E3B" w:rsidRDefault="00D80E3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C7F1835" w14:textId="77777777" w:rsidR="00D80E3B" w:rsidRDefault="00D80E3B">
            <w:pPr>
              <w:adjustRightInd w:val="0"/>
              <w:snapToGrid w:val="0"/>
              <w:spacing w:line="288" w:lineRule="auto"/>
              <w:jc w:val="center"/>
              <w:rPr>
                <w:rFonts w:ascii="宋体" w:hAnsi="宋体" w:cs="宋体"/>
                <w:b/>
                <w:bCs/>
                <w:sz w:val="21"/>
                <w:szCs w:val="21"/>
              </w:rPr>
            </w:pPr>
          </w:p>
        </w:tc>
      </w:tr>
      <w:tr w:rsidR="00D80E3B" w14:paraId="61D4389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BA9072" w14:textId="77777777" w:rsidR="00D80E3B" w:rsidRDefault="00D80E3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446265" w14:textId="77777777" w:rsidR="00D80E3B" w:rsidRDefault="00D80E3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77F95A1" w14:textId="77777777" w:rsidR="00D80E3B" w:rsidRDefault="00D80E3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49C32A1" w14:textId="77777777" w:rsidR="00D80E3B" w:rsidRDefault="00D80E3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4F2F1E" w14:textId="77777777" w:rsidR="00D80E3B" w:rsidRDefault="00D80E3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CF69A4" w14:textId="77777777" w:rsidR="00D80E3B" w:rsidRDefault="00D80E3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71486F3" w14:textId="77777777" w:rsidR="00D80E3B" w:rsidRDefault="00D80E3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98A1855" w14:textId="77777777" w:rsidR="00D80E3B" w:rsidRDefault="00D80E3B">
            <w:pPr>
              <w:adjustRightInd w:val="0"/>
              <w:snapToGrid w:val="0"/>
              <w:spacing w:line="288" w:lineRule="auto"/>
              <w:jc w:val="center"/>
              <w:rPr>
                <w:rFonts w:ascii="宋体" w:hAnsi="宋体" w:cs="宋体"/>
                <w:b/>
                <w:bCs/>
                <w:sz w:val="21"/>
                <w:szCs w:val="21"/>
              </w:rPr>
            </w:pPr>
          </w:p>
        </w:tc>
      </w:tr>
      <w:tr w:rsidR="00D80E3B" w14:paraId="1325644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8CC0AB" w14:textId="77777777" w:rsidR="00D80E3B" w:rsidRDefault="00D80E3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3C82D99" w14:textId="77777777" w:rsidR="00D80E3B" w:rsidRDefault="00D80E3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8A1961" w14:textId="77777777" w:rsidR="00D80E3B" w:rsidRDefault="00D80E3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9FC6D10" w14:textId="77777777" w:rsidR="00D80E3B" w:rsidRDefault="00D80E3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F0DBF3" w14:textId="77777777" w:rsidR="00D80E3B" w:rsidRDefault="00D80E3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32CAA6" w14:textId="77777777" w:rsidR="00D80E3B" w:rsidRDefault="00D80E3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995262F" w14:textId="77777777" w:rsidR="00D80E3B" w:rsidRDefault="00D80E3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9E6B7C9" w14:textId="77777777" w:rsidR="00D80E3B" w:rsidRDefault="00D80E3B">
            <w:pPr>
              <w:adjustRightInd w:val="0"/>
              <w:snapToGrid w:val="0"/>
              <w:spacing w:line="288" w:lineRule="auto"/>
              <w:jc w:val="center"/>
              <w:rPr>
                <w:rFonts w:ascii="宋体" w:hAnsi="宋体" w:cs="宋体"/>
                <w:b/>
                <w:bCs/>
                <w:sz w:val="21"/>
                <w:szCs w:val="21"/>
              </w:rPr>
            </w:pPr>
          </w:p>
        </w:tc>
      </w:tr>
      <w:tr w:rsidR="00D80E3B" w14:paraId="0EE85FC5"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1C84AB7F" w14:textId="77777777" w:rsidR="00D80E3B" w:rsidRDefault="00000000">
            <w:pPr>
              <w:adjustRightInd w:val="0"/>
              <w:snapToGrid w:val="0"/>
              <w:spacing w:line="288" w:lineRule="auto"/>
              <w:jc w:val="left"/>
              <w:rPr>
                <w:rFonts w:ascii="宋体" w:hAnsi="宋体" w:cs="宋体"/>
                <w:b/>
                <w:bCs/>
                <w:sz w:val="21"/>
                <w:szCs w:val="21"/>
              </w:rPr>
            </w:pPr>
            <w:r>
              <w:rPr>
                <w:rFonts w:ascii="宋体" w:hAnsi="宋体" w:hint="eastAsia"/>
                <w:b/>
                <w:spacing w:val="-6"/>
                <w:sz w:val="21"/>
                <w:szCs w:val="21"/>
              </w:rPr>
              <w:t>说明：采购人将以合同形式有偿取得货物或服务，不接受供应商给予的赠品、回扣或者与采购无关的其他商品、服务。</w:t>
            </w:r>
          </w:p>
          <w:p w14:paraId="28B3E75A" w14:textId="77777777" w:rsidR="00D80E3B" w:rsidRDefault="0000000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总价（人民币元）</w:t>
            </w:r>
          </w:p>
          <w:p w14:paraId="18BF34B9" w14:textId="77777777" w:rsidR="00D80E3B" w:rsidRDefault="00D80E3B">
            <w:pPr>
              <w:adjustRightInd w:val="0"/>
              <w:snapToGrid w:val="0"/>
              <w:spacing w:line="288" w:lineRule="auto"/>
              <w:rPr>
                <w:rFonts w:ascii="宋体" w:hAnsi="宋体" w:cs="宋体"/>
                <w:b/>
                <w:bCs/>
                <w:sz w:val="21"/>
                <w:szCs w:val="21"/>
              </w:rPr>
            </w:pPr>
          </w:p>
          <w:p w14:paraId="7A566C8E" w14:textId="77777777" w:rsidR="00D80E3B"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小写：_________________________</w:t>
            </w:r>
          </w:p>
          <w:p w14:paraId="608F6B23" w14:textId="77777777" w:rsidR="00D80E3B" w:rsidRDefault="00D80E3B">
            <w:pPr>
              <w:adjustRightInd w:val="0"/>
              <w:snapToGrid w:val="0"/>
              <w:spacing w:line="288" w:lineRule="auto"/>
              <w:rPr>
                <w:rFonts w:ascii="宋体" w:hAnsi="宋体" w:cs="宋体"/>
                <w:b/>
                <w:bCs/>
                <w:sz w:val="21"/>
                <w:szCs w:val="21"/>
              </w:rPr>
            </w:pPr>
          </w:p>
          <w:p w14:paraId="790DF8C0" w14:textId="77777777" w:rsidR="00D80E3B"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大写：_________________________</w:t>
            </w:r>
          </w:p>
          <w:p w14:paraId="280CD231" w14:textId="77777777" w:rsidR="00D80E3B" w:rsidRDefault="00D80E3B">
            <w:pPr>
              <w:adjustRightInd w:val="0"/>
              <w:snapToGrid w:val="0"/>
              <w:spacing w:line="288" w:lineRule="auto"/>
              <w:rPr>
                <w:rFonts w:ascii="宋体" w:hAnsi="宋体" w:cs="宋体"/>
                <w:b/>
                <w:bCs/>
                <w:sz w:val="21"/>
                <w:szCs w:val="21"/>
              </w:rPr>
            </w:pPr>
          </w:p>
        </w:tc>
      </w:tr>
    </w:tbl>
    <w:p w14:paraId="03AEC45D" w14:textId="77777777" w:rsidR="00D80E3B" w:rsidRDefault="00D80E3B">
      <w:pPr>
        <w:adjustRightInd w:val="0"/>
        <w:snapToGrid w:val="0"/>
        <w:spacing w:line="288" w:lineRule="auto"/>
        <w:rPr>
          <w:rFonts w:ascii="宋体" w:hAnsi="宋体"/>
          <w:spacing w:val="-6"/>
          <w:sz w:val="21"/>
          <w:szCs w:val="21"/>
        </w:rPr>
      </w:pPr>
    </w:p>
    <w:p w14:paraId="62AFD550"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0E973A61" w14:textId="77777777" w:rsidR="00D80E3B" w:rsidRDefault="00000000">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ascii="宋体" w:hAnsi="宋体" w:hint="eastAsia"/>
          <w:bCs/>
          <w:spacing w:val="-6"/>
          <w:sz w:val="21"/>
          <w:szCs w:val="21"/>
        </w:rPr>
        <w:t>此表在不改变格式要求的情况下，可自行增行。</w:t>
      </w:r>
    </w:p>
    <w:p w14:paraId="5AA74652"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14:paraId="5E41A2A3" w14:textId="77777777" w:rsidR="00D80E3B" w:rsidRDefault="00000000">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14:paraId="170921CE" w14:textId="77777777" w:rsidR="00D80E3B" w:rsidRDefault="00D80E3B">
      <w:pPr>
        <w:adjustRightInd w:val="0"/>
        <w:snapToGrid w:val="0"/>
        <w:spacing w:line="288" w:lineRule="auto"/>
        <w:rPr>
          <w:rFonts w:ascii="宋体" w:hAnsi="宋体" w:cs="宋体"/>
          <w:sz w:val="21"/>
          <w:szCs w:val="21"/>
        </w:rPr>
      </w:pPr>
    </w:p>
    <w:p w14:paraId="5462A677" w14:textId="77777777" w:rsidR="00D80E3B" w:rsidRDefault="00D80E3B">
      <w:pPr>
        <w:adjustRightInd w:val="0"/>
        <w:snapToGrid w:val="0"/>
        <w:spacing w:line="288" w:lineRule="auto"/>
        <w:rPr>
          <w:rFonts w:ascii="宋体" w:hAnsi="宋体" w:cs="宋体"/>
          <w:sz w:val="21"/>
          <w:szCs w:val="21"/>
        </w:rPr>
      </w:pPr>
    </w:p>
    <w:p w14:paraId="6798F9C5"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72B2F2E6"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供应商代表签名：</w:t>
      </w:r>
    </w:p>
    <w:p w14:paraId="561D56D1"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p w14:paraId="3E98741B" w14:textId="77777777" w:rsidR="00D80E3B" w:rsidRDefault="00000000">
      <w:pPr>
        <w:pStyle w:val="ae"/>
        <w:adjustRightInd w:val="0"/>
        <w:snapToGrid w:val="0"/>
        <w:spacing w:beforeLines="0" w:afterLines="0" w:line="288" w:lineRule="auto"/>
        <w:jc w:val="center"/>
        <w:outlineLvl w:val="2"/>
        <w:rPr>
          <w:rFonts w:hAnsi="宋体"/>
          <w:spacing w:val="-6"/>
          <w:sz w:val="21"/>
          <w:szCs w:val="21"/>
        </w:rPr>
      </w:pPr>
      <w:r>
        <w:rPr>
          <w:rFonts w:hAnsi="宋体"/>
          <w:b/>
          <w:spacing w:val="-6"/>
          <w:sz w:val="21"/>
          <w:szCs w:val="21"/>
        </w:rPr>
        <w:br w:type="page"/>
      </w:r>
    </w:p>
    <w:p w14:paraId="79AB0406" w14:textId="77777777" w:rsidR="00D80E3B" w:rsidRDefault="00000000">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Pr>
          <w:rFonts w:ascii="宋体" w:hAnsi="宋体"/>
          <w:b/>
          <w:bCs/>
          <w:sz w:val="21"/>
          <w:szCs w:val="21"/>
        </w:rPr>
        <w:t>中小企业声明函（工程、服务）</w:t>
      </w:r>
      <w:r>
        <w:rPr>
          <w:rFonts w:ascii="宋体" w:hAnsi="宋体" w:hint="eastAsia"/>
          <w:b/>
          <w:bCs/>
          <w:sz w:val="21"/>
          <w:szCs w:val="21"/>
        </w:rPr>
        <w:t>（若属于中小企业）</w:t>
      </w:r>
    </w:p>
    <w:p w14:paraId="30C660AD" w14:textId="77777777" w:rsidR="00D80E3B" w:rsidRDefault="00D80E3B">
      <w:pPr>
        <w:adjustRightInd w:val="0"/>
        <w:snapToGrid w:val="0"/>
        <w:spacing w:line="288" w:lineRule="auto"/>
        <w:ind w:firstLineChars="236" w:firstLine="498"/>
        <w:rPr>
          <w:rFonts w:ascii="宋体" w:hAnsi="宋体"/>
          <w:b/>
          <w:sz w:val="21"/>
          <w:szCs w:val="21"/>
        </w:rPr>
      </w:pPr>
    </w:p>
    <w:p w14:paraId="4577A87C"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本公司（联合体）郑重声明，根据《政府采购促进中小企业发展管理办法》（财库</w:t>
      </w:r>
      <w:r>
        <w:rPr>
          <w:rFonts w:ascii="宋体" w:hAnsi="宋体" w:hint="eastAsia"/>
          <w:sz w:val="21"/>
          <w:szCs w:val="21"/>
        </w:rPr>
        <w:t>﹝</w:t>
      </w:r>
      <w:r>
        <w:rPr>
          <w:rFonts w:ascii="宋体" w:hAnsi="宋体"/>
          <w:sz w:val="21"/>
          <w:szCs w:val="21"/>
        </w:rPr>
        <w:t>2020</w:t>
      </w:r>
      <w:r>
        <w:rPr>
          <w:rFonts w:ascii="宋体" w:hAnsi="宋体" w:hint="eastAsia"/>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1A877C82" w14:textId="73894CDD" w:rsidR="00D80E3B" w:rsidRDefault="00000000">
      <w:pPr>
        <w:adjustRightInd w:val="0"/>
        <w:snapToGrid w:val="0"/>
        <w:spacing w:line="288" w:lineRule="auto"/>
        <w:ind w:firstLineChars="236" w:firstLine="496"/>
        <w:rPr>
          <w:rFonts w:ascii="宋体" w:hAnsi="宋体"/>
          <w:i/>
          <w:sz w:val="21"/>
          <w:szCs w:val="21"/>
          <w:u w:val="single"/>
        </w:rPr>
      </w:pPr>
      <w:r>
        <w:rPr>
          <w:rFonts w:ascii="宋体" w:hAnsi="宋体" w:hint="eastAsia"/>
          <w:i/>
          <w:sz w:val="21"/>
          <w:szCs w:val="21"/>
          <w:u w:val="single"/>
        </w:rPr>
        <w:t>1</w:t>
      </w:r>
      <w:r>
        <w:rPr>
          <w:rFonts w:ascii="宋体" w:hAnsi="宋体"/>
          <w:i/>
          <w:sz w:val="21"/>
          <w:szCs w:val="21"/>
          <w:u w:val="single"/>
        </w:rPr>
        <w:t>.（标的名称），属于</w:t>
      </w:r>
      <w:r w:rsidR="00F80E40" w:rsidRPr="00F80E40">
        <w:rPr>
          <w:rFonts w:ascii="宋体" w:hAnsi="宋体" w:hint="eastAsia"/>
          <w:i/>
          <w:sz w:val="21"/>
          <w:szCs w:val="21"/>
          <w:u w:val="single"/>
        </w:rPr>
        <w:t>其他未列明行业</w:t>
      </w:r>
      <w:r>
        <w:rPr>
          <w:rFonts w:ascii="宋体" w:hAnsi="宋体"/>
          <w:i/>
          <w:sz w:val="21"/>
          <w:szCs w:val="21"/>
          <w:u w:val="single"/>
        </w:rPr>
        <w:t>；</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5AC04A70" w14:textId="2B110B94" w:rsidR="00D80E3B" w:rsidRDefault="00000000">
      <w:pPr>
        <w:adjustRightInd w:val="0"/>
        <w:snapToGrid w:val="0"/>
        <w:spacing w:line="288" w:lineRule="auto"/>
        <w:ind w:firstLineChars="236" w:firstLine="496"/>
        <w:rPr>
          <w:rFonts w:ascii="宋体" w:hAnsi="宋体"/>
          <w:sz w:val="21"/>
          <w:szCs w:val="21"/>
        </w:rPr>
      </w:pPr>
      <w:r>
        <w:rPr>
          <w:rFonts w:ascii="宋体" w:hAnsi="宋体" w:hint="eastAsia"/>
          <w:i/>
          <w:sz w:val="21"/>
          <w:szCs w:val="21"/>
          <w:u w:val="single"/>
        </w:rPr>
        <w:t>2</w:t>
      </w:r>
      <w:r>
        <w:rPr>
          <w:rFonts w:ascii="宋体" w:hAnsi="宋体"/>
          <w:i/>
          <w:sz w:val="21"/>
          <w:szCs w:val="21"/>
          <w:u w:val="single"/>
        </w:rPr>
        <w:t>.（标的名称）</w:t>
      </w:r>
      <w:r>
        <w:rPr>
          <w:rFonts w:ascii="宋体" w:hAnsi="宋体"/>
          <w:sz w:val="21"/>
          <w:szCs w:val="21"/>
        </w:rPr>
        <w:t>，属于</w:t>
      </w:r>
      <w:r w:rsidR="00F80E40" w:rsidRPr="00F80E40">
        <w:rPr>
          <w:rFonts w:ascii="宋体" w:hAnsi="宋体" w:hint="eastAsia"/>
          <w:i/>
          <w:sz w:val="21"/>
          <w:szCs w:val="21"/>
        </w:rPr>
        <w:t>其他未列明行业</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1DF481E8"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w:t>
      </w:r>
    </w:p>
    <w:p w14:paraId="4828653E"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50C0CBB2"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本企业对上述声明内容的真实性负责。如有虚假，将依法承担相应责任。</w:t>
      </w:r>
    </w:p>
    <w:p w14:paraId="0F535325"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企业名称（盖章）：</w:t>
      </w:r>
    </w:p>
    <w:p w14:paraId="0AA96000"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sz w:val="21"/>
          <w:szCs w:val="21"/>
        </w:rPr>
        <w:t>日期：</w:t>
      </w:r>
    </w:p>
    <w:p w14:paraId="1ED4A443" w14:textId="77777777" w:rsidR="00D80E3B" w:rsidRDefault="00D80E3B">
      <w:pPr>
        <w:adjustRightInd w:val="0"/>
        <w:snapToGrid w:val="0"/>
        <w:spacing w:line="288" w:lineRule="auto"/>
        <w:ind w:firstLineChars="236" w:firstLine="496"/>
        <w:rPr>
          <w:rFonts w:ascii="宋体" w:hAnsi="宋体"/>
          <w:sz w:val="21"/>
          <w:szCs w:val="21"/>
        </w:rPr>
      </w:pPr>
    </w:p>
    <w:p w14:paraId="5EAE6406" w14:textId="77777777" w:rsidR="00D80E3B" w:rsidRDefault="00000000">
      <w:pPr>
        <w:adjustRightInd w:val="0"/>
        <w:snapToGrid w:val="0"/>
        <w:spacing w:line="288" w:lineRule="auto"/>
        <w:ind w:firstLineChars="236" w:firstLine="496"/>
        <w:rPr>
          <w:rFonts w:ascii="宋体" w:hAnsi="宋体"/>
          <w:sz w:val="21"/>
          <w:szCs w:val="21"/>
        </w:rPr>
      </w:pPr>
      <w:r>
        <w:rPr>
          <w:rFonts w:ascii="宋体" w:hAnsi="宋体" w:hint="eastAsia"/>
          <w:sz w:val="21"/>
          <w:szCs w:val="21"/>
        </w:rPr>
        <w:t>注：</w:t>
      </w:r>
    </w:p>
    <w:p w14:paraId="6340112B" w14:textId="77777777" w:rsidR="00D80E3B" w:rsidRPr="00493A84" w:rsidRDefault="00000000">
      <w:pPr>
        <w:adjustRightInd w:val="0"/>
        <w:snapToGrid w:val="0"/>
        <w:spacing w:line="288"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w:t>
      </w:r>
      <w:r w:rsidRPr="00493A84">
        <w:rPr>
          <w:rFonts w:ascii="宋体" w:hAnsi="宋体" w:hint="eastAsia"/>
          <w:sz w:val="21"/>
          <w:szCs w:val="21"/>
        </w:rPr>
        <w:t>持政策。</w:t>
      </w:r>
    </w:p>
    <w:p w14:paraId="2BDF9A67" w14:textId="77777777" w:rsidR="00D80E3B" w:rsidRPr="00493A84" w:rsidRDefault="00000000">
      <w:pPr>
        <w:adjustRightInd w:val="0"/>
        <w:snapToGrid w:val="0"/>
        <w:spacing w:line="288" w:lineRule="auto"/>
        <w:ind w:firstLineChars="236" w:firstLine="496"/>
        <w:rPr>
          <w:rFonts w:ascii="宋体" w:hAnsi="宋体"/>
          <w:sz w:val="21"/>
          <w:szCs w:val="21"/>
        </w:rPr>
      </w:pPr>
      <w:r w:rsidRPr="00493A84">
        <w:rPr>
          <w:rFonts w:ascii="宋体" w:hAnsi="宋体" w:hint="eastAsia"/>
          <w:sz w:val="21"/>
          <w:szCs w:val="21"/>
        </w:rPr>
        <w:t>2</w:t>
      </w:r>
      <w:r w:rsidRPr="00493A84">
        <w:rPr>
          <w:rFonts w:ascii="宋体" w:hAnsi="宋体"/>
          <w:sz w:val="21"/>
          <w:szCs w:val="21"/>
        </w:rPr>
        <w:t>.</w:t>
      </w:r>
      <w:r w:rsidRPr="00493A84">
        <w:rPr>
          <w:rFonts w:ascii="宋体" w:hAnsi="宋体" w:hint="eastAsia"/>
          <w:sz w:val="21"/>
          <w:szCs w:val="21"/>
        </w:rPr>
        <w:t>从业人员、营业收入、资产总额填报上一年度数据，无上</w:t>
      </w:r>
      <w:proofErr w:type="gramStart"/>
      <w:r w:rsidRPr="00493A84">
        <w:rPr>
          <w:rFonts w:ascii="宋体" w:hAnsi="宋体" w:hint="eastAsia"/>
          <w:sz w:val="21"/>
          <w:szCs w:val="21"/>
        </w:rPr>
        <w:t>一</w:t>
      </w:r>
      <w:proofErr w:type="gramEnd"/>
      <w:r w:rsidRPr="00493A84">
        <w:rPr>
          <w:rFonts w:ascii="宋体" w:hAnsi="宋体" w:hint="eastAsia"/>
          <w:sz w:val="21"/>
          <w:szCs w:val="21"/>
        </w:rPr>
        <w:t>年度数据的新成立企业可不填报。</w:t>
      </w:r>
    </w:p>
    <w:p w14:paraId="3C333DF4" w14:textId="77777777" w:rsidR="00D80E3B" w:rsidRPr="00493A84" w:rsidRDefault="00000000">
      <w:pPr>
        <w:adjustRightInd w:val="0"/>
        <w:snapToGrid w:val="0"/>
        <w:spacing w:line="288" w:lineRule="auto"/>
        <w:ind w:firstLineChars="236" w:firstLine="496"/>
        <w:rPr>
          <w:rFonts w:ascii="宋体" w:hAnsi="宋体"/>
          <w:sz w:val="21"/>
          <w:szCs w:val="21"/>
        </w:rPr>
      </w:pPr>
      <w:r w:rsidRPr="00493A84">
        <w:rPr>
          <w:rFonts w:ascii="宋体" w:hAnsi="宋体"/>
          <w:sz w:val="21"/>
          <w:szCs w:val="21"/>
        </w:rPr>
        <w:t>3.</w:t>
      </w:r>
      <w:r w:rsidRPr="00493A84">
        <w:rPr>
          <w:rFonts w:ascii="宋体" w:hAnsi="宋体" w:hint="eastAsia"/>
          <w:sz w:val="21"/>
          <w:szCs w:val="21"/>
        </w:rPr>
        <w:t>《中小企业声明函》填写不全的，视为未提供《中小企业声明函》（从业人员、营业收入、资产总额在中小企业划型标准规定中不涉及的除外），</w:t>
      </w:r>
      <w:r w:rsidRPr="00493A84">
        <w:rPr>
          <w:rFonts w:ascii="宋体" w:hAnsi="宋体" w:hint="eastAsia"/>
          <w:sz w:val="21"/>
          <w:szCs w:val="22"/>
        </w:rPr>
        <w:t>不享受中小企业扶持政策。</w:t>
      </w:r>
      <w:r w:rsidRPr="00493A84">
        <w:rPr>
          <w:rFonts w:ascii="宋体" w:hAnsi="宋体" w:cs="宋体"/>
          <w:sz w:val="21"/>
          <w:szCs w:val="21"/>
        </w:rPr>
        <w:t>如项目包含“多件”标的物的，需按标的物项数逐项填写。</w:t>
      </w:r>
    </w:p>
    <w:p w14:paraId="14DC9FFF" w14:textId="77777777" w:rsidR="00D80E3B" w:rsidRPr="00493A84" w:rsidRDefault="00000000">
      <w:pPr>
        <w:adjustRightInd w:val="0"/>
        <w:snapToGrid w:val="0"/>
        <w:spacing w:line="288" w:lineRule="auto"/>
        <w:ind w:firstLineChars="236" w:firstLine="496"/>
        <w:rPr>
          <w:rFonts w:ascii="宋体" w:hAnsi="宋体"/>
          <w:sz w:val="21"/>
          <w:szCs w:val="21"/>
        </w:rPr>
      </w:pPr>
      <w:r w:rsidRPr="00493A84">
        <w:rPr>
          <w:rFonts w:ascii="宋体" w:hAnsi="宋体" w:hint="eastAsia"/>
          <w:sz w:val="21"/>
          <w:szCs w:val="21"/>
        </w:rPr>
        <w:t>4</w:t>
      </w:r>
      <w:r w:rsidRPr="00493A84">
        <w:rPr>
          <w:rFonts w:ascii="宋体" w:hAnsi="宋体"/>
          <w:sz w:val="21"/>
          <w:szCs w:val="21"/>
        </w:rPr>
        <w:t>.</w:t>
      </w:r>
      <w:r w:rsidRPr="00493A84">
        <w:rPr>
          <w:rFonts w:ascii="宋体" w:hAnsi="宋体" w:hint="eastAsia"/>
          <w:sz w:val="21"/>
          <w:szCs w:val="21"/>
        </w:rPr>
        <w:t>供应商提供《中小企业声明函》内容不实的，属于提供虚假材料谋取中标、成交，依照《中华人民共和国政府采购法》等国家有关规定追究相应责任。</w:t>
      </w:r>
    </w:p>
    <w:p w14:paraId="6EF2B1C1" w14:textId="77777777" w:rsidR="00D80E3B" w:rsidRDefault="00000000">
      <w:pPr>
        <w:adjustRightInd w:val="0"/>
        <w:snapToGrid w:val="0"/>
        <w:spacing w:line="288" w:lineRule="auto"/>
        <w:ind w:firstLineChars="236" w:firstLine="496"/>
        <w:rPr>
          <w:rFonts w:ascii="宋体" w:hAnsi="宋体"/>
          <w:sz w:val="21"/>
          <w:szCs w:val="21"/>
        </w:rPr>
      </w:pPr>
      <w:r w:rsidRPr="00493A84">
        <w:rPr>
          <w:rFonts w:ascii="宋体" w:hAnsi="宋体" w:hint="eastAsia"/>
          <w:sz w:val="21"/>
          <w:szCs w:val="21"/>
        </w:rPr>
        <w:t>5.本项目只以《中小企业声明函》作为评判供应商是否属于中小企业的唯一依</w:t>
      </w:r>
      <w:r>
        <w:rPr>
          <w:rFonts w:ascii="宋体" w:hAnsi="宋体" w:hint="eastAsia"/>
          <w:sz w:val="21"/>
          <w:szCs w:val="21"/>
        </w:rPr>
        <w:t>据。</w:t>
      </w:r>
    </w:p>
    <w:p w14:paraId="6F9A3B30" w14:textId="77777777" w:rsidR="00D80E3B" w:rsidRDefault="00000000">
      <w:pPr>
        <w:adjustRightInd w:val="0"/>
        <w:snapToGrid w:val="0"/>
        <w:spacing w:line="288" w:lineRule="auto"/>
        <w:jc w:val="center"/>
        <w:outlineLvl w:val="2"/>
        <w:rPr>
          <w:rFonts w:ascii="宋体" w:hAnsi="宋体" w:cs="宋体"/>
          <w:color w:val="000000"/>
          <w:kern w:val="0"/>
          <w:sz w:val="21"/>
          <w:szCs w:val="21"/>
          <w:highlight w:val="yellow"/>
        </w:rPr>
      </w:pPr>
      <w:r>
        <w:rPr>
          <w:rFonts w:ascii="宋体" w:hAnsi="宋体"/>
          <w:b/>
          <w:bCs/>
          <w:sz w:val="21"/>
          <w:szCs w:val="21"/>
        </w:rPr>
        <w:br w:type="page"/>
      </w:r>
      <w:r>
        <w:rPr>
          <w:rFonts w:ascii="宋体" w:hAnsi="宋体" w:cs="宋体" w:hint="eastAsia"/>
          <w:b/>
          <w:spacing w:val="-6"/>
          <w:sz w:val="21"/>
          <w:szCs w:val="21"/>
        </w:rPr>
        <w:lastRenderedPageBreak/>
        <w:t>（</w:t>
      </w:r>
      <w:r>
        <w:rPr>
          <w:rFonts w:ascii="宋体" w:hAnsi="宋体" w:cs="宋体"/>
          <w:b/>
          <w:spacing w:val="-6"/>
          <w:sz w:val="21"/>
          <w:szCs w:val="21"/>
        </w:rPr>
        <w:t>3</w:t>
      </w:r>
      <w:r>
        <w:rPr>
          <w:rFonts w:ascii="宋体" w:hAnsi="宋体" w:cs="宋体" w:hint="eastAsia"/>
          <w:b/>
          <w:spacing w:val="-6"/>
          <w:sz w:val="21"/>
          <w:szCs w:val="21"/>
        </w:rPr>
        <w:t>）属于监狱企业的证明文件（若属于监狱企业）</w:t>
      </w:r>
    </w:p>
    <w:p w14:paraId="0ADD86DE" w14:textId="77777777" w:rsidR="00D80E3B" w:rsidRDefault="00D80E3B">
      <w:pPr>
        <w:adjustRightInd w:val="0"/>
        <w:snapToGrid w:val="0"/>
        <w:spacing w:line="288" w:lineRule="auto"/>
        <w:rPr>
          <w:rFonts w:ascii="宋体" w:hAnsi="宋体" w:cs="宋体"/>
          <w:color w:val="000000"/>
          <w:kern w:val="0"/>
          <w:sz w:val="21"/>
          <w:szCs w:val="21"/>
        </w:rPr>
      </w:pPr>
    </w:p>
    <w:p w14:paraId="6F8BB1CF" w14:textId="77777777" w:rsidR="00D80E3B" w:rsidRDefault="00000000">
      <w:pPr>
        <w:adjustRightInd w:val="0"/>
        <w:snapToGrid w:val="0"/>
        <w:spacing w:line="288" w:lineRule="auto"/>
        <w:ind w:firstLineChars="177" w:firstLine="373"/>
        <w:rPr>
          <w:rFonts w:ascii="宋体" w:hAnsi="宋体"/>
          <w:b/>
          <w:bCs/>
          <w:sz w:val="21"/>
          <w:szCs w:val="21"/>
        </w:rPr>
      </w:pPr>
      <w:r>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5D31571F" w14:textId="77777777" w:rsidR="00D80E3B" w:rsidRDefault="00D80E3B">
      <w:pPr>
        <w:adjustRightInd w:val="0"/>
        <w:snapToGrid w:val="0"/>
        <w:spacing w:line="288" w:lineRule="auto"/>
        <w:rPr>
          <w:rFonts w:ascii="宋体" w:hAnsi="宋体"/>
          <w:sz w:val="21"/>
          <w:szCs w:val="21"/>
        </w:rPr>
      </w:pPr>
    </w:p>
    <w:p w14:paraId="48E82318" w14:textId="77777777" w:rsidR="00D80E3B" w:rsidRDefault="00000000">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0C97199A" w14:textId="77777777" w:rsidR="00D80E3B" w:rsidRDefault="00000000">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BBDE02C" w14:textId="77777777" w:rsidR="00D80E3B" w:rsidRDefault="00000000">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5E4DA670" w14:textId="77777777" w:rsidR="00D80E3B" w:rsidRDefault="00000000">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14:paraId="63F70834" w14:textId="77777777" w:rsidR="00D80E3B" w:rsidRDefault="00000000">
      <w:pPr>
        <w:adjustRightInd w:val="0"/>
        <w:snapToGrid w:val="0"/>
        <w:spacing w:line="288" w:lineRule="auto"/>
        <w:jc w:val="center"/>
        <w:outlineLvl w:val="2"/>
        <w:rPr>
          <w:rFonts w:ascii="宋体" w:hAnsi="宋体" w:cs="宋体"/>
          <w:b/>
          <w:spacing w:val="-6"/>
          <w:sz w:val="21"/>
          <w:szCs w:val="21"/>
        </w:rPr>
      </w:pPr>
      <w:r>
        <w:rPr>
          <w:rFonts w:ascii="宋体" w:hAnsi="宋体" w:cs="宋体" w:hint="eastAsia"/>
          <w:b/>
          <w:spacing w:val="-6"/>
          <w:sz w:val="21"/>
          <w:szCs w:val="21"/>
        </w:rPr>
        <w:lastRenderedPageBreak/>
        <w:t>（</w:t>
      </w:r>
      <w:r>
        <w:rPr>
          <w:rFonts w:ascii="宋体" w:hAnsi="宋体" w:cs="宋体"/>
          <w:b/>
          <w:spacing w:val="-6"/>
          <w:sz w:val="21"/>
          <w:szCs w:val="21"/>
        </w:rPr>
        <w:t>4</w:t>
      </w:r>
      <w:r>
        <w:rPr>
          <w:rFonts w:ascii="宋体" w:hAnsi="宋体" w:cs="宋体" w:hint="eastAsia"/>
          <w:b/>
          <w:spacing w:val="-6"/>
          <w:sz w:val="21"/>
          <w:szCs w:val="21"/>
        </w:rPr>
        <w:t>）残疾人福利性单位声明函（若属于残疾人福利性单位）</w:t>
      </w:r>
    </w:p>
    <w:p w14:paraId="170293DA" w14:textId="77777777" w:rsidR="00D80E3B" w:rsidRDefault="00D80E3B">
      <w:pPr>
        <w:adjustRightInd w:val="0"/>
        <w:snapToGrid w:val="0"/>
        <w:spacing w:line="288" w:lineRule="auto"/>
        <w:rPr>
          <w:rFonts w:ascii="宋体" w:hAnsi="宋体"/>
          <w:b/>
          <w:spacing w:val="6"/>
          <w:sz w:val="21"/>
          <w:szCs w:val="21"/>
        </w:rPr>
      </w:pPr>
    </w:p>
    <w:p w14:paraId="58EEC751" w14:textId="77777777" w:rsidR="00D80E3B" w:rsidRPr="00493A84" w:rsidRDefault="00000000">
      <w:pPr>
        <w:adjustRightInd w:val="0"/>
        <w:snapToGrid w:val="0"/>
        <w:spacing w:line="288" w:lineRule="auto"/>
        <w:ind w:firstLineChars="200" w:firstLine="444"/>
        <w:rPr>
          <w:rFonts w:ascii="宋体" w:hAnsi="宋体"/>
          <w:spacing w:val="6"/>
          <w:sz w:val="21"/>
          <w:szCs w:val="21"/>
        </w:rPr>
      </w:pPr>
      <w:r>
        <w:rPr>
          <w:rFonts w:ascii="宋体" w:hAnsi="宋体" w:hint="eastAsia"/>
          <w:spacing w:val="6"/>
          <w:sz w:val="21"/>
          <w:szCs w:val="21"/>
        </w:rPr>
        <w:t>本单位郑重声明，根据《财政部 民政部 中国残疾人联合会关于促进残疾人就业政府采购政策的通知》（财库</w:t>
      </w:r>
      <w:r>
        <w:rPr>
          <w:rFonts w:ascii="宋体" w:hAnsi="宋体" w:hint="eastAsia"/>
          <w:sz w:val="21"/>
          <w:szCs w:val="21"/>
        </w:rPr>
        <w:t>〔2017〕 141</w:t>
      </w:r>
      <w:r>
        <w:rPr>
          <w:rFonts w:ascii="宋体" w:hAnsi="宋体" w:hint="eastAsia"/>
          <w:spacing w:val="6"/>
          <w:sz w:val="21"/>
          <w:szCs w:val="21"/>
        </w:rPr>
        <w:t>号）的规定，</w:t>
      </w:r>
      <w:r>
        <w:rPr>
          <w:rFonts w:ascii="宋体" w:hAnsi="宋体" w:hint="eastAsia"/>
          <w:b/>
          <w:bCs/>
          <w:spacing w:val="6"/>
          <w:sz w:val="21"/>
          <w:szCs w:val="21"/>
        </w:rPr>
        <w:t>本单位</w:t>
      </w:r>
      <w:r w:rsidRPr="00493A84">
        <w:rPr>
          <w:rFonts w:ascii="宋体" w:hAnsi="宋体" w:hint="eastAsia"/>
          <w:b/>
          <w:bCs/>
          <w:spacing w:val="6"/>
          <w:sz w:val="21"/>
          <w:szCs w:val="21"/>
        </w:rPr>
        <w:t>为符合条件的残疾人福利性单位</w:t>
      </w:r>
      <w:r w:rsidRPr="00493A84">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B61664F" w14:textId="77777777" w:rsidR="00D80E3B" w:rsidRPr="00493A84" w:rsidRDefault="00000000">
      <w:pPr>
        <w:adjustRightInd w:val="0"/>
        <w:snapToGrid w:val="0"/>
        <w:spacing w:line="288" w:lineRule="auto"/>
        <w:ind w:firstLineChars="200" w:firstLine="444"/>
        <w:rPr>
          <w:rFonts w:ascii="宋体" w:hAnsi="宋体"/>
          <w:spacing w:val="6"/>
          <w:sz w:val="21"/>
          <w:szCs w:val="21"/>
        </w:rPr>
      </w:pPr>
      <w:r w:rsidRPr="00493A84">
        <w:rPr>
          <w:rFonts w:ascii="宋体" w:hAnsi="宋体" w:hint="eastAsia"/>
          <w:spacing w:val="6"/>
          <w:sz w:val="21"/>
          <w:szCs w:val="21"/>
        </w:rPr>
        <w:t>本单位对上述声明的真实性负责。如有虚假，将依法承担相应责任。</w:t>
      </w:r>
    </w:p>
    <w:p w14:paraId="429ED684" w14:textId="77777777" w:rsidR="00D80E3B" w:rsidRDefault="00000000">
      <w:pPr>
        <w:tabs>
          <w:tab w:val="left" w:pos="4860"/>
        </w:tabs>
        <w:adjustRightInd w:val="0"/>
        <w:snapToGrid w:val="0"/>
        <w:spacing w:line="288" w:lineRule="auto"/>
        <w:ind w:right="1560" w:firstLineChars="200" w:firstLine="444"/>
        <w:rPr>
          <w:rFonts w:ascii="宋体" w:hAnsi="宋体"/>
          <w:spacing w:val="6"/>
          <w:sz w:val="21"/>
          <w:szCs w:val="21"/>
        </w:rPr>
      </w:pPr>
      <w:r w:rsidRPr="00493A84">
        <w:rPr>
          <w:rFonts w:ascii="宋体" w:hAnsi="宋体" w:hint="eastAsia"/>
          <w:spacing w:val="6"/>
          <w:sz w:val="21"/>
          <w:szCs w:val="21"/>
        </w:rPr>
        <w:t>单位名称（盖章）：</w:t>
      </w:r>
    </w:p>
    <w:p w14:paraId="62985C6B" w14:textId="77777777" w:rsidR="00D80E3B" w:rsidRDefault="00000000">
      <w:pPr>
        <w:tabs>
          <w:tab w:val="left" w:pos="4860"/>
        </w:tabs>
        <w:adjustRightInd w:val="0"/>
        <w:snapToGrid w:val="0"/>
        <w:spacing w:line="288" w:lineRule="auto"/>
        <w:ind w:right="1560" w:firstLineChars="200" w:firstLine="444"/>
        <w:rPr>
          <w:rFonts w:ascii="宋体" w:hAnsi="宋体"/>
          <w:spacing w:val="6"/>
          <w:sz w:val="21"/>
          <w:szCs w:val="21"/>
        </w:rPr>
      </w:pPr>
      <w:r>
        <w:rPr>
          <w:rFonts w:ascii="宋体" w:hAnsi="宋体" w:hint="eastAsia"/>
          <w:spacing w:val="6"/>
          <w:sz w:val="21"/>
          <w:szCs w:val="21"/>
        </w:rPr>
        <w:t>日  期：</w:t>
      </w:r>
    </w:p>
    <w:p w14:paraId="0A1E663E" w14:textId="77777777" w:rsidR="00D80E3B" w:rsidRDefault="00D80E3B">
      <w:pPr>
        <w:adjustRightInd w:val="0"/>
        <w:snapToGrid w:val="0"/>
        <w:spacing w:line="288" w:lineRule="auto"/>
        <w:rPr>
          <w:rFonts w:ascii="宋体" w:hAnsi="宋体"/>
          <w:sz w:val="21"/>
          <w:szCs w:val="21"/>
        </w:rPr>
      </w:pPr>
    </w:p>
    <w:p w14:paraId="4B45052E" w14:textId="77777777" w:rsidR="00D80E3B" w:rsidRDefault="00000000">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31E49971"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29DF54D3"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7C5F525"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005A8C20"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BE4885"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AF0E632"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6BBBFCB"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B987FF"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67A2EC6B"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054BA35" w14:textId="77777777" w:rsidR="00D80E3B" w:rsidRDefault="00000000">
      <w:pPr>
        <w:pStyle w:val="af4"/>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7D786E53" w14:textId="77777777" w:rsidR="00D80E3B" w:rsidRDefault="00000000">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102D55B9" w14:textId="77777777" w:rsidR="00D80E3B" w:rsidRDefault="00000000">
      <w:pPr>
        <w:adjustRightInd w:val="0"/>
        <w:snapToGrid w:val="0"/>
        <w:spacing w:line="288" w:lineRule="auto"/>
        <w:jc w:val="center"/>
        <w:outlineLvl w:val="1"/>
        <w:rPr>
          <w:rFonts w:ascii="宋体" w:hAnsi="宋体"/>
          <w:b/>
          <w:spacing w:val="-6"/>
          <w:sz w:val="32"/>
          <w:szCs w:val="32"/>
        </w:rPr>
      </w:pPr>
      <w:r>
        <w:rPr>
          <w:rFonts w:ascii="宋体" w:hAnsi="宋体" w:hint="eastAsia"/>
          <w:b/>
          <w:spacing w:val="-6"/>
          <w:sz w:val="32"/>
          <w:szCs w:val="32"/>
        </w:rPr>
        <w:lastRenderedPageBreak/>
        <w:t>商务和技术文件</w:t>
      </w:r>
    </w:p>
    <w:p w14:paraId="363E5F84" w14:textId="77777777" w:rsidR="00D80E3B"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（1）响应函</w:t>
      </w:r>
    </w:p>
    <w:p w14:paraId="11E32578"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提交商务和技术文件正本一份、副本____份。</w:t>
      </w:r>
    </w:p>
    <w:p w14:paraId="52213041" w14:textId="77777777" w:rsidR="00D80E3B" w:rsidRDefault="00D80E3B">
      <w:pPr>
        <w:adjustRightInd w:val="0"/>
        <w:snapToGrid w:val="0"/>
        <w:spacing w:line="288" w:lineRule="auto"/>
        <w:rPr>
          <w:rFonts w:ascii="宋体" w:hAnsi="宋体"/>
          <w:spacing w:val="-6"/>
          <w:sz w:val="21"/>
          <w:szCs w:val="21"/>
        </w:rPr>
      </w:pPr>
    </w:p>
    <w:p w14:paraId="5E450846" w14:textId="77777777" w:rsidR="00D80E3B" w:rsidRDefault="00000000">
      <w:pPr>
        <w:adjustRightInd w:val="0"/>
        <w:snapToGrid w:val="0"/>
        <w:spacing w:line="288" w:lineRule="auto"/>
        <w:rPr>
          <w:rFonts w:ascii="宋体" w:hAnsi="宋体" w:cs="宋体"/>
          <w:b/>
          <w:bCs/>
          <w:sz w:val="21"/>
          <w:szCs w:val="21"/>
        </w:rPr>
      </w:pPr>
      <w:r>
        <w:rPr>
          <w:rFonts w:ascii="宋体" w:hAnsi="宋体" w:cs="宋体" w:hint="eastAsia"/>
          <w:b/>
          <w:bCs/>
          <w:sz w:val="21"/>
          <w:szCs w:val="21"/>
        </w:rPr>
        <w:t>致：浙大城市学院</w:t>
      </w:r>
      <w:r>
        <w:rPr>
          <w:rFonts w:ascii="宋体" w:hAnsi="宋体" w:cs="宋体"/>
          <w:b/>
          <w:bCs/>
          <w:sz w:val="21"/>
          <w:szCs w:val="21"/>
        </w:rPr>
        <w:t>、</w:t>
      </w:r>
      <w:r>
        <w:rPr>
          <w:rFonts w:ascii="宋体" w:hAnsi="宋体" w:cs="宋体" w:hint="eastAsia"/>
          <w:b/>
          <w:bCs/>
          <w:sz w:val="21"/>
          <w:szCs w:val="21"/>
        </w:rPr>
        <w:t>浙江求是招标代理有限公司</w:t>
      </w:r>
    </w:p>
    <w:p w14:paraId="195B5D64" w14:textId="77777777" w:rsidR="00D80E3B" w:rsidRDefault="00D80E3B">
      <w:pPr>
        <w:adjustRightInd w:val="0"/>
        <w:snapToGrid w:val="0"/>
        <w:spacing w:line="288" w:lineRule="auto"/>
        <w:rPr>
          <w:rFonts w:ascii="宋体" w:hAnsi="宋体"/>
          <w:spacing w:val="-6"/>
          <w:sz w:val="21"/>
          <w:szCs w:val="21"/>
          <w:highlight w:val="cyan"/>
        </w:rPr>
      </w:pPr>
    </w:p>
    <w:p w14:paraId="611A97BF" w14:textId="399772ED" w:rsidR="00D80E3B" w:rsidRDefault="00000000">
      <w:pPr>
        <w:adjustRightInd w:val="0"/>
        <w:snapToGrid w:val="0"/>
        <w:spacing w:line="288" w:lineRule="auto"/>
        <w:ind w:firstLineChars="200" w:firstLine="396"/>
        <w:rPr>
          <w:rFonts w:ascii="宋体" w:hAnsi="宋体" w:cs="宋体"/>
          <w:sz w:val="21"/>
          <w:szCs w:val="21"/>
        </w:rPr>
      </w:pPr>
      <w:r>
        <w:rPr>
          <w:rFonts w:ascii="宋体" w:hAnsi="宋体" w:hint="eastAsia"/>
          <w:spacing w:val="-6"/>
          <w:sz w:val="21"/>
          <w:szCs w:val="21"/>
        </w:rPr>
        <w:t>我方参加</w:t>
      </w:r>
      <w:r>
        <w:rPr>
          <w:rFonts w:ascii="宋体" w:hAnsi="宋体" w:hint="eastAsia"/>
          <w:bCs/>
          <w:spacing w:val="-6"/>
          <w:sz w:val="21"/>
          <w:szCs w:val="21"/>
          <w:u w:val="single"/>
        </w:rPr>
        <w:t>浙大城市</w:t>
      </w:r>
      <w:proofErr w:type="gramStart"/>
      <w:r>
        <w:rPr>
          <w:rFonts w:ascii="宋体" w:hAnsi="宋体" w:hint="eastAsia"/>
          <w:bCs/>
          <w:spacing w:val="-6"/>
          <w:sz w:val="21"/>
          <w:szCs w:val="21"/>
          <w:u w:val="single"/>
        </w:rPr>
        <w:t>学院城院之</w:t>
      </w:r>
      <w:proofErr w:type="gramEnd"/>
      <w:r>
        <w:rPr>
          <w:rFonts w:ascii="宋体" w:hAnsi="宋体" w:hint="eastAsia"/>
          <w:bCs/>
          <w:spacing w:val="-6"/>
          <w:sz w:val="21"/>
          <w:szCs w:val="21"/>
          <w:u w:val="single"/>
        </w:rPr>
        <w:t>窗展厅设计服务</w:t>
      </w:r>
      <w:r>
        <w:rPr>
          <w:rFonts w:ascii="宋体" w:hAnsi="宋体" w:hint="eastAsia"/>
          <w:spacing w:val="-6"/>
          <w:sz w:val="21"/>
          <w:szCs w:val="21"/>
          <w:u w:val="single"/>
        </w:rPr>
        <w:t>（项目编号</w:t>
      </w:r>
      <w:r>
        <w:rPr>
          <w:rFonts w:ascii="宋体" w:hAnsi="宋体" w:hint="eastAsia"/>
          <w:bCs/>
          <w:spacing w:val="-6"/>
          <w:sz w:val="21"/>
          <w:szCs w:val="21"/>
          <w:u w:val="single"/>
        </w:rPr>
        <w:t>：</w:t>
      </w:r>
      <w:r w:rsidR="00493A84">
        <w:rPr>
          <w:rFonts w:ascii="宋体" w:hAnsi="宋体" w:hint="eastAsia"/>
          <w:bCs/>
          <w:spacing w:val="-6"/>
          <w:sz w:val="21"/>
          <w:szCs w:val="21"/>
          <w:u w:val="single"/>
        </w:rPr>
        <w:t>QSZB-F(F)-E22239(CS)</w:t>
      </w:r>
      <w:r>
        <w:rPr>
          <w:rFonts w:ascii="宋体" w:hAnsi="宋体" w:hint="eastAsia"/>
          <w:spacing w:val="-6"/>
          <w:sz w:val="21"/>
          <w:szCs w:val="21"/>
          <w:u w:val="single"/>
        </w:rPr>
        <w:t>）</w:t>
      </w:r>
      <w:r>
        <w:rPr>
          <w:rFonts w:ascii="宋体" w:hAnsi="宋体" w:hint="eastAsia"/>
          <w:spacing w:val="-6"/>
          <w:sz w:val="21"/>
          <w:szCs w:val="21"/>
        </w:rPr>
        <w:t>项目，为此，我方提交响应文件（资格文件、报价文件、商务和技术文件）正本一份、副本____份。签名代表宣布同意如下：</w:t>
      </w:r>
    </w:p>
    <w:p w14:paraId="543C7318"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2E185176"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2.我方在磋商响应之前已经与贵方进行了充分的沟通，完全理解并</w:t>
      </w:r>
      <w:proofErr w:type="gramStart"/>
      <w:r>
        <w:rPr>
          <w:rFonts w:ascii="宋体" w:hAnsi="宋体" w:cs="宋体" w:hint="eastAsia"/>
          <w:sz w:val="21"/>
          <w:szCs w:val="21"/>
        </w:rPr>
        <w:t>接受磋商</w:t>
      </w:r>
      <w:proofErr w:type="gramEnd"/>
      <w:r>
        <w:rPr>
          <w:rFonts w:ascii="宋体" w:hAnsi="宋体" w:cs="宋体" w:hint="eastAsia"/>
          <w:sz w:val="21"/>
          <w:szCs w:val="21"/>
        </w:rPr>
        <w:t>文件的各项规定和要求，对磋商文件的合理性、合法性不再有异议。</w:t>
      </w:r>
    </w:p>
    <w:p w14:paraId="75F9EB5D"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3.响应有效期自提交响应文件的截止之日起</w:t>
      </w:r>
      <w:r>
        <w:rPr>
          <w:rFonts w:ascii="宋体" w:hAnsi="宋体" w:cs="宋体" w:hint="eastAsia"/>
          <w:sz w:val="21"/>
          <w:szCs w:val="21"/>
          <w:u w:val="single"/>
        </w:rPr>
        <w:t>90</w:t>
      </w:r>
      <w:r>
        <w:rPr>
          <w:rFonts w:ascii="宋体" w:hAnsi="宋体" w:cs="宋体" w:hint="eastAsia"/>
          <w:sz w:val="21"/>
          <w:szCs w:val="21"/>
        </w:rPr>
        <w:t>天。</w:t>
      </w:r>
    </w:p>
    <w:p w14:paraId="0FC74447"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4.如成交，本响应文件至本项目合同履行</w:t>
      </w:r>
      <w:proofErr w:type="gramStart"/>
      <w:r>
        <w:rPr>
          <w:rFonts w:ascii="宋体" w:hAnsi="宋体" w:cs="宋体" w:hint="eastAsia"/>
          <w:sz w:val="21"/>
          <w:szCs w:val="21"/>
        </w:rPr>
        <w:t>完毕止均保持</w:t>
      </w:r>
      <w:proofErr w:type="gramEnd"/>
      <w:r>
        <w:rPr>
          <w:rFonts w:ascii="宋体" w:hAnsi="宋体" w:cs="宋体" w:hint="eastAsia"/>
          <w:sz w:val="21"/>
          <w:szCs w:val="21"/>
        </w:rPr>
        <w:t>有效，我方将按“磋商文件”及政府采购法律、法规的规定履行合同责任和义务。关于代理服务费，我方承诺按照磋商文件的规定履行并承担相应的责任。</w:t>
      </w:r>
    </w:p>
    <w:p w14:paraId="6A930413"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5.我方同意按照贵方要求提供与磋商有关的一切数据或资料。</w:t>
      </w:r>
    </w:p>
    <w:p w14:paraId="25103428"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6.与本磋商有关的一切正式往来信函联系：</w:t>
      </w:r>
    </w:p>
    <w:tbl>
      <w:tblPr>
        <w:tblStyle w:val="1b"/>
        <w:tblW w:w="0" w:type="auto"/>
        <w:tblInd w:w="279" w:type="dxa"/>
        <w:tblLook w:val="04A0" w:firstRow="1" w:lastRow="0" w:firstColumn="1" w:lastColumn="0" w:noHBand="0" w:noVBand="1"/>
      </w:tblPr>
      <w:tblGrid>
        <w:gridCol w:w="2122"/>
        <w:gridCol w:w="6808"/>
      </w:tblGrid>
      <w:tr w:rsidR="00D80E3B" w14:paraId="52B8819B" w14:textId="77777777">
        <w:tc>
          <w:tcPr>
            <w:tcW w:w="2122" w:type="dxa"/>
          </w:tcPr>
          <w:p w14:paraId="79ADA18B"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联系人：</w:t>
            </w:r>
          </w:p>
        </w:tc>
        <w:tc>
          <w:tcPr>
            <w:tcW w:w="6808" w:type="dxa"/>
          </w:tcPr>
          <w:p w14:paraId="151B487C" w14:textId="77777777" w:rsidR="00D80E3B" w:rsidRDefault="00D80E3B">
            <w:pPr>
              <w:adjustRightInd w:val="0"/>
              <w:snapToGrid w:val="0"/>
              <w:spacing w:line="288" w:lineRule="auto"/>
              <w:rPr>
                <w:rFonts w:ascii="宋体" w:hAnsi="宋体"/>
                <w:spacing w:val="-6"/>
                <w:sz w:val="21"/>
                <w:szCs w:val="21"/>
              </w:rPr>
            </w:pPr>
          </w:p>
        </w:tc>
      </w:tr>
      <w:tr w:rsidR="00D80E3B" w14:paraId="02198C74" w14:textId="77777777">
        <w:tc>
          <w:tcPr>
            <w:tcW w:w="2122" w:type="dxa"/>
          </w:tcPr>
          <w:p w14:paraId="0B50F8DE"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职务：</w:t>
            </w:r>
          </w:p>
        </w:tc>
        <w:tc>
          <w:tcPr>
            <w:tcW w:w="6808" w:type="dxa"/>
          </w:tcPr>
          <w:p w14:paraId="3C682328" w14:textId="77777777" w:rsidR="00D80E3B" w:rsidRDefault="00D80E3B">
            <w:pPr>
              <w:adjustRightInd w:val="0"/>
              <w:snapToGrid w:val="0"/>
              <w:spacing w:line="288" w:lineRule="auto"/>
              <w:rPr>
                <w:rFonts w:ascii="宋体" w:hAnsi="宋体"/>
                <w:spacing w:val="-6"/>
                <w:sz w:val="21"/>
                <w:szCs w:val="21"/>
              </w:rPr>
            </w:pPr>
          </w:p>
        </w:tc>
      </w:tr>
      <w:tr w:rsidR="00D80E3B" w14:paraId="775C1F8C" w14:textId="77777777">
        <w:tc>
          <w:tcPr>
            <w:tcW w:w="2122" w:type="dxa"/>
          </w:tcPr>
          <w:p w14:paraId="292DE63B"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手机：</w:t>
            </w:r>
          </w:p>
        </w:tc>
        <w:tc>
          <w:tcPr>
            <w:tcW w:w="6808" w:type="dxa"/>
          </w:tcPr>
          <w:p w14:paraId="60E61FBA" w14:textId="77777777" w:rsidR="00D80E3B" w:rsidRDefault="00D80E3B">
            <w:pPr>
              <w:adjustRightInd w:val="0"/>
              <w:snapToGrid w:val="0"/>
              <w:spacing w:line="288" w:lineRule="auto"/>
              <w:rPr>
                <w:rFonts w:ascii="宋体" w:hAnsi="宋体"/>
                <w:spacing w:val="-6"/>
                <w:sz w:val="21"/>
                <w:szCs w:val="21"/>
              </w:rPr>
            </w:pPr>
          </w:p>
        </w:tc>
      </w:tr>
      <w:tr w:rsidR="00D80E3B" w14:paraId="0988009F" w14:textId="77777777">
        <w:tc>
          <w:tcPr>
            <w:tcW w:w="2122" w:type="dxa"/>
          </w:tcPr>
          <w:p w14:paraId="24333D2A"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电子邮箱：</w:t>
            </w:r>
          </w:p>
        </w:tc>
        <w:tc>
          <w:tcPr>
            <w:tcW w:w="6808" w:type="dxa"/>
          </w:tcPr>
          <w:p w14:paraId="5CBE3F1C" w14:textId="77777777" w:rsidR="00D80E3B" w:rsidRDefault="00D80E3B">
            <w:pPr>
              <w:adjustRightInd w:val="0"/>
              <w:snapToGrid w:val="0"/>
              <w:spacing w:line="288" w:lineRule="auto"/>
              <w:rPr>
                <w:rFonts w:ascii="宋体" w:hAnsi="宋体"/>
                <w:spacing w:val="-6"/>
                <w:sz w:val="21"/>
                <w:szCs w:val="21"/>
              </w:rPr>
            </w:pPr>
          </w:p>
        </w:tc>
      </w:tr>
      <w:tr w:rsidR="00D80E3B" w14:paraId="6315DE4F" w14:textId="77777777">
        <w:tc>
          <w:tcPr>
            <w:tcW w:w="2122" w:type="dxa"/>
          </w:tcPr>
          <w:p w14:paraId="418C995F"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c>
          <w:tcPr>
            <w:tcW w:w="6808" w:type="dxa"/>
          </w:tcPr>
          <w:p w14:paraId="49E4A189" w14:textId="77777777" w:rsidR="00D80E3B" w:rsidRDefault="00D80E3B">
            <w:pPr>
              <w:adjustRightInd w:val="0"/>
              <w:snapToGrid w:val="0"/>
              <w:spacing w:line="288" w:lineRule="auto"/>
              <w:rPr>
                <w:rFonts w:ascii="宋体" w:hAnsi="宋体"/>
                <w:spacing w:val="-6"/>
                <w:sz w:val="21"/>
                <w:szCs w:val="21"/>
              </w:rPr>
            </w:pPr>
          </w:p>
        </w:tc>
      </w:tr>
      <w:tr w:rsidR="00D80E3B" w14:paraId="18E733D7" w14:textId="77777777">
        <w:tc>
          <w:tcPr>
            <w:tcW w:w="2122" w:type="dxa"/>
          </w:tcPr>
          <w:p w14:paraId="58FE58DC"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c>
          <w:tcPr>
            <w:tcW w:w="6808" w:type="dxa"/>
          </w:tcPr>
          <w:p w14:paraId="30A3D9CC" w14:textId="77777777" w:rsidR="00D80E3B" w:rsidRDefault="00D80E3B">
            <w:pPr>
              <w:adjustRightInd w:val="0"/>
              <w:snapToGrid w:val="0"/>
              <w:spacing w:line="288" w:lineRule="auto"/>
              <w:rPr>
                <w:rFonts w:ascii="宋体" w:hAnsi="宋体"/>
                <w:spacing w:val="-6"/>
                <w:sz w:val="21"/>
                <w:szCs w:val="21"/>
              </w:rPr>
            </w:pPr>
          </w:p>
        </w:tc>
      </w:tr>
      <w:tr w:rsidR="00D80E3B" w14:paraId="288D8504" w14:textId="77777777">
        <w:tc>
          <w:tcPr>
            <w:tcW w:w="2122" w:type="dxa"/>
          </w:tcPr>
          <w:p w14:paraId="78BC7294"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银行账号：</w:t>
            </w:r>
          </w:p>
        </w:tc>
        <w:tc>
          <w:tcPr>
            <w:tcW w:w="6808" w:type="dxa"/>
          </w:tcPr>
          <w:p w14:paraId="70848FCC" w14:textId="77777777" w:rsidR="00D80E3B" w:rsidRDefault="00D80E3B">
            <w:pPr>
              <w:adjustRightInd w:val="0"/>
              <w:snapToGrid w:val="0"/>
              <w:spacing w:line="288" w:lineRule="auto"/>
              <w:rPr>
                <w:rFonts w:ascii="宋体" w:hAnsi="宋体"/>
                <w:spacing w:val="-6"/>
                <w:sz w:val="21"/>
                <w:szCs w:val="21"/>
              </w:rPr>
            </w:pPr>
          </w:p>
        </w:tc>
      </w:tr>
    </w:tbl>
    <w:p w14:paraId="5834A053" w14:textId="77777777" w:rsidR="00D80E3B" w:rsidRDefault="00D80E3B">
      <w:pPr>
        <w:adjustRightInd w:val="0"/>
        <w:snapToGrid w:val="0"/>
        <w:spacing w:line="288" w:lineRule="auto"/>
        <w:rPr>
          <w:rFonts w:ascii="宋体" w:hAnsi="宋体" w:cs="宋体"/>
          <w:sz w:val="21"/>
          <w:szCs w:val="21"/>
        </w:rPr>
      </w:pPr>
    </w:p>
    <w:p w14:paraId="75F780FE" w14:textId="77777777" w:rsidR="00D80E3B" w:rsidRDefault="00D80E3B">
      <w:pPr>
        <w:adjustRightInd w:val="0"/>
        <w:snapToGrid w:val="0"/>
        <w:spacing w:line="288" w:lineRule="auto"/>
        <w:rPr>
          <w:rFonts w:ascii="宋体" w:hAnsi="宋体" w:cs="宋体"/>
          <w:sz w:val="21"/>
          <w:szCs w:val="21"/>
        </w:rPr>
      </w:pPr>
    </w:p>
    <w:p w14:paraId="331C7F3E"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674A47CF"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供应商代表签名：</w:t>
      </w:r>
    </w:p>
    <w:p w14:paraId="27B1CBAF"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p w14:paraId="6ADFB93C" w14:textId="77777777" w:rsidR="00D80E3B" w:rsidRDefault="00000000">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23D229A3" w14:textId="77777777" w:rsidR="00D80E3B" w:rsidRDefault="00000000">
      <w:pPr>
        <w:adjustRightInd w:val="0"/>
        <w:snapToGrid w:val="0"/>
        <w:spacing w:line="288" w:lineRule="auto"/>
        <w:jc w:val="center"/>
        <w:outlineLvl w:val="2"/>
        <w:rPr>
          <w:rFonts w:ascii="宋体" w:hAnsi="宋体" w:cs="宋体"/>
          <w:b/>
          <w:bCs/>
          <w:sz w:val="21"/>
          <w:szCs w:val="21"/>
        </w:rPr>
      </w:pPr>
      <w:r>
        <w:rPr>
          <w:rFonts w:ascii="宋体" w:hAnsi="宋体" w:cs="宋体" w:hint="eastAsia"/>
          <w:b/>
          <w:bCs/>
          <w:sz w:val="21"/>
          <w:szCs w:val="21"/>
        </w:rPr>
        <w:lastRenderedPageBreak/>
        <w:t>（</w:t>
      </w:r>
      <w:r>
        <w:rPr>
          <w:rFonts w:ascii="宋体" w:hAnsi="宋体" w:cs="宋体"/>
          <w:b/>
          <w:bCs/>
          <w:sz w:val="21"/>
          <w:szCs w:val="21"/>
        </w:rPr>
        <w:t>2</w:t>
      </w:r>
      <w:r>
        <w:rPr>
          <w:rFonts w:ascii="宋体" w:hAnsi="宋体" w:cs="宋体" w:hint="eastAsia"/>
          <w:b/>
          <w:bCs/>
          <w:sz w:val="21"/>
          <w:szCs w:val="21"/>
        </w:rPr>
        <w:t>）法定代表人授权委托书</w:t>
      </w:r>
    </w:p>
    <w:p w14:paraId="509408FD"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致：浙大城市学院、浙江求是招标代理有限公司</w:t>
      </w:r>
    </w:p>
    <w:p w14:paraId="5A29A348" w14:textId="77777777" w:rsidR="00D80E3B" w:rsidRDefault="00000000">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我</w:t>
      </w:r>
      <w:r>
        <w:rPr>
          <w:rFonts w:ascii="宋体" w:hAnsi="宋体"/>
          <w:spacing w:val="-6"/>
          <w:sz w:val="21"/>
          <w:szCs w:val="21"/>
        </w:rPr>
        <w:t>________________</w:t>
      </w:r>
      <w:r>
        <w:rPr>
          <w:rFonts w:ascii="宋体" w:hAnsi="宋体" w:hint="eastAsia"/>
          <w:spacing w:val="-6"/>
          <w:sz w:val="21"/>
          <w:szCs w:val="21"/>
        </w:rPr>
        <w:t>（</w:t>
      </w:r>
      <w:r>
        <w:rPr>
          <w:rFonts w:ascii="宋体" w:hAnsi="宋体"/>
          <w:bCs/>
          <w:spacing w:val="-6"/>
          <w:sz w:val="21"/>
          <w:szCs w:val="21"/>
        </w:rPr>
        <w:t>姓名</w:t>
      </w:r>
      <w:r>
        <w:rPr>
          <w:rFonts w:ascii="宋体" w:hAnsi="宋体" w:hint="eastAsia"/>
          <w:bCs/>
          <w:spacing w:val="-6"/>
          <w:sz w:val="21"/>
          <w:szCs w:val="21"/>
        </w:rPr>
        <w:t>）</w:t>
      </w:r>
      <w:r>
        <w:rPr>
          <w:rFonts w:ascii="宋体" w:hAnsi="宋体"/>
          <w:bCs/>
          <w:spacing w:val="-6"/>
          <w:sz w:val="21"/>
          <w:szCs w:val="21"/>
        </w:rPr>
        <w:t>系</w:t>
      </w:r>
      <w:r>
        <w:rPr>
          <w:rFonts w:ascii="宋体" w:hAnsi="宋体" w:hint="eastAsia"/>
          <w:bCs/>
          <w:spacing w:val="-6"/>
          <w:sz w:val="21"/>
          <w:szCs w:val="21"/>
        </w:rPr>
        <w:t>_________________________（供应商名称）</w:t>
      </w:r>
      <w:r>
        <w:rPr>
          <w:rFonts w:ascii="宋体" w:hAnsi="宋体"/>
          <w:bCs/>
          <w:spacing w:val="-6"/>
          <w:sz w:val="21"/>
          <w:szCs w:val="21"/>
        </w:rPr>
        <w:t>的法定代表人，身份证</w:t>
      </w:r>
      <w:r>
        <w:rPr>
          <w:rFonts w:ascii="宋体" w:hAnsi="宋体" w:hint="eastAsia"/>
          <w:bCs/>
          <w:spacing w:val="-6"/>
          <w:sz w:val="21"/>
          <w:szCs w:val="21"/>
        </w:rPr>
        <w:t>号码：_________________________________。</w:t>
      </w:r>
    </w:p>
    <w:p w14:paraId="0A69E50A" w14:textId="77777777" w:rsidR="00D80E3B" w:rsidRDefault="00000000">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现授权委托本单位在职职工：</w:t>
      </w:r>
      <w:r>
        <w:rPr>
          <w:rFonts w:ascii="宋体" w:hAnsi="宋体"/>
          <w:spacing w:val="-6"/>
          <w:sz w:val="21"/>
          <w:szCs w:val="21"/>
        </w:rPr>
        <w:t>_________</w:t>
      </w:r>
      <w:r>
        <w:rPr>
          <w:rFonts w:ascii="宋体" w:hAnsi="宋体" w:hint="eastAsia"/>
          <w:spacing w:val="-6"/>
          <w:sz w:val="21"/>
          <w:szCs w:val="21"/>
        </w:rPr>
        <w:t>（姓名），身份证号码：</w:t>
      </w:r>
      <w:r>
        <w:rPr>
          <w:rFonts w:ascii="宋体" w:hAnsi="宋体"/>
          <w:spacing w:val="-6"/>
          <w:sz w:val="21"/>
          <w:szCs w:val="21"/>
        </w:rPr>
        <w:t>_______________</w:t>
      </w:r>
      <w:r>
        <w:rPr>
          <w:rFonts w:ascii="宋体" w:hAnsi="宋体" w:hint="eastAsia"/>
          <w:spacing w:val="-6"/>
          <w:sz w:val="21"/>
          <w:szCs w:val="21"/>
        </w:rPr>
        <w:t>，以我方的名义参加</w:t>
      </w:r>
      <w:r>
        <w:rPr>
          <w:rFonts w:ascii="宋体" w:hAnsi="宋体" w:hint="eastAsia"/>
          <w:bCs/>
          <w:spacing w:val="-6"/>
          <w:sz w:val="21"/>
          <w:szCs w:val="21"/>
        </w:rPr>
        <w:t>浙大城市</w:t>
      </w:r>
      <w:proofErr w:type="gramStart"/>
      <w:r>
        <w:rPr>
          <w:rFonts w:ascii="宋体" w:hAnsi="宋体" w:hint="eastAsia"/>
          <w:bCs/>
          <w:spacing w:val="-6"/>
          <w:sz w:val="21"/>
          <w:szCs w:val="21"/>
        </w:rPr>
        <w:t>学院城院之</w:t>
      </w:r>
      <w:proofErr w:type="gramEnd"/>
      <w:r>
        <w:rPr>
          <w:rFonts w:ascii="宋体" w:hAnsi="宋体" w:hint="eastAsia"/>
          <w:bCs/>
          <w:spacing w:val="-6"/>
          <w:sz w:val="21"/>
          <w:szCs w:val="21"/>
        </w:rPr>
        <w:t>窗展厅设计</w:t>
      </w:r>
      <w:proofErr w:type="gramStart"/>
      <w:r>
        <w:rPr>
          <w:rFonts w:ascii="宋体" w:hAnsi="宋体" w:hint="eastAsia"/>
          <w:bCs/>
          <w:spacing w:val="-6"/>
          <w:sz w:val="21"/>
          <w:szCs w:val="21"/>
        </w:rPr>
        <w:t>服务标项</w:t>
      </w:r>
      <w:proofErr w:type="gramEnd"/>
      <w:r>
        <w:rPr>
          <w:rFonts w:ascii="宋体" w:hAnsi="宋体" w:hint="eastAsia"/>
          <w:bCs/>
          <w:spacing w:val="-6"/>
          <w:sz w:val="21"/>
          <w:szCs w:val="21"/>
          <w:u w:val="single"/>
        </w:rPr>
        <w:t xml:space="preserve">  </w:t>
      </w:r>
      <w:r>
        <w:rPr>
          <w:rFonts w:ascii="宋体" w:hAnsi="宋体"/>
          <w:bCs/>
          <w:spacing w:val="-6"/>
          <w:sz w:val="21"/>
          <w:szCs w:val="21"/>
          <w:u w:val="single"/>
        </w:rPr>
        <w:t xml:space="preserve"> </w:t>
      </w:r>
      <w:r>
        <w:rPr>
          <w:rFonts w:ascii="宋体" w:hAnsi="宋体" w:hint="eastAsia"/>
          <w:bCs/>
          <w:spacing w:val="-6"/>
          <w:sz w:val="21"/>
          <w:szCs w:val="21"/>
          <w:u w:val="single"/>
        </w:rPr>
        <w:t xml:space="preserve"> </w:t>
      </w:r>
      <w:r>
        <w:rPr>
          <w:rFonts w:ascii="宋体" w:hAnsi="宋体" w:hint="eastAsia"/>
          <w:spacing w:val="-6"/>
          <w:sz w:val="21"/>
          <w:szCs w:val="21"/>
        </w:rPr>
        <w:t>的磋商活动，并代表我方全权办理针对上述项目的</w:t>
      </w:r>
      <w:r>
        <w:rPr>
          <w:rFonts w:ascii="宋体" w:hAnsi="宋体" w:cs="宋体" w:hint="eastAsia"/>
          <w:sz w:val="21"/>
          <w:szCs w:val="21"/>
        </w:rPr>
        <w:t>磋商文件开启、磋商、评审、签约等具体事务和签署相关文件。</w:t>
      </w:r>
    </w:p>
    <w:p w14:paraId="1B8468FB"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我方对被授权人的签名负全部责任。</w:t>
      </w:r>
    </w:p>
    <w:p w14:paraId="41BC2F70"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在撤销授权的书面通知以前，本授权书一直有效。被授权人在授权书有效期内签署的所有文件不因授权的撤销而失效。</w:t>
      </w:r>
    </w:p>
    <w:p w14:paraId="6B74B5C0"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被授权人无转委托权，特此委托。</w:t>
      </w:r>
    </w:p>
    <w:p w14:paraId="776D6D53" w14:textId="77777777" w:rsidR="00D80E3B" w:rsidRDefault="00000000">
      <w:pPr>
        <w:adjustRightInd w:val="0"/>
        <w:snapToGrid w:val="0"/>
        <w:spacing w:line="288" w:lineRule="auto"/>
        <w:ind w:firstLineChars="200" w:firstLine="420"/>
        <w:rPr>
          <w:rFonts w:ascii="宋体" w:hAnsi="宋体" w:cs="宋体"/>
          <w:sz w:val="21"/>
          <w:szCs w:val="21"/>
          <w:u w:val="single"/>
        </w:rPr>
      </w:pPr>
      <w:r>
        <w:rPr>
          <w:rFonts w:ascii="宋体" w:hAnsi="宋体" w:cs="宋体" w:hint="eastAsia"/>
          <w:sz w:val="21"/>
          <w:szCs w:val="21"/>
          <w:u w:val="single"/>
        </w:rPr>
        <w:t>▲供应商授权代表必须为供应商本单位在职职工，并提供</w:t>
      </w:r>
      <w:r>
        <w:rPr>
          <w:rFonts w:ascii="宋体" w:hAnsi="宋体" w:cs="宋体"/>
          <w:sz w:val="21"/>
          <w:szCs w:val="21"/>
          <w:u w:val="single"/>
        </w:rPr>
        <w:t>2021年12月（含）以后任意一月社保缴纳证明</w:t>
      </w:r>
      <w:r>
        <w:rPr>
          <w:rFonts w:ascii="宋体" w:hAnsi="宋体" w:cs="宋体" w:hint="eastAsia"/>
          <w:sz w:val="21"/>
          <w:szCs w:val="21"/>
          <w:u w:val="single"/>
        </w:rPr>
        <w:t>。</w:t>
      </w:r>
    </w:p>
    <w:p w14:paraId="3C07FC9E" w14:textId="77777777" w:rsidR="00D80E3B" w:rsidRDefault="00000000">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法定代表人（签名或盖章）：</w:t>
      </w:r>
    </w:p>
    <w:p w14:paraId="19730FCB" w14:textId="77777777" w:rsidR="00D80E3B" w:rsidRDefault="00D80E3B">
      <w:pPr>
        <w:adjustRightInd w:val="0"/>
        <w:snapToGrid w:val="0"/>
        <w:spacing w:line="288" w:lineRule="auto"/>
        <w:rPr>
          <w:rFonts w:ascii="宋体" w:hAnsi="宋体" w:cs="宋体"/>
          <w:sz w:val="21"/>
          <w:szCs w:val="21"/>
        </w:rPr>
      </w:pPr>
    </w:p>
    <w:p w14:paraId="6E31A2C7"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供应商名称（盖章）：</w:t>
      </w:r>
    </w:p>
    <w:p w14:paraId="013EA9CD" w14:textId="77777777" w:rsidR="00D80E3B" w:rsidRDefault="00000000">
      <w:pPr>
        <w:adjustRightInd w:val="0"/>
        <w:snapToGrid w:val="0"/>
        <w:spacing w:line="288" w:lineRule="auto"/>
        <w:rPr>
          <w:rFonts w:ascii="宋体" w:hAnsi="宋体" w:cs="宋体"/>
          <w:sz w:val="21"/>
          <w:szCs w:val="21"/>
        </w:rPr>
      </w:pPr>
      <w:r>
        <w:rPr>
          <w:rFonts w:ascii="宋体" w:hAnsi="宋体" w:cs="宋体" w:hint="eastAsia"/>
          <w:sz w:val="21"/>
          <w:szCs w:val="21"/>
        </w:rPr>
        <w:t>日期：________年____月____日</w:t>
      </w:r>
    </w:p>
    <w:tbl>
      <w:tblPr>
        <w:tblStyle w:val="24"/>
        <w:tblW w:w="0" w:type="auto"/>
        <w:tblLook w:val="04A0" w:firstRow="1" w:lastRow="0" w:firstColumn="1" w:lastColumn="0" w:noHBand="0" w:noVBand="1"/>
      </w:tblPr>
      <w:tblGrid>
        <w:gridCol w:w="9402"/>
      </w:tblGrid>
      <w:tr w:rsidR="00D80E3B" w14:paraId="40EC6C30" w14:textId="77777777">
        <w:tc>
          <w:tcPr>
            <w:tcW w:w="9628" w:type="dxa"/>
          </w:tcPr>
          <w:p w14:paraId="5C04DA8A"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法定代表人身份证明：</w:t>
            </w:r>
          </w:p>
          <w:p w14:paraId="4140BB66" w14:textId="77777777" w:rsidR="00D80E3B" w:rsidRDefault="00D80E3B">
            <w:pPr>
              <w:adjustRightInd w:val="0"/>
              <w:snapToGrid w:val="0"/>
              <w:spacing w:line="288" w:lineRule="auto"/>
              <w:rPr>
                <w:rFonts w:ascii="宋体" w:hAnsi="宋体"/>
                <w:sz w:val="21"/>
                <w:szCs w:val="21"/>
              </w:rPr>
            </w:pPr>
          </w:p>
          <w:p w14:paraId="6B620022" w14:textId="77777777" w:rsidR="00D80E3B" w:rsidRDefault="00D80E3B">
            <w:pPr>
              <w:adjustRightInd w:val="0"/>
              <w:snapToGrid w:val="0"/>
              <w:spacing w:line="288" w:lineRule="auto"/>
              <w:rPr>
                <w:rFonts w:ascii="宋体" w:hAnsi="宋体"/>
                <w:sz w:val="21"/>
                <w:szCs w:val="21"/>
              </w:rPr>
            </w:pPr>
          </w:p>
          <w:p w14:paraId="29AC0E84" w14:textId="77777777" w:rsidR="00D80E3B" w:rsidRDefault="00D80E3B">
            <w:pPr>
              <w:adjustRightInd w:val="0"/>
              <w:snapToGrid w:val="0"/>
              <w:spacing w:line="288" w:lineRule="auto"/>
              <w:rPr>
                <w:rFonts w:ascii="宋体" w:hAnsi="宋体"/>
                <w:sz w:val="21"/>
                <w:szCs w:val="21"/>
              </w:rPr>
            </w:pPr>
          </w:p>
          <w:p w14:paraId="48B5A2AA" w14:textId="77777777" w:rsidR="00D80E3B" w:rsidRDefault="00D80E3B">
            <w:pPr>
              <w:adjustRightInd w:val="0"/>
              <w:snapToGrid w:val="0"/>
              <w:spacing w:line="288" w:lineRule="auto"/>
              <w:rPr>
                <w:rFonts w:ascii="宋体" w:hAnsi="宋体"/>
                <w:sz w:val="21"/>
                <w:szCs w:val="21"/>
              </w:rPr>
            </w:pPr>
          </w:p>
          <w:p w14:paraId="7B2E1CE2" w14:textId="77777777" w:rsidR="00D80E3B" w:rsidRDefault="00D80E3B">
            <w:pPr>
              <w:adjustRightInd w:val="0"/>
              <w:snapToGrid w:val="0"/>
              <w:spacing w:line="288" w:lineRule="auto"/>
              <w:rPr>
                <w:rFonts w:ascii="宋体" w:hAnsi="宋体"/>
                <w:sz w:val="21"/>
                <w:szCs w:val="21"/>
              </w:rPr>
            </w:pPr>
          </w:p>
          <w:p w14:paraId="33171518" w14:textId="77777777" w:rsidR="00D80E3B" w:rsidRDefault="00D80E3B">
            <w:pPr>
              <w:adjustRightInd w:val="0"/>
              <w:snapToGrid w:val="0"/>
              <w:spacing w:line="288" w:lineRule="auto"/>
              <w:rPr>
                <w:rFonts w:ascii="宋体" w:hAnsi="宋体"/>
                <w:sz w:val="21"/>
                <w:szCs w:val="21"/>
              </w:rPr>
            </w:pPr>
          </w:p>
          <w:p w14:paraId="17911176" w14:textId="77777777" w:rsidR="00D80E3B" w:rsidRDefault="00D80E3B">
            <w:pPr>
              <w:adjustRightInd w:val="0"/>
              <w:snapToGrid w:val="0"/>
              <w:spacing w:line="288" w:lineRule="auto"/>
              <w:rPr>
                <w:rFonts w:ascii="宋体" w:hAnsi="宋体"/>
                <w:sz w:val="21"/>
                <w:szCs w:val="21"/>
              </w:rPr>
            </w:pPr>
          </w:p>
          <w:p w14:paraId="3357AA3E" w14:textId="77777777" w:rsidR="00D80E3B" w:rsidRDefault="00000000">
            <w:pPr>
              <w:adjustRightInd w:val="0"/>
              <w:snapToGrid w:val="0"/>
              <w:spacing w:line="288" w:lineRule="auto"/>
              <w:rPr>
                <w:rFonts w:ascii="宋体" w:hAnsi="宋体"/>
                <w:sz w:val="21"/>
                <w:szCs w:val="21"/>
              </w:rPr>
            </w:pPr>
            <w:r>
              <w:rPr>
                <w:rFonts w:ascii="宋体" w:hAnsi="宋体" w:hint="eastAsia"/>
                <w:sz w:val="21"/>
                <w:szCs w:val="21"/>
              </w:rPr>
              <w:t>授权代表身份证明：</w:t>
            </w:r>
          </w:p>
          <w:p w14:paraId="452AE636" w14:textId="77777777" w:rsidR="00D80E3B" w:rsidRDefault="00D80E3B">
            <w:pPr>
              <w:adjustRightInd w:val="0"/>
              <w:snapToGrid w:val="0"/>
              <w:spacing w:line="288" w:lineRule="auto"/>
              <w:rPr>
                <w:rFonts w:ascii="宋体" w:hAnsi="宋体"/>
                <w:sz w:val="21"/>
                <w:szCs w:val="21"/>
              </w:rPr>
            </w:pPr>
          </w:p>
          <w:p w14:paraId="19CE8FB8" w14:textId="77777777" w:rsidR="00D80E3B" w:rsidRDefault="00D80E3B">
            <w:pPr>
              <w:adjustRightInd w:val="0"/>
              <w:snapToGrid w:val="0"/>
              <w:spacing w:line="288" w:lineRule="auto"/>
              <w:rPr>
                <w:rFonts w:ascii="宋体" w:hAnsi="宋体"/>
                <w:sz w:val="21"/>
                <w:szCs w:val="21"/>
              </w:rPr>
            </w:pPr>
          </w:p>
          <w:p w14:paraId="246C411D" w14:textId="77777777" w:rsidR="00D80E3B" w:rsidRDefault="00D80E3B">
            <w:pPr>
              <w:adjustRightInd w:val="0"/>
              <w:snapToGrid w:val="0"/>
              <w:spacing w:line="288" w:lineRule="auto"/>
              <w:rPr>
                <w:rFonts w:ascii="宋体" w:hAnsi="宋体"/>
                <w:sz w:val="21"/>
                <w:szCs w:val="21"/>
              </w:rPr>
            </w:pPr>
          </w:p>
          <w:p w14:paraId="680AC302" w14:textId="77777777" w:rsidR="00D80E3B" w:rsidRDefault="00D80E3B">
            <w:pPr>
              <w:adjustRightInd w:val="0"/>
              <w:snapToGrid w:val="0"/>
              <w:spacing w:line="288" w:lineRule="auto"/>
              <w:rPr>
                <w:rFonts w:ascii="宋体" w:hAnsi="宋体" w:cs="宋体"/>
                <w:sz w:val="21"/>
                <w:szCs w:val="21"/>
              </w:rPr>
            </w:pPr>
          </w:p>
          <w:p w14:paraId="7FE81CE2" w14:textId="77777777" w:rsidR="00D80E3B" w:rsidRDefault="00D80E3B">
            <w:pPr>
              <w:adjustRightInd w:val="0"/>
              <w:snapToGrid w:val="0"/>
              <w:spacing w:line="288" w:lineRule="auto"/>
              <w:rPr>
                <w:rFonts w:ascii="宋体" w:hAnsi="宋体" w:cs="宋体"/>
                <w:sz w:val="21"/>
                <w:szCs w:val="21"/>
              </w:rPr>
            </w:pPr>
          </w:p>
          <w:p w14:paraId="06A8FF4B" w14:textId="77777777" w:rsidR="00D80E3B" w:rsidRDefault="00D80E3B">
            <w:pPr>
              <w:adjustRightInd w:val="0"/>
              <w:snapToGrid w:val="0"/>
              <w:spacing w:line="288" w:lineRule="auto"/>
              <w:rPr>
                <w:rFonts w:ascii="宋体" w:hAnsi="宋体" w:cs="宋体"/>
                <w:sz w:val="21"/>
                <w:szCs w:val="21"/>
              </w:rPr>
            </w:pPr>
          </w:p>
          <w:p w14:paraId="1C569705" w14:textId="77777777" w:rsidR="00D80E3B" w:rsidRDefault="00D80E3B">
            <w:pPr>
              <w:adjustRightInd w:val="0"/>
              <w:snapToGrid w:val="0"/>
              <w:spacing w:line="288" w:lineRule="auto"/>
              <w:rPr>
                <w:rFonts w:ascii="宋体" w:hAnsi="宋体" w:cs="宋体"/>
                <w:sz w:val="21"/>
                <w:szCs w:val="21"/>
              </w:rPr>
            </w:pPr>
          </w:p>
        </w:tc>
      </w:tr>
    </w:tbl>
    <w:p w14:paraId="48FF5151" w14:textId="77777777" w:rsidR="00D80E3B" w:rsidRDefault="00000000">
      <w:pPr>
        <w:adjustRightInd w:val="0"/>
        <w:snapToGrid w:val="0"/>
        <w:spacing w:line="288" w:lineRule="auto"/>
        <w:jc w:val="center"/>
        <w:outlineLvl w:val="2"/>
        <w:rPr>
          <w:rFonts w:ascii="宋体" w:hAnsi="宋体"/>
          <w:b/>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w:t>
      </w:r>
      <w:r>
        <w:rPr>
          <w:rFonts w:ascii="宋体" w:hAnsi="宋体"/>
          <w:b/>
          <w:spacing w:val="-6"/>
          <w:sz w:val="21"/>
          <w:szCs w:val="21"/>
        </w:rPr>
        <w:t>2</w:t>
      </w:r>
      <w:r>
        <w:rPr>
          <w:rFonts w:ascii="宋体" w:hAnsi="宋体" w:hint="eastAsia"/>
          <w:b/>
          <w:spacing w:val="-6"/>
          <w:sz w:val="21"/>
          <w:szCs w:val="21"/>
        </w:rPr>
        <w:t>）2021年12月（含）以后任意一月供应商</w:t>
      </w:r>
      <w:r>
        <w:rPr>
          <w:rFonts w:ascii="宋体" w:hAnsi="宋体"/>
          <w:b/>
          <w:spacing w:val="-6"/>
          <w:sz w:val="21"/>
          <w:szCs w:val="21"/>
        </w:rPr>
        <w:t>授权代表社保缴纳证明</w:t>
      </w:r>
    </w:p>
    <w:p w14:paraId="05DF6F24"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67B75BF7" w14:textId="77777777" w:rsidR="00D80E3B" w:rsidRDefault="00000000">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lastRenderedPageBreak/>
        <w:t>（</w:t>
      </w:r>
      <w:r>
        <w:rPr>
          <w:rFonts w:ascii="宋体" w:hAnsi="宋体"/>
          <w:b/>
          <w:spacing w:val="-6"/>
          <w:sz w:val="21"/>
          <w:szCs w:val="21"/>
        </w:rPr>
        <w:t>3</w:t>
      </w:r>
      <w:r>
        <w:rPr>
          <w:rFonts w:ascii="宋体" w:hAnsi="宋体" w:hint="eastAsia"/>
          <w:b/>
          <w:spacing w:val="-6"/>
          <w:sz w:val="21"/>
          <w:szCs w:val="21"/>
        </w:rPr>
        <w:t>）供应商同类合同一览表</w:t>
      </w:r>
    </w:p>
    <w:p w14:paraId="00501329" w14:textId="77777777" w:rsidR="00D80E3B" w:rsidRDefault="00D80E3B">
      <w:pPr>
        <w:pStyle w:val="af3"/>
        <w:adjustRightInd w:val="0"/>
        <w:snapToGrid w:val="0"/>
        <w:spacing w:line="288" w:lineRule="auto"/>
        <w:ind w:left="420" w:hanging="420"/>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D80E3B" w14:paraId="041FACF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FBCC1C" w14:textId="77777777" w:rsidR="00D80E3B" w:rsidRDefault="00000000">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8D21B33"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3F6A5143"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6CBC5A18"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10D933FF"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合同金额</w:t>
            </w:r>
          </w:p>
          <w:p w14:paraId="77AC790D"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EACE980"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3A869E0E"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596A4EA9"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采购单位联系人</w:t>
            </w:r>
          </w:p>
          <w:p w14:paraId="5E587F7C" w14:textId="77777777" w:rsidR="00D80E3B" w:rsidRDefault="00000000">
            <w:pPr>
              <w:adjustRightInd w:val="0"/>
              <w:snapToGrid w:val="0"/>
              <w:spacing w:line="288" w:lineRule="auto"/>
              <w:jc w:val="center"/>
              <w:rPr>
                <w:rFonts w:ascii="宋体" w:hAnsi="宋体"/>
                <w:b/>
                <w:sz w:val="21"/>
                <w:szCs w:val="21"/>
              </w:rPr>
            </w:pPr>
            <w:r>
              <w:rPr>
                <w:rFonts w:ascii="宋体" w:hAnsi="宋体" w:hint="eastAsia"/>
                <w:b/>
                <w:sz w:val="21"/>
                <w:szCs w:val="21"/>
              </w:rPr>
              <w:t>联系方式</w:t>
            </w:r>
          </w:p>
        </w:tc>
      </w:tr>
      <w:tr w:rsidR="00D80E3B" w14:paraId="2336B92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3A3473" w14:textId="77777777" w:rsidR="00D80E3B" w:rsidRDefault="00D80E3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9FB01A3" w14:textId="77777777" w:rsidR="00D80E3B" w:rsidRDefault="00D80E3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D7A863C" w14:textId="77777777" w:rsidR="00D80E3B" w:rsidRDefault="00D80E3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07C723C" w14:textId="77777777" w:rsidR="00D80E3B" w:rsidRDefault="00D80E3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1371162" w14:textId="77777777" w:rsidR="00D80E3B" w:rsidRDefault="00D80E3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78A2AF2C" w14:textId="77777777" w:rsidR="00D80E3B" w:rsidRDefault="00D80E3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42716BC" w14:textId="77777777" w:rsidR="00D80E3B" w:rsidRDefault="00D80E3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A9FE591" w14:textId="77777777" w:rsidR="00D80E3B" w:rsidRDefault="00D80E3B">
            <w:pPr>
              <w:adjustRightInd w:val="0"/>
              <w:snapToGrid w:val="0"/>
              <w:spacing w:line="288" w:lineRule="auto"/>
              <w:jc w:val="center"/>
              <w:rPr>
                <w:rFonts w:ascii="宋体" w:hAnsi="宋体"/>
                <w:sz w:val="21"/>
                <w:szCs w:val="21"/>
              </w:rPr>
            </w:pPr>
          </w:p>
        </w:tc>
      </w:tr>
      <w:tr w:rsidR="00D80E3B" w14:paraId="4F70ABE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69DFF8" w14:textId="77777777" w:rsidR="00D80E3B" w:rsidRDefault="00D80E3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C1D58E" w14:textId="77777777" w:rsidR="00D80E3B" w:rsidRDefault="00D80E3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C2A85B9" w14:textId="77777777" w:rsidR="00D80E3B" w:rsidRDefault="00D80E3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658DB93" w14:textId="77777777" w:rsidR="00D80E3B" w:rsidRDefault="00D80E3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9ECA0A5" w14:textId="77777777" w:rsidR="00D80E3B" w:rsidRDefault="00D80E3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5DBB8BB" w14:textId="77777777" w:rsidR="00D80E3B" w:rsidRDefault="00D80E3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94A88CB" w14:textId="77777777" w:rsidR="00D80E3B" w:rsidRDefault="00D80E3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B6EA9B1" w14:textId="77777777" w:rsidR="00D80E3B" w:rsidRDefault="00D80E3B">
            <w:pPr>
              <w:adjustRightInd w:val="0"/>
              <w:snapToGrid w:val="0"/>
              <w:spacing w:line="288" w:lineRule="auto"/>
              <w:jc w:val="center"/>
              <w:rPr>
                <w:rFonts w:ascii="宋体" w:hAnsi="宋体"/>
                <w:sz w:val="21"/>
                <w:szCs w:val="21"/>
              </w:rPr>
            </w:pPr>
          </w:p>
        </w:tc>
      </w:tr>
      <w:tr w:rsidR="00D80E3B" w14:paraId="106FCB0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7F1356" w14:textId="77777777" w:rsidR="00D80E3B" w:rsidRDefault="00D80E3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1584FD" w14:textId="77777777" w:rsidR="00D80E3B" w:rsidRDefault="00D80E3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29BA0F8" w14:textId="77777777" w:rsidR="00D80E3B" w:rsidRDefault="00D80E3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7B39BD" w14:textId="77777777" w:rsidR="00D80E3B" w:rsidRDefault="00D80E3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D62D3DE" w14:textId="77777777" w:rsidR="00D80E3B" w:rsidRDefault="00D80E3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236694B6" w14:textId="77777777" w:rsidR="00D80E3B" w:rsidRDefault="00D80E3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163D246" w14:textId="77777777" w:rsidR="00D80E3B" w:rsidRDefault="00D80E3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D869E32" w14:textId="77777777" w:rsidR="00D80E3B" w:rsidRDefault="00D80E3B">
            <w:pPr>
              <w:adjustRightInd w:val="0"/>
              <w:snapToGrid w:val="0"/>
              <w:spacing w:line="288" w:lineRule="auto"/>
              <w:jc w:val="center"/>
              <w:rPr>
                <w:rFonts w:ascii="宋体" w:hAnsi="宋体"/>
                <w:sz w:val="21"/>
                <w:szCs w:val="21"/>
              </w:rPr>
            </w:pPr>
          </w:p>
        </w:tc>
      </w:tr>
      <w:tr w:rsidR="00D80E3B" w14:paraId="617B33B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CD2789" w14:textId="77777777" w:rsidR="00D80E3B" w:rsidRDefault="00D80E3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7271A2" w14:textId="77777777" w:rsidR="00D80E3B" w:rsidRDefault="00D80E3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97E3CE6" w14:textId="77777777" w:rsidR="00D80E3B" w:rsidRDefault="00D80E3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5AF336DE" w14:textId="77777777" w:rsidR="00D80E3B" w:rsidRDefault="00D80E3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F8CD165" w14:textId="77777777" w:rsidR="00D80E3B" w:rsidRDefault="00D80E3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849D501" w14:textId="77777777" w:rsidR="00D80E3B" w:rsidRDefault="00D80E3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37D3B83" w14:textId="77777777" w:rsidR="00D80E3B" w:rsidRDefault="00D80E3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660FA9D" w14:textId="77777777" w:rsidR="00D80E3B" w:rsidRDefault="00D80E3B">
            <w:pPr>
              <w:adjustRightInd w:val="0"/>
              <w:snapToGrid w:val="0"/>
              <w:spacing w:line="288" w:lineRule="auto"/>
              <w:jc w:val="center"/>
              <w:rPr>
                <w:rFonts w:ascii="宋体" w:hAnsi="宋体"/>
                <w:sz w:val="21"/>
                <w:szCs w:val="21"/>
              </w:rPr>
            </w:pPr>
          </w:p>
        </w:tc>
      </w:tr>
      <w:tr w:rsidR="00D80E3B" w14:paraId="2F8D0C4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7B2BA0" w14:textId="77777777" w:rsidR="00D80E3B" w:rsidRDefault="00D80E3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456B8B" w14:textId="77777777" w:rsidR="00D80E3B" w:rsidRDefault="00D80E3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03BAC35" w14:textId="77777777" w:rsidR="00D80E3B" w:rsidRDefault="00D80E3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5C4A38A1" w14:textId="77777777" w:rsidR="00D80E3B" w:rsidRDefault="00D80E3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66B6E5A" w14:textId="77777777" w:rsidR="00D80E3B" w:rsidRDefault="00D80E3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27541D3" w14:textId="77777777" w:rsidR="00D80E3B" w:rsidRDefault="00D80E3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76AE7EF" w14:textId="77777777" w:rsidR="00D80E3B" w:rsidRDefault="00D80E3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B50A315" w14:textId="77777777" w:rsidR="00D80E3B" w:rsidRDefault="00D80E3B">
            <w:pPr>
              <w:adjustRightInd w:val="0"/>
              <w:snapToGrid w:val="0"/>
              <w:spacing w:line="288" w:lineRule="auto"/>
              <w:jc w:val="center"/>
              <w:rPr>
                <w:rFonts w:ascii="宋体" w:hAnsi="宋体"/>
                <w:sz w:val="21"/>
                <w:szCs w:val="21"/>
              </w:rPr>
            </w:pPr>
          </w:p>
        </w:tc>
      </w:tr>
    </w:tbl>
    <w:p w14:paraId="511D1413" w14:textId="77777777" w:rsidR="00D80E3B" w:rsidRDefault="00D80E3B">
      <w:pPr>
        <w:pStyle w:val="af3"/>
        <w:adjustRightInd w:val="0"/>
        <w:snapToGrid w:val="0"/>
        <w:spacing w:line="288" w:lineRule="auto"/>
        <w:ind w:left="420" w:hanging="420"/>
        <w:rPr>
          <w:rFonts w:ascii="宋体" w:hAnsi="宋体"/>
          <w:sz w:val="21"/>
          <w:szCs w:val="21"/>
        </w:rPr>
      </w:pPr>
    </w:p>
    <w:p w14:paraId="639808A6"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p>
    <w:p w14:paraId="5A90A9C9"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供应商须提供上述业绩合同复印件；</w:t>
      </w:r>
    </w:p>
    <w:p w14:paraId="7ACE69EB"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所有合同复印件应清晰，应能体现合同签订时间、双方签名盖章等内容；</w:t>
      </w:r>
    </w:p>
    <w:p w14:paraId="5BC25DC5"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供应商应在不涉及商业秘密的前提下尽可能提供详细的合同复印件内容。</w:t>
      </w:r>
    </w:p>
    <w:p w14:paraId="4A944314" w14:textId="77777777" w:rsidR="00D80E3B" w:rsidRDefault="00D80E3B">
      <w:pPr>
        <w:adjustRightInd w:val="0"/>
        <w:snapToGrid w:val="0"/>
        <w:spacing w:line="288" w:lineRule="auto"/>
        <w:rPr>
          <w:rFonts w:ascii="宋体" w:hAnsi="宋体"/>
          <w:spacing w:val="-6"/>
          <w:sz w:val="21"/>
          <w:szCs w:val="21"/>
        </w:rPr>
      </w:pPr>
    </w:p>
    <w:p w14:paraId="34DE416A"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供应商名称（盖章）：</w:t>
      </w:r>
    </w:p>
    <w:p w14:paraId="4D804F9B"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供应商授权代表签名：</w:t>
      </w:r>
    </w:p>
    <w:p w14:paraId="4E7ACDD1"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5836A2F7" w14:textId="77777777" w:rsidR="00D80E3B" w:rsidRDefault="00000000">
      <w:pPr>
        <w:pStyle w:val="af3"/>
        <w:adjustRightInd w:val="0"/>
        <w:snapToGrid w:val="0"/>
        <w:spacing w:line="288" w:lineRule="auto"/>
        <w:ind w:left="0" w:firstLineChars="0" w:firstLine="0"/>
        <w:jc w:val="center"/>
        <w:outlineLvl w:val="2"/>
        <w:rPr>
          <w:rFonts w:ascii="宋体" w:hAnsi="宋体"/>
          <w:b/>
          <w:sz w:val="21"/>
          <w:szCs w:val="21"/>
        </w:rPr>
      </w:pPr>
      <w:r>
        <w:rPr>
          <w:rFonts w:ascii="宋体" w:hAnsi="宋体"/>
          <w:b/>
          <w:sz w:val="21"/>
          <w:szCs w:val="21"/>
        </w:rPr>
        <w:br w:type="page"/>
      </w:r>
    </w:p>
    <w:p w14:paraId="4316C7FB" w14:textId="77777777" w:rsidR="00D80E3B" w:rsidRDefault="00000000">
      <w:pPr>
        <w:adjustRightInd w:val="0"/>
        <w:snapToGrid w:val="0"/>
        <w:spacing w:line="288" w:lineRule="auto"/>
        <w:jc w:val="center"/>
        <w:outlineLvl w:val="2"/>
        <w:rPr>
          <w:rFonts w:ascii="宋体" w:hAnsi="宋体"/>
          <w:b/>
          <w:bCs/>
          <w:iCs/>
          <w:spacing w:val="-6"/>
          <w:sz w:val="21"/>
          <w:szCs w:val="21"/>
        </w:rPr>
      </w:pPr>
      <w:r>
        <w:rPr>
          <w:rFonts w:ascii="宋体" w:hAnsi="宋体" w:hint="eastAsia"/>
          <w:b/>
          <w:bCs/>
          <w:iCs/>
          <w:spacing w:val="-6"/>
          <w:sz w:val="21"/>
          <w:szCs w:val="21"/>
        </w:rPr>
        <w:lastRenderedPageBreak/>
        <w:t>（</w:t>
      </w:r>
      <w:r>
        <w:rPr>
          <w:rFonts w:ascii="宋体" w:hAnsi="宋体"/>
          <w:b/>
          <w:bCs/>
          <w:iCs/>
          <w:spacing w:val="-6"/>
          <w:sz w:val="21"/>
          <w:szCs w:val="21"/>
        </w:rPr>
        <w:t>4</w:t>
      </w:r>
      <w:r>
        <w:rPr>
          <w:rFonts w:ascii="宋体" w:hAnsi="宋体" w:hint="eastAsia"/>
          <w:b/>
          <w:bCs/>
          <w:iCs/>
          <w:spacing w:val="-6"/>
          <w:sz w:val="21"/>
          <w:szCs w:val="21"/>
        </w:rPr>
        <w:t>）采购</w:t>
      </w:r>
      <w:r>
        <w:rPr>
          <w:rFonts w:ascii="宋体" w:hAnsi="宋体"/>
          <w:b/>
          <w:bCs/>
          <w:iCs/>
          <w:spacing w:val="-6"/>
          <w:sz w:val="21"/>
          <w:szCs w:val="21"/>
        </w:rPr>
        <w:t>需求</w:t>
      </w:r>
      <w:r>
        <w:rPr>
          <w:rFonts w:ascii="宋体" w:hAnsi="宋体" w:hint="eastAsia"/>
          <w:b/>
          <w:bCs/>
          <w:iCs/>
          <w:spacing w:val="-6"/>
          <w:sz w:val="21"/>
          <w:szCs w:val="21"/>
        </w:rPr>
        <w:t>偏离表</w:t>
      </w:r>
    </w:p>
    <w:p w14:paraId="5C02B163"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采购人：浙大城市学院</w:t>
      </w:r>
    </w:p>
    <w:p w14:paraId="6E5C0E8F" w14:textId="77777777"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w:t>
      </w:r>
      <w:proofErr w:type="gramStart"/>
      <w:r>
        <w:rPr>
          <w:rFonts w:ascii="宋体" w:hAnsi="宋体" w:hint="eastAsia"/>
          <w:bCs/>
          <w:spacing w:val="-6"/>
          <w:sz w:val="21"/>
          <w:szCs w:val="21"/>
        </w:rPr>
        <w:t>城院之</w:t>
      </w:r>
      <w:proofErr w:type="gramEnd"/>
      <w:r>
        <w:rPr>
          <w:rFonts w:ascii="宋体" w:hAnsi="宋体" w:hint="eastAsia"/>
          <w:bCs/>
          <w:spacing w:val="-6"/>
          <w:sz w:val="21"/>
          <w:szCs w:val="21"/>
        </w:rPr>
        <w:t>窗展厅设计服务</w:t>
      </w:r>
    </w:p>
    <w:p w14:paraId="5CA77DDB" w14:textId="3DFC5B5C" w:rsidR="00D80E3B" w:rsidRDefault="00000000">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sidR="00493A84">
        <w:rPr>
          <w:rFonts w:ascii="宋体" w:hAnsi="宋体" w:hint="eastAsia"/>
          <w:bCs/>
          <w:spacing w:val="-6"/>
          <w:sz w:val="21"/>
          <w:szCs w:val="21"/>
        </w:rPr>
        <w:t>QSZB-F(F)-E22239(CS)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80E3B" w14:paraId="63AF3FE0" w14:textId="77777777">
        <w:trPr>
          <w:trHeight w:val="454"/>
        </w:trPr>
        <w:tc>
          <w:tcPr>
            <w:tcW w:w="851" w:type="dxa"/>
            <w:vAlign w:val="center"/>
          </w:tcPr>
          <w:p w14:paraId="209428C8"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3260" w:type="dxa"/>
            <w:vAlign w:val="center"/>
          </w:tcPr>
          <w:p w14:paraId="6EED3B8C"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磋商文件要求</w:t>
            </w:r>
          </w:p>
        </w:tc>
        <w:tc>
          <w:tcPr>
            <w:tcW w:w="3402" w:type="dxa"/>
            <w:vAlign w:val="center"/>
          </w:tcPr>
          <w:p w14:paraId="1E126139"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响应内容</w:t>
            </w:r>
          </w:p>
        </w:tc>
        <w:tc>
          <w:tcPr>
            <w:tcW w:w="1985" w:type="dxa"/>
            <w:vAlign w:val="center"/>
          </w:tcPr>
          <w:p w14:paraId="422888D2"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是否偏离</w:t>
            </w:r>
          </w:p>
          <w:p w14:paraId="2815B436" w14:textId="77777777" w:rsidR="00D80E3B" w:rsidRDefault="00000000">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（提供说明）</w:t>
            </w:r>
          </w:p>
        </w:tc>
      </w:tr>
      <w:tr w:rsidR="00D80E3B" w14:paraId="08A9E63B" w14:textId="77777777">
        <w:trPr>
          <w:trHeight w:val="454"/>
        </w:trPr>
        <w:tc>
          <w:tcPr>
            <w:tcW w:w="9498" w:type="dxa"/>
            <w:gridSpan w:val="4"/>
            <w:vAlign w:val="center"/>
          </w:tcPr>
          <w:p w14:paraId="5532606C" w14:textId="77777777" w:rsidR="00D80E3B" w:rsidRDefault="00000000">
            <w:pPr>
              <w:adjustRightInd w:val="0"/>
              <w:snapToGrid w:val="0"/>
              <w:spacing w:line="288" w:lineRule="auto"/>
              <w:rPr>
                <w:rFonts w:ascii="宋体" w:hAnsi="宋体"/>
                <w:spacing w:val="-6"/>
                <w:sz w:val="21"/>
                <w:szCs w:val="21"/>
              </w:rPr>
            </w:pPr>
            <w:r>
              <w:rPr>
                <w:rFonts w:ascii="宋体" w:hAnsi="宋体" w:hint="eastAsia"/>
                <w:sz w:val="21"/>
                <w:szCs w:val="21"/>
              </w:rPr>
              <w:t>采购资金的支付方式、时间、条件</w:t>
            </w:r>
          </w:p>
        </w:tc>
      </w:tr>
      <w:tr w:rsidR="00D80E3B" w14:paraId="16D80AEA" w14:textId="77777777">
        <w:trPr>
          <w:trHeight w:val="454"/>
        </w:trPr>
        <w:tc>
          <w:tcPr>
            <w:tcW w:w="851" w:type="dxa"/>
            <w:vAlign w:val="center"/>
          </w:tcPr>
          <w:p w14:paraId="78F2147C"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7A08DBF2"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40EAB957"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07D52423" w14:textId="77777777" w:rsidR="00D80E3B" w:rsidRDefault="00D80E3B">
            <w:pPr>
              <w:adjustRightInd w:val="0"/>
              <w:snapToGrid w:val="0"/>
              <w:spacing w:line="288" w:lineRule="auto"/>
              <w:jc w:val="center"/>
              <w:rPr>
                <w:rFonts w:ascii="宋体" w:hAnsi="宋体"/>
                <w:spacing w:val="-6"/>
                <w:sz w:val="21"/>
                <w:szCs w:val="21"/>
              </w:rPr>
            </w:pPr>
          </w:p>
        </w:tc>
      </w:tr>
      <w:tr w:rsidR="00D80E3B" w14:paraId="1F610359" w14:textId="77777777">
        <w:trPr>
          <w:trHeight w:val="454"/>
        </w:trPr>
        <w:tc>
          <w:tcPr>
            <w:tcW w:w="851" w:type="dxa"/>
            <w:vAlign w:val="center"/>
          </w:tcPr>
          <w:p w14:paraId="79276F52"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78E6A575"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43665F55"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49641406" w14:textId="77777777" w:rsidR="00D80E3B" w:rsidRDefault="00D80E3B">
            <w:pPr>
              <w:adjustRightInd w:val="0"/>
              <w:snapToGrid w:val="0"/>
              <w:spacing w:line="288" w:lineRule="auto"/>
              <w:jc w:val="center"/>
              <w:rPr>
                <w:rFonts w:ascii="宋体" w:hAnsi="宋体"/>
                <w:spacing w:val="-6"/>
                <w:sz w:val="21"/>
                <w:szCs w:val="21"/>
              </w:rPr>
            </w:pPr>
          </w:p>
        </w:tc>
      </w:tr>
      <w:tr w:rsidR="00D80E3B" w14:paraId="5139ACC8" w14:textId="77777777">
        <w:trPr>
          <w:trHeight w:val="454"/>
        </w:trPr>
        <w:tc>
          <w:tcPr>
            <w:tcW w:w="9498" w:type="dxa"/>
            <w:gridSpan w:val="4"/>
            <w:vAlign w:val="center"/>
          </w:tcPr>
          <w:p w14:paraId="67CA26A6" w14:textId="77777777" w:rsidR="00D80E3B" w:rsidRDefault="00000000">
            <w:pPr>
              <w:adjustRightInd w:val="0"/>
              <w:snapToGrid w:val="0"/>
              <w:spacing w:line="288" w:lineRule="auto"/>
              <w:rPr>
                <w:rFonts w:ascii="宋体" w:hAnsi="宋体"/>
                <w:spacing w:val="-6"/>
                <w:sz w:val="21"/>
                <w:szCs w:val="21"/>
              </w:rPr>
            </w:pPr>
            <w:r>
              <w:rPr>
                <w:rFonts w:ascii="宋体" w:hAnsi="宋体" w:hint="eastAsia"/>
                <w:sz w:val="21"/>
                <w:szCs w:val="21"/>
              </w:rPr>
              <w:t>服务</w:t>
            </w:r>
            <w:r>
              <w:rPr>
                <w:rFonts w:ascii="宋体" w:hAnsi="宋体"/>
                <w:sz w:val="21"/>
                <w:szCs w:val="21"/>
              </w:rPr>
              <w:t>要求</w:t>
            </w:r>
          </w:p>
        </w:tc>
      </w:tr>
      <w:tr w:rsidR="00D80E3B" w14:paraId="0915F883" w14:textId="77777777">
        <w:trPr>
          <w:trHeight w:val="454"/>
        </w:trPr>
        <w:tc>
          <w:tcPr>
            <w:tcW w:w="851" w:type="dxa"/>
            <w:vAlign w:val="center"/>
          </w:tcPr>
          <w:p w14:paraId="2CA665E0"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069F0776"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1DEDFF7A"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4E6EBB58" w14:textId="77777777" w:rsidR="00D80E3B" w:rsidRDefault="00D80E3B">
            <w:pPr>
              <w:adjustRightInd w:val="0"/>
              <w:snapToGrid w:val="0"/>
              <w:spacing w:line="288" w:lineRule="auto"/>
              <w:jc w:val="center"/>
              <w:rPr>
                <w:rFonts w:ascii="宋体" w:hAnsi="宋体"/>
                <w:spacing w:val="-6"/>
                <w:sz w:val="21"/>
                <w:szCs w:val="21"/>
              </w:rPr>
            </w:pPr>
          </w:p>
        </w:tc>
      </w:tr>
      <w:tr w:rsidR="00D80E3B" w14:paraId="73844503" w14:textId="77777777">
        <w:trPr>
          <w:trHeight w:val="454"/>
        </w:trPr>
        <w:tc>
          <w:tcPr>
            <w:tcW w:w="851" w:type="dxa"/>
            <w:vAlign w:val="center"/>
          </w:tcPr>
          <w:p w14:paraId="2AEB6F64"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251D12D7"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67688ED4"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313C5B38" w14:textId="77777777" w:rsidR="00D80E3B" w:rsidRDefault="00D80E3B">
            <w:pPr>
              <w:adjustRightInd w:val="0"/>
              <w:snapToGrid w:val="0"/>
              <w:spacing w:line="288" w:lineRule="auto"/>
              <w:jc w:val="center"/>
              <w:rPr>
                <w:rFonts w:ascii="宋体" w:hAnsi="宋体"/>
                <w:spacing w:val="-6"/>
                <w:sz w:val="21"/>
                <w:szCs w:val="21"/>
              </w:rPr>
            </w:pPr>
          </w:p>
        </w:tc>
      </w:tr>
      <w:tr w:rsidR="00D80E3B" w14:paraId="42C6C3C5" w14:textId="77777777">
        <w:trPr>
          <w:trHeight w:val="454"/>
        </w:trPr>
        <w:tc>
          <w:tcPr>
            <w:tcW w:w="9498" w:type="dxa"/>
            <w:gridSpan w:val="4"/>
            <w:vAlign w:val="center"/>
          </w:tcPr>
          <w:p w14:paraId="345883D8" w14:textId="77777777" w:rsidR="00D80E3B" w:rsidRDefault="00000000">
            <w:pPr>
              <w:adjustRightInd w:val="0"/>
              <w:snapToGrid w:val="0"/>
              <w:spacing w:line="288" w:lineRule="auto"/>
              <w:rPr>
                <w:rFonts w:ascii="宋体" w:hAnsi="宋体"/>
                <w:spacing w:val="-6"/>
                <w:sz w:val="21"/>
                <w:szCs w:val="21"/>
              </w:rPr>
            </w:pPr>
            <w:r>
              <w:rPr>
                <w:rFonts w:ascii="宋体" w:hAnsi="宋体"/>
                <w:spacing w:val="-6"/>
                <w:sz w:val="21"/>
                <w:szCs w:val="21"/>
              </w:rPr>
              <w:t>技术要求</w:t>
            </w:r>
          </w:p>
        </w:tc>
      </w:tr>
      <w:tr w:rsidR="00D80E3B" w14:paraId="18DB654B" w14:textId="77777777">
        <w:trPr>
          <w:trHeight w:val="454"/>
        </w:trPr>
        <w:tc>
          <w:tcPr>
            <w:tcW w:w="851" w:type="dxa"/>
            <w:vAlign w:val="center"/>
          </w:tcPr>
          <w:p w14:paraId="5E512F49"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6B8FF1BD"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0C39C0EC"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1EAAC885" w14:textId="77777777" w:rsidR="00D80E3B" w:rsidRDefault="00D80E3B">
            <w:pPr>
              <w:adjustRightInd w:val="0"/>
              <w:snapToGrid w:val="0"/>
              <w:spacing w:line="288" w:lineRule="auto"/>
              <w:jc w:val="center"/>
              <w:rPr>
                <w:rFonts w:ascii="宋体" w:hAnsi="宋体"/>
                <w:spacing w:val="-6"/>
                <w:sz w:val="21"/>
                <w:szCs w:val="21"/>
              </w:rPr>
            </w:pPr>
          </w:p>
        </w:tc>
      </w:tr>
      <w:tr w:rsidR="00D80E3B" w14:paraId="6824449A" w14:textId="77777777">
        <w:trPr>
          <w:trHeight w:val="454"/>
        </w:trPr>
        <w:tc>
          <w:tcPr>
            <w:tcW w:w="851" w:type="dxa"/>
            <w:vAlign w:val="center"/>
          </w:tcPr>
          <w:p w14:paraId="33C9B2F5" w14:textId="77777777" w:rsidR="00D80E3B" w:rsidRDefault="00D80E3B">
            <w:pPr>
              <w:adjustRightInd w:val="0"/>
              <w:snapToGrid w:val="0"/>
              <w:spacing w:line="288" w:lineRule="auto"/>
              <w:jc w:val="center"/>
              <w:rPr>
                <w:rFonts w:ascii="宋体" w:hAnsi="宋体"/>
                <w:spacing w:val="-6"/>
                <w:sz w:val="21"/>
                <w:szCs w:val="21"/>
              </w:rPr>
            </w:pPr>
          </w:p>
        </w:tc>
        <w:tc>
          <w:tcPr>
            <w:tcW w:w="3260" w:type="dxa"/>
            <w:vAlign w:val="center"/>
          </w:tcPr>
          <w:p w14:paraId="5BE32A22" w14:textId="77777777" w:rsidR="00D80E3B" w:rsidRDefault="00D80E3B">
            <w:pPr>
              <w:adjustRightInd w:val="0"/>
              <w:snapToGrid w:val="0"/>
              <w:spacing w:line="288" w:lineRule="auto"/>
              <w:jc w:val="center"/>
              <w:rPr>
                <w:rFonts w:ascii="宋体" w:hAnsi="宋体"/>
                <w:spacing w:val="-6"/>
                <w:sz w:val="21"/>
                <w:szCs w:val="21"/>
              </w:rPr>
            </w:pPr>
          </w:p>
        </w:tc>
        <w:tc>
          <w:tcPr>
            <w:tcW w:w="3402" w:type="dxa"/>
            <w:vAlign w:val="center"/>
          </w:tcPr>
          <w:p w14:paraId="34D43EFB" w14:textId="77777777" w:rsidR="00D80E3B" w:rsidRDefault="00D80E3B">
            <w:pPr>
              <w:adjustRightInd w:val="0"/>
              <w:snapToGrid w:val="0"/>
              <w:spacing w:line="288" w:lineRule="auto"/>
              <w:jc w:val="center"/>
              <w:rPr>
                <w:rFonts w:ascii="宋体" w:hAnsi="宋体"/>
                <w:spacing w:val="-6"/>
                <w:sz w:val="21"/>
                <w:szCs w:val="21"/>
              </w:rPr>
            </w:pPr>
          </w:p>
        </w:tc>
        <w:tc>
          <w:tcPr>
            <w:tcW w:w="1985" w:type="dxa"/>
            <w:vAlign w:val="center"/>
          </w:tcPr>
          <w:p w14:paraId="4D80FAD9" w14:textId="77777777" w:rsidR="00D80E3B" w:rsidRDefault="00D80E3B">
            <w:pPr>
              <w:adjustRightInd w:val="0"/>
              <w:snapToGrid w:val="0"/>
              <w:spacing w:line="288" w:lineRule="auto"/>
              <w:jc w:val="center"/>
              <w:rPr>
                <w:rFonts w:ascii="宋体" w:hAnsi="宋体"/>
                <w:spacing w:val="-6"/>
                <w:sz w:val="21"/>
                <w:szCs w:val="21"/>
              </w:rPr>
            </w:pPr>
          </w:p>
        </w:tc>
      </w:tr>
    </w:tbl>
    <w:p w14:paraId="5268A5C1" w14:textId="77777777" w:rsidR="00D80E3B" w:rsidRDefault="00D80E3B">
      <w:pPr>
        <w:adjustRightInd w:val="0"/>
        <w:snapToGrid w:val="0"/>
        <w:spacing w:line="288" w:lineRule="auto"/>
        <w:rPr>
          <w:rFonts w:ascii="宋体" w:hAnsi="宋体"/>
          <w:b/>
          <w:bCs/>
          <w:spacing w:val="-6"/>
          <w:sz w:val="21"/>
          <w:szCs w:val="21"/>
        </w:rPr>
      </w:pPr>
    </w:p>
    <w:p w14:paraId="13ABC6D7"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3FF7E4E5"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14:paraId="24150746" w14:textId="77777777" w:rsidR="00D80E3B" w:rsidRDefault="00000000">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偏离说明是指对磋商文件要求存在不同之处的解释说明。偏离系指：正偏离（高于招标要求）、负偏离（低于招标要求）、无偏离（满足招标要求）；</w:t>
      </w:r>
    </w:p>
    <w:p w14:paraId="55C4D95A" w14:textId="77777777" w:rsidR="00D80E3B" w:rsidRDefault="00000000">
      <w:pPr>
        <w:adjustRightInd w:val="0"/>
        <w:snapToGrid w:val="0"/>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w:t>
      </w:r>
      <w:proofErr w:type="gramStart"/>
      <w:r>
        <w:rPr>
          <w:rFonts w:ascii="宋体" w:hAnsi="宋体" w:hint="eastAsia"/>
          <w:b/>
          <w:spacing w:val="-6"/>
          <w:sz w:val="21"/>
          <w:szCs w:val="21"/>
        </w:rPr>
        <w:t>承担磋商</w:t>
      </w:r>
      <w:proofErr w:type="gramEnd"/>
      <w:r>
        <w:rPr>
          <w:rFonts w:ascii="宋体" w:hAnsi="宋体" w:hint="eastAsia"/>
          <w:b/>
          <w:spacing w:val="-6"/>
          <w:sz w:val="21"/>
          <w:szCs w:val="21"/>
        </w:rPr>
        <w:t>响应风险。</w:t>
      </w:r>
    </w:p>
    <w:p w14:paraId="7BD33220" w14:textId="77777777" w:rsidR="00D80E3B" w:rsidRDefault="00D80E3B">
      <w:pPr>
        <w:adjustRightInd w:val="0"/>
        <w:snapToGrid w:val="0"/>
        <w:spacing w:line="288" w:lineRule="auto"/>
        <w:rPr>
          <w:rFonts w:ascii="宋体" w:hAnsi="宋体"/>
          <w:spacing w:val="-6"/>
          <w:sz w:val="21"/>
          <w:szCs w:val="21"/>
        </w:rPr>
      </w:pPr>
    </w:p>
    <w:p w14:paraId="7036ED0F"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供应商名称（盖章）：</w:t>
      </w:r>
    </w:p>
    <w:p w14:paraId="063146F9"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供应商授权代表签名：</w:t>
      </w:r>
    </w:p>
    <w:p w14:paraId="2B7C6EF0" w14:textId="77777777" w:rsidR="00D80E3B" w:rsidRDefault="00000000">
      <w:pPr>
        <w:adjustRightInd w:val="0"/>
        <w:snapToGrid w:val="0"/>
        <w:spacing w:line="288" w:lineRule="auto"/>
        <w:rPr>
          <w:rFonts w:ascii="宋体" w:hAnsi="宋体"/>
          <w:spacing w:val="-6"/>
          <w:sz w:val="21"/>
          <w:szCs w:val="21"/>
        </w:rPr>
      </w:pPr>
      <w:r>
        <w:rPr>
          <w:rFonts w:ascii="宋体" w:hAnsi="宋体" w:hint="eastAsia"/>
          <w:spacing w:val="-6"/>
          <w:sz w:val="21"/>
          <w:szCs w:val="21"/>
        </w:rPr>
        <w:t>日期：  年  月  日</w:t>
      </w:r>
    </w:p>
    <w:p w14:paraId="5FB8B4AB" w14:textId="77777777" w:rsidR="00D80E3B" w:rsidRDefault="00000000">
      <w:pPr>
        <w:adjustRightInd w:val="0"/>
        <w:snapToGrid w:val="0"/>
        <w:spacing w:line="288" w:lineRule="auto"/>
        <w:jc w:val="center"/>
        <w:outlineLvl w:val="2"/>
        <w:rPr>
          <w:rFonts w:ascii="宋体" w:hAnsi="宋体"/>
          <w:spacing w:val="-6"/>
          <w:sz w:val="21"/>
          <w:szCs w:val="21"/>
        </w:rPr>
      </w:pPr>
      <w:r>
        <w:rPr>
          <w:rFonts w:ascii="宋体" w:hAnsi="宋体"/>
          <w:spacing w:val="-6"/>
          <w:sz w:val="21"/>
          <w:szCs w:val="21"/>
        </w:rPr>
        <w:br w:type="page"/>
      </w:r>
    </w:p>
    <w:p w14:paraId="4BF7E8E6" w14:textId="77777777" w:rsidR="00D80E3B" w:rsidRDefault="00000000">
      <w:pPr>
        <w:adjustRightInd w:val="0"/>
        <w:snapToGrid w:val="0"/>
        <w:spacing w:line="288" w:lineRule="auto"/>
        <w:jc w:val="left"/>
        <w:outlineLvl w:val="2"/>
        <w:rPr>
          <w:rFonts w:ascii="宋体" w:hAnsi="宋体" w:cs="宋体"/>
          <w:b/>
          <w:spacing w:val="-6"/>
          <w:sz w:val="21"/>
          <w:szCs w:val="21"/>
        </w:rPr>
      </w:pPr>
      <w:bookmarkStart w:id="55" w:name="_Hlk71885757"/>
      <w:r>
        <w:rPr>
          <w:rFonts w:ascii="宋体" w:hAnsi="宋体" w:cs="宋体" w:hint="eastAsia"/>
          <w:b/>
          <w:spacing w:val="-6"/>
          <w:sz w:val="21"/>
          <w:szCs w:val="21"/>
        </w:rPr>
        <w:lastRenderedPageBreak/>
        <w:t>（</w:t>
      </w:r>
      <w:r>
        <w:rPr>
          <w:rFonts w:ascii="宋体" w:hAnsi="宋体" w:cs="宋体"/>
          <w:b/>
          <w:spacing w:val="-6"/>
          <w:sz w:val="21"/>
          <w:szCs w:val="21"/>
        </w:rPr>
        <w:t>5</w:t>
      </w:r>
      <w:r>
        <w:rPr>
          <w:rFonts w:ascii="宋体" w:hAnsi="宋体" w:cs="宋体" w:hint="eastAsia"/>
          <w:b/>
          <w:spacing w:val="-6"/>
          <w:sz w:val="21"/>
          <w:szCs w:val="21"/>
        </w:rPr>
        <w:t>）技术方案</w:t>
      </w:r>
    </w:p>
    <w:p w14:paraId="1F653753" w14:textId="77777777" w:rsidR="00F80E40" w:rsidRPr="00F80E40" w:rsidRDefault="00F80E40" w:rsidP="00F80E40">
      <w:pPr>
        <w:adjustRightInd w:val="0"/>
        <w:snapToGrid w:val="0"/>
        <w:spacing w:line="288" w:lineRule="auto"/>
        <w:rPr>
          <w:rFonts w:ascii="宋体" w:hAnsi="宋体" w:cs="宋体"/>
          <w:b/>
          <w:spacing w:val="-6"/>
          <w:sz w:val="21"/>
          <w:szCs w:val="21"/>
        </w:rPr>
      </w:pPr>
      <w:r w:rsidRPr="00F80E40">
        <w:rPr>
          <w:rFonts w:ascii="宋体" w:hAnsi="宋体" w:cs="宋体" w:hint="eastAsia"/>
          <w:b/>
          <w:spacing w:val="-6"/>
          <w:sz w:val="21"/>
          <w:szCs w:val="21"/>
        </w:rPr>
        <w:t>设计内容</w:t>
      </w:r>
    </w:p>
    <w:p w14:paraId="090824C7" w14:textId="77777777" w:rsidR="00F80E40" w:rsidRPr="00F80E40" w:rsidRDefault="00F80E40" w:rsidP="00F80E40">
      <w:pPr>
        <w:adjustRightInd w:val="0"/>
        <w:snapToGrid w:val="0"/>
        <w:spacing w:line="288" w:lineRule="auto"/>
        <w:rPr>
          <w:rFonts w:ascii="宋体" w:hAnsi="宋体" w:cs="宋体"/>
          <w:b/>
          <w:spacing w:val="-6"/>
          <w:sz w:val="21"/>
          <w:szCs w:val="21"/>
        </w:rPr>
      </w:pPr>
      <w:r w:rsidRPr="00F80E40">
        <w:rPr>
          <w:rFonts w:ascii="宋体" w:hAnsi="宋体" w:cs="宋体" w:hint="eastAsia"/>
          <w:b/>
          <w:spacing w:val="-6"/>
          <w:sz w:val="21"/>
          <w:szCs w:val="21"/>
        </w:rPr>
        <w:t>实施方案</w:t>
      </w:r>
    </w:p>
    <w:p w14:paraId="58130E4D" w14:textId="18778D8F" w:rsidR="00D80E3B" w:rsidRDefault="00F80E40" w:rsidP="00F80E40">
      <w:pPr>
        <w:adjustRightInd w:val="0"/>
        <w:snapToGrid w:val="0"/>
        <w:spacing w:line="288" w:lineRule="auto"/>
        <w:rPr>
          <w:rFonts w:ascii="宋体" w:hAnsi="宋体" w:cs="宋体"/>
          <w:b/>
          <w:spacing w:val="-6"/>
          <w:sz w:val="21"/>
          <w:szCs w:val="21"/>
        </w:rPr>
      </w:pPr>
      <w:r w:rsidRPr="00F80E40">
        <w:rPr>
          <w:rFonts w:ascii="宋体" w:hAnsi="宋体" w:cs="宋体" w:hint="eastAsia"/>
          <w:b/>
          <w:spacing w:val="-6"/>
          <w:sz w:val="21"/>
          <w:szCs w:val="21"/>
        </w:rPr>
        <w:t>更新服务</w:t>
      </w:r>
    </w:p>
    <w:p w14:paraId="6E18752A" w14:textId="77777777" w:rsidR="00D80E3B" w:rsidRDefault="00D80E3B">
      <w:pPr>
        <w:adjustRightInd w:val="0"/>
        <w:snapToGrid w:val="0"/>
        <w:spacing w:line="288" w:lineRule="auto"/>
        <w:rPr>
          <w:rFonts w:ascii="宋体" w:hAnsi="宋体" w:cs="宋体"/>
          <w:b/>
          <w:spacing w:val="-6"/>
          <w:sz w:val="21"/>
          <w:szCs w:val="21"/>
        </w:rPr>
      </w:pPr>
    </w:p>
    <w:p w14:paraId="3B53BA41" w14:textId="77777777" w:rsidR="00D80E3B" w:rsidRDefault="00D80E3B">
      <w:pPr>
        <w:adjustRightInd w:val="0"/>
        <w:snapToGrid w:val="0"/>
        <w:spacing w:line="288" w:lineRule="auto"/>
        <w:rPr>
          <w:rFonts w:ascii="宋体" w:hAnsi="宋体" w:cs="宋体"/>
          <w:b/>
          <w:spacing w:val="-6"/>
          <w:sz w:val="21"/>
          <w:szCs w:val="21"/>
        </w:rPr>
      </w:pPr>
    </w:p>
    <w:p w14:paraId="161D1BF8" w14:textId="77777777" w:rsidR="00D80E3B" w:rsidRDefault="00D80E3B">
      <w:pPr>
        <w:adjustRightInd w:val="0"/>
        <w:snapToGrid w:val="0"/>
        <w:spacing w:line="288" w:lineRule="auto"/>
        <w:rPr>
          <w:rFonts w:ascii="宋体" w:hAnsi="宋体"/>
          <w:b/>
          <w:sz w:val="21"/>
          <w:szCs w:val="21"/>
        </w:rPr>
      </w:pPr>
    </w:p>
    <w:p w14:paraId="75C6B017" w14:textId="77777777" w:rsidR="00D80E3B" w:rsidRDefault="00D80E3B">
      <w:pPr>
        <w:adjustRightInd w:val="0"/>
        <w:snapToGrid w:val="0"/>
        <w:spacing w:line="288" w:lineRule="auto"/>
        <w:rPr>
          <w:rFonts w:ascii="宋体" w:hAnsi="宋体" w:cs="宋体"/>
          <w:b/>
          <w:spacing w:val="-6"/>
          <w:sz w:val="21"/>
          <w:szCs w:val="21"/>
        </w:rPr>
      </w:pPr>
    </w:p>
    <w:p w14:paraId="625E48A1" w14:textId="77777777" w:rsidR="00D80E3B" w:rsidRDefault="00000000">
      <w:pPr>
        <w:adjustRightInd w:val="0"/>
        <w:snapToGrid w:val="0"/>
        <w:spacing w:line="288" w:lineRule="auto"/>
        <w:outlineLvl w:val="2"/>
        <w:rPr>
          <w:rFonts w:ascii="宋体" w:hAnsi="宋体" w:cs="宋体"/>
          <w:b/>
          <w:spacing w:val="-6"/>
          <w:sz w:val="21"/>
          <w:szCs w:val="21"/>
        </w:rPr>
      </w:pPr>
      <w:r>
        <w:rPr>
          <w:rFonts w:ascii="宋体" w:hAnsi="宋体" w:cs="宋体" w:hint="eastAsia"/>
          <w:b/>
          <w:spacing w:val="-6"/>
          <w:sz w:val="21"/>
          <w:szCs w:val="21"/>
        </w:rPr>
        <w:t>（……）供应商需要说明的其他文件和材料。</w:t>
      </w:r>
      <w:bookmarkEnd w:id="55"/>
    </w:p>
    <w:p w14:paraId="56154671" w14:textId="77777777" w:rsidR="00D80E3B" w:rsidRDefault="00D80E3B">
      <w:pPr>
        <w:adjustRightInd w:val="0"/>
        <w:snapToGrid w:val="0"/>
        <w:spacing w:line="288" w:lineRule="auto"/>
        <w:jc w:val="left"/>
        <w:rPr>
          <w:rFonts w:ascii="宋体" w:hAnsi="宋体"/>
          <w:b/>
          <w:spacing w:val="-6"/>
          <w:sz w:val="21"/>
          <w:szCs w:val="21"/>
        </w:rPr>
      </w:pPr>
    </w:p>
    <w:sectPr w:rsidR="00D80E3B">
      <w:footerReference w:type="default" r:id="rId10"/>
      <w:pgSz w:w="11906" w:h="16838"/>
      <w:pgMar w:top="1247" w:right="1247" w:bottom="1247" w:left="1247" w:header="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772B" w14:textId="77777777" w:rsidR="0061330D" w:rsidRDefault="0061330D">
      <w:r>
        <w:separator/>
      </w:r>
    </w:p>
  </w:endnote>
  <w:endnote w:type="continuationSeparator" w:id="0">
    <w:p w14:paraId="13E889C2" w14:textId="77777777" w:rsidR="0061330D" w:rsidRDefault="0061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2091" w14:textId="77777777" w:rsidR="00D80E3B" w:rsidRDefault="00D80E3B">
    <w:pPr>
      <w:pStyle w:val="af1"/>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FB6" w14:textId="77777777" w:rsidR="00D80E3B" w:rsidRDefault="00000000">
    <w:pPr>
      <w:pStyle w:val="af1"/>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272C" w14:textId="77777777" w:rsidR="0061330D" w:rsidRDefault="0061330D">
      <w:r>
        <w:separator/>
      </w:r>
    </w:p>
  </w:footnote>
  <w:footnote w:type="continuationSeparator" w:id="0">
    <w:p w14:paraId="2599FA21" w14:textId="77777777" w:rsidR="0061330D" w:rsidRDefault="0061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CC35" w14:textId="77777777" w:rsidR="00D80E3B" w:rsidRDefault="00000000">
    <w:pPr>
      <w:pStyle w:val="af2"/>
    </w:pPr>
    <w:r>
      <w:rPr>
        <w:noProof/>
      </w:rPr>
      <w:drawing>
        <wp:inline distT="0" distB="0" distL="0" distR="0" wp14:anchorId="6B30F288" wp14:editId="4FD52ADD">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88408"/>
    <w:multiLevelType w:val="singleLevel"/>
    <w:tmpl w:val="D2D88408"/>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3D83D4"/>
    <w:multiLevelType w:val="singleLevel"/>
    <w:tmpl w:val="163D83D4"/>
    <w:lvl w:ilvl="0">
      <w:start w:val="2"/>
      <w:numFmt w:val="chineseCounting"/>
      <w:suff w:val="nothing"/>
      <w:lvlText w:val="%1、"/>
      <w:lvlJc w:val="left"/>
      <w:rPr>
        <w:rFonts w:hint="eastAsia"/>
      </w:rPr>
    </w:lvl>
  </w:abstractNum>
  <w:num w:numId="1" w16cid:durableId="1894416026">
    <w:abstractNumId w:val="1"/>
  </w:num>
  <w:num w:numId="2" w16cid:durableId="1833369878">
    <w:abstractNumId w:val="0"/>
  </w:num>
  <w:num w:numId="3" w16cid:durableId="158494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4OWEwZGM0OTJhZDI5YWM2NmM2MmIyOTQ2ZGE5OTUifQ=="/>
  </w:docVars>
  <w:rsids>
    <w:rsidRoot w:val="00172A27"/>
    <w:rsid w:val="0000020F"/>
    <w:rsid w:val="000028D4"/>
    <w:rsid w:val="00003256"/>
    <w:rsid w:val="0000392F"/>
    <w:rsid w:val="0000407F"/>
    <w:rsid w:val="000072F8"/>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877"/>
    <w:rsid w:val="00132A2E"/>
    <w:rsid w:val="001330A8"/>
    <w:rsid w:val="001350A2"/>
    <w:rsid w:val="00136919"/>
    <w:rsid w:val="00136C4A"/>
    <w:rsid w:val="0013796A"/>
    <w:rsid w:val="00140256"/>
    <w:rsid w:val="00140582"/>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4184"/>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6E78"/>
    <w:rsid w:val="00197580"/>
    <w:rsid w:val="001978E0"/>
    <w:rsid w:val="00197E96"/>
    <w:rsid w:val="001A16C8"/>
    <w:rsid w:val="001A1D09"/>
    <w:rsid w:val="001A25C8"/>
    <w:rsid w:val="001A4D48"/>
    <w:rsid w:val="001A5A88"/>
    <w:rsid w:val="001A5DA8"/>
    <w:rsid w:val="001A6AB8"/>
    <w:rsid w:val="001A7747"/>
    <w:rsid w:val="001A7AA1"/>
    <w:rsid w:val="001B045F"/>
    <w:rsid w:val="001B0E53"/>
    <w:rsid w:val="001B0ED0"/>
    <w:rsid w:val="001B1D6A"/>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5D42"/>
    <w:rsid w:val="001E690B"/>
    <w:rsid w:val="001E6A29"/>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1DC"/>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91E79"/>
    <w:rsid w:val="00292964"/>
    <w:rsid w:val="00294556"/>
    <w:rsid w:val="00295F61"/>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506"/>
    <w:rsid w:val="002B2768"/>
    <w:rsid w:val="002B2B72"/>
    <w:rsid w:val="002B30A7"/>
    <w:rsid w:val="002B3E2B"/>
    <w:rsid w:val="002B4E83"/>
    <w:rsid w:val="002B5DAB"/>
    <w:rsid w:val="002B6BA6"/>
    <w:rsid w:val="002B6F01"/>
    <w:rsid w:val="002B7E93"/>
    <w:rsid w:val="002C076E"/>
    <w:rsid w:val="002C1460"/>
    <w:rsid w:val="002C1912"/>
    <w:rsid w:val="002C1B38"/>
    <w:rsid w:val="002C1D27"/>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4F03"/>
    <w:rsid w:val="003766F3"/>
    <w:rsid w:val="003773A7"/>
    <w:rsid w:val="00381337"/>
    <w:rsid w:val="003839BD"/>
    <w:rsid w:val="00385944"/>
    <w:rsid w:val="00385FBB"/>
    <w:rsid w:val="00386087"/>
    <w:rsid w:val="00386526"/>
    <w:rsid w:val="00386F68"/>
    <w:rsid w:val="00387150"/>
    <w:rsid w:val="00387DEF"/>
    <w:rsid w:val="0039235B"/>
    <w:rsid w:val="003925E7"/>
    <w:rsid w:val="00393095"/>
    <w:rsid w:val="003933A4"/>
    <w:rsid w:val="00394115"/>
    <w:rsid w:val="0039432A"/>
    <w:rsid w:val="00394C42"/>
    <w:rsid w:val="003953E4"/>
    <w:rsid w:val="00395436"/>
    <w:rsid w:val="0039578F"/>
    <w:rsid w:val="00395BA7"/>
    <w:rsid w:val="00395F72"/>
    <w:rsid w:val="00397865"/>
    <w:rsid w:val="003A06EB"/>
    <w:rsid w:val="003A0914"/>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140"/>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2C98"/>
    <w:rsid w:val="00482F96"/>
    <w:rsid w:val="00483955"/>
    <w:rsid w:val="00483F4B"/>
    <w:rsid w:val="004841F9"/>
    <w:rsid w:val="00484415"/>
    <w:rsid w:val="00490624"/>
    <w:rsid w:val="004921C2"/>
    <w:rsid w:val="004925C8"/>
    <w:rsid w:val="00492B0C"/>
    <w:rsid w:val="00493A84"/>
    <w:rsid w:val="00494866"/>
    <w:rsid w:val="00494993"/>
    <w:rsid w:val="0049588B"/>
    <w:rsid w:val="00495BB8"/>
    <w:rsid w:val="00496AF0"/>
    <w:rsid w:val="00496B2B"/>
    <w:rsid w:val="00497D90"/>
    <w:rsid w:val="004A0013"/>
    <w:rsid w:val="004A225A"/>
    <w:rsid w:val="004A236D"/>
    <w:rsid w:val="004A24A6"/>
    <w:rsid w:val="004A2DE8"/>
    <w:rsid w:val="004A3D82"/>
    <w:rsid w:val="004A575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07C"/>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0828"/>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30D"/>
    <w:rsid w:val="006137A4"/>
    <w:rsid w:val="006144CE"/>
    <w:rsid w:val="0061497F"/>
    <w:rsid w:val="00614D33"/>
    <w:rsid w:val="0061597A"/>
    <w:rsid w:val="00616A3B"/>
    <w:rsid w:val="00616B49"/>
    <w:rsid w:val="00617997"/>
    <w:rsid w:val="00617E4F"/>
    <w:rsid w:val="00620516"/>
    <w:rsid w:val="006209DD"/>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66B"/>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6DC"/>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0B37"/>
    <w:rsid w:val="00771263"/>
    <w:rsid w:val="007716CF"/>
    <w:rsid w:val="00771A36"/>
    <w:rsid w:val="007727D6"/>
    <w:rsid w:val="0077295E"/>
    <w:rsid w:val="00773D1D"/>
    <w:rsid w:val="00773F2C"/>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3A65"/>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1B50"/>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83D"/>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75A"/>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61AE"/>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93"/>
    <w:rsid w:val="00A16AAB"/>
    <w:rsid w:val="00A16AF9"/>
    <w:rsid w:val="00A2035F"/>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1C4C"/>
    <w:rsid w:val="00A42F2A"/>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10"/>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693D"/>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3F"/>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705"/>
    <w:rsid w:val="00BC6BDA"/>
    <w:rsid w:val="00BC6DAD"/>
    <w:rsid w:val="00BD014D"/>
    <w:rsid w:val="00BD16E8"/>
    <w:rsid w:val="00BD2C6A"/>
    <w:rsid w:val="00BD6158"/>
    <w:rsid w:val="00BD66A2"/>
    <w:rsid w:val="00BD6BAC"/>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2C"/>
    <w:rsid w:val="00CD1F31"/>
    <w:rsid w:val="00CD25EE"/>
    <w:rsid w:val="00CD2DE7"/>
    <w:rsid w:val="00CD51E0"/>
    <w:rsid w:val="00CD51E7"/>
    <w:rsid w:val="00CD71C8"/>
    <w:rsid w:val="00CE1191"/>
    <w:rsid w:val="00CE177A"/>
    <w:rsid w:val="00CE17E6"/>
    <w:rsid w:val="00CE2279"/>
    <w:rsid w:val="00CE2C00"/>
    <w:rsid w:val="00CE2D60"/>
    <w:rsid w:val="00CE390F"/>
    <w:rsid w:val="00CE3C9A"/>
    <w:rsid w:val="00CE42B2"/>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0E3B"/>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274"/>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64EC"/>
    <w:rsid w:val="00DF799F"/>
    <w:rsid w:val="00DF7A05"/>
    <w:rsid w:val="00E006B6"/>
    <w:rsid w:val="00E0080F"/>
    <w:rsid w:val="00E01469"/>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2279"/>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8053B"/>
    <w:rsid w:val="00F80E40"/>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651"/>
    <w:rsid w:val="00FB3FE6"/>
    <w:rsid w:val="00FB41D0"/>
    <w:rsid w:val="00FB4C94"/>
    <w:rsid w:val="00FB574F"/>
    <w:rsid w:val="00FB5CF8"/>
    <w:rsid w:val="00FB6B6B"/>
    <w:rsid w:val="00FC00F2"/>
    <w:rsid w:val="00FC0536"/>
    <w:rsid w:val="00FC0949"/>
    <w:rsid w:val="00FC11CB"/>
    <w:rsid w:val="00FC3488"/>
    <w:rsid w:val="00FC4494"/>
    <w:rsid w:val="00FC5CC7"/>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6EE3"/>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2DF57A3"/>
    <w:rsid w:val="03174F3D"/>
    <w:rsid w:val="03614BCB"/>
    <w:rsid w:val="0431382D"/>
    <w:rsid w:val="04500C13"/>
    <w:rsid w:val="04AB445C"/>
    <w:rsid w:val="04CE5ACF"/>
    <w:rsid w:val="05166466"/>
    <w:rsid w:val="053A6065"/>
    <w:rsid w:val="059B3AAE"/>
    <w:rsid w:val="05CC10A3"/>
    <w:rsid w:val="060C16AE"/>
    <w:rsid w:val="063876A4"/>
    <w:rsid w:val="06833BD2"/>
    <w:rsid w:val="06BC32A0"/>
    <w:rsid w:val="06FC5BC2"/>
    <w:rsid w:val="074C774E"/>
    <w:rsid w:val="07524795"/>
    <w:rsid w:val="076444C8"/>
    <w:rsid w:val="080B7C0E"/>
    <w:rsid w:val="084E3529"/>
    <w:rsid w:val="08732BE6"/>
    <w:rsid w:val="089B45A8"/>
    <w:rsid w:val="091A588A"/>
    <w:rsid w:val="096B180A"/>
    <w:rsid w:val="09F304B2"/>
    <w:rsid w:val="09FF14CE"/>
    <w:rsid w:val="0A6A4B3C"/>
    <w:rsid w:val="0AEC7889"/>
    <w:rsid w:val="0B4654C4"/>
    <w:rsid w:val="0B505B9B"/>
    <w:rsid w:val="0B7C4CD0"/>
    <w:rsid w:val="0BCF050F"/>
    <w:rsid w:val="0C2333E1"/>
    <w:rsid w:val="0CC66731"/>
    <w:rsid w:val="0CDB6FDB"/>
    <w:rsid w:val="0D0A5D09"/>
    <w:rsid w:val="0D0E09D1"/>
    <w:rsid w:val="0DEF1ED0"/>
    <w:rsid w:val="0E3436CA"/>
    <w:rsid w:val="0E3520B1"/>
    <w:rsid w:val="0E632E24"/>
    <w:rsid w:val="0ED84F6A"/>
    <w:rsid w:val="0F34788B"/>
    <w:rsid w:val="0FB26A4C"/>
    <w:rsid w:val="11EE155E"/>
    <w:rsid w:val="12F42BA4"/>
    <w:rsid w:val="130A06A1"/>
    <w:rsid w:val="133E369B"/>
    <w:rsid w:val="14092680"/>
    <w:rsid w:val="14F14A2B"/>
    <w:rsid w:val="152B3DC1"/>
    <w:rsid w:val="16501FA9"/>
    <w:rsid w:val="16D05439"/>
    <w:rsid w:val="16D704B9"/>
    <w:rsid w:val="16DF3580"/>
    <w:rsid w:val="17A50911"/>
    <w:rsid w:val="17D9549A"/>
    <w:rsid w:val="19341C59"/>
    <w:rsid w:val="195B65E5"/>
    <w:rsid w:val="1A90678B"/>
    <w:rsid w:val="1AA34806"/>
    <w:rsid w:val="1AAC1FB7"/>
    <w:rsid w:val="1B3D3845"/>
    <w:rsid w:val="1B4505D5"/>
    <w:rsid w:val="1B886580"/>
    <w:rsid w:val="1C171F7D"/>
    <w:rsid w:val="1C2703A5"/>
    <w:rsid w:val="1C857C15"/>
    <w:rsid w:val="1D8A28E1"/>
    <w:rsid w:val="1DAB010F"/>
    <w:rsid w:val="1DB945CA"/>
    <w:rsid w:val="1E7A25D0"/>
    <w:rsid w:val="1EC835CB"/>
    <w:rsid w:val="1EDA248C"/>
    <w:rsid w:val="1FAB69CA"/>
    <w:rsid w:val="207B66B3"/>
    <w:rsid w:val="20870629"/>
    <w:rsid w:val="20F952A8"/>
    <w:rsid w:val="21FB29C4"/>
    <w:rsid w:val="224B0307"/>
    <w:rsid w:val="229C30C2"/>
    <w:rsid w:val="22E91128"/>
    <w:rsid w:val="22EE450C"/>
    <w:rsid w:val="231D77B9"/>
    <w:rsid w:val="2353380A"/>
    <w:rsid w:val="23E4105C"/>
    <w:rsid w:val="24287BD3"/>
    <w:rsid w:val="2439606F"/>
    <w:rsid w:val="2446522A"/>
    <w:rsid w:val="246227C9"/>
    <w:rsid w:val="24983B90"/>
    <w:rsid w:val="249E6E14"/>
    <w:rsid w:val="24E21EE4"/>
    <w:rsid w:val="255F6C5D"/>
    <w:rsid w:val="265B0866"/>
    <w:rsid w:val="266100F9"/>
    <w:rsid w:val="26655095"/>
    <w:rsid w:val="27A55152"/>
    <w:rsid w:val="27B045C5"/>
    <w:rsid w:val="281313DD"/>
    <w:rsid w:val="28463993"/>
    <w:rsid w:val="29042498"/>
    <w:rsid w:val="294A5A4D"/>
    <w:rsid w:val="2973261D"/>
    <w:rsid w:val="2A59481B"/>
    <w:rsid w:val="2A930A12"/>
    <w:rsid w:val="2AE95EBF"/>
    <w:rsid w:val="2AF979C2"/>
    <w:rsid w:val="2AFD3C60"/>
    <w:rsid w:val="2B0C371E"/>
    <w:rsid w:val="2B6D7540"/>
    <w:rsid w:val="2B743395"/>
    <w:rsid w:val="2BD860B6"/>
    <w:rsid w:val="2C0F4C44"/>
    <w:rsid w:val="2C626979"/>
    <w:rsid w:val="2CA169F7"/>
    <w:rsid w:val="2CEC6272"/>
    <w:rsid w:val="2D3938B4"/>
    <w:rsid w:val="2D510EC7"/>
    <w:rsid w:val="2D8E78CE"/>
    <w:rsid w:val="2DA65CDB"/>
    <w:rsid w:val="2DCD3E28"/>
    <w:rsid w:val="2E7F4673"/>
    <w:rsid w:val="2E8B0993"/>
    <w:rsid w:val="2EE12E83"/>
    <w:rsid w:val="2F920DEB"/>
    <w:rsid w:val="2FCA6682"/>
    <w:rsid w:val="31626EEC"/>
    <w:rsid w:val="319D54FA"/>
    <w:rsid w:val="31D502D7"/>
    <w:rsid w:val="32FA790B"/>
    <w:rsid w:val="32FD3BE5"/>
    <w:rsid w:val="33971DD6"/>
    <w:rsid w:val="340772C2"/>
    <w:rsid w:val="343D54B3"/>
    <w:rsid w:val="34D74C20"/>
    <w:rsid w:val="34DA604A"/>
    <w:rsid w:val="350B1CED"/>
    <w:rsid w:val="36BA3301"/>
    <w:rsid w:val="37365EB5"/>
    <w:rsid w:val="37A10767"/>
    <w:rsid w:val="382F5281"/>
    <w:rsid w:val="385100C7"/>
    <w:rsid w:val="39EA6ECB"/>
    <w:rsid w:val="3A4E0637"/>
    <w:rsid w:val="3AB02844"/>
    <w:rsid w:val="3AC35398"/>
    <w:rsid w:val="3ADE35F9"/>
    <w:rsid w:val="3B054818"/>
    <w:rsid w:val="3B650EBF"/>
    <w:rsid w:val="3C022718"/>
    <w:rsid w:val="3C485AA7"/>
    <w:rsid w:val="3C824CFC"/>
    <w:rsid w:val="3D3C78B9"/>
    <w:rsid w:val="3DC12EEA"/>
    <w:rsid w:val="3DCD7D26"/>
    <w:rsid w:val="3E7E11CD"/>
    <w:rsid w:val="3EB97DC0"/>
    <w:rsid w:val="3F9F114C"/>
    <w:rsid w:val="3FBE237E"/>
    <w:rsid w:val="3FCC6046"/>
    <w:rsid w:val="3FD008F7"/>
    <w:rsid w:val="3FEE332F"/>
    <w:rsid w:val="400F065B"/>
    <w:rsid w:val="41122B16"/>
    <w:rsid w:val="417D7A48"/>
    <w:rsid w:val="41823B99"/>
    <w:rsid w:val="41E579D9"/>
    <w:rsid w:val="42355F51"/>
    <w:rsid w:val="429168DD"/>
    <w:rsid w:val="42A0345F"/>
    <w:rsid w:val="42A56EBA"/>
    <w:rsid w:val="42CE0D35"/>
    <w:rsid w:val="42DF267A"/>
    <w:rsid w:val="432B09D4"/>
    <w:rsid w:val="43435576"/>
    <w:rsid w:val="434542A3"/>
    <w:rsid w:val="43661115"/>
    <w:rsid w:val="438374A9"/>
    <w:rsid w:val="43A86F10"/>
    <w:rsid w:val="43E77A38"/>
    <w:rsid w:val="44BE65E0"/>
    <w:rsid w:val="44E26451"/>
    <w:rsid w:val="44E73A68"/>
    <w:rsid w:val="45012F8D"/>
    <w:rsid w:val="45045AC7"/>
    <w:rsid w:val="450E1320"/>
    <w:rsid w:val="45470CB6"/>
    <w:rsid w:val="458E64E3"/>
    <w:rsid w:val="45B401D3"/>
    <w:rsid w:val="45ED636E"/>
    <w:rsid w:val="45FE72BB"/>
    <w:rsid w:val="471D5D1F"/>
    <w:rsid w:val="472A4DB0"/>
    <w:rsid w:val="4738342D"/>
    <w:rsid w:val="475D536A"/>
    <w:rsid w:val="47911341"/>
    <w:rsid w:val="47C47362"/>
    <w:rsid w:val="481A5F60"/>
    <w:rsid w:val="487675DC"/>
    <w:rsid w:val="49156DF5"/>
    <w:rsid w:val="4987571E"/>
    <w:rsid w:val="49936DA3"/>
    <w:rsid w:val="4A8C4473"/>
    <w:rsid w:val="4AB33D29"/>
    <w:rsid w:val="4AF76490"/>
    <w:rsid w:val="4B1F647F"/>
    <w:rsid w:val="4C233239"/>
    <w:rsid w:val="4C3B6727"/>
    <w:rsid w:val="4CAB6713"/>
    <w:rsid w:val="4D202F62"/>
    <w:rsid w:val="4D662315"/>
    <w:rsid w:val="4DBD1A4F"/>
    <w:rsid w:val="4DCB2E58"/>
    <w:rsid w:val="4DDA0EAA"/>
    <w:rsid w:val="4E3B4E99"/>
    <w:rsid w:val="4E880069"/>
    <w:rsid w:val="4EC45334"/>
    <w:rsid w:val="4F1F277C"/>
    <w:rsid w:val="4F613D51"/>
    <w:rsid w:val="4FA47FEB"/>
    <w:rsid w:val="4FC52B83"/>
    <w:rsid w:val="503912EB"/>
    <w:rsid w:val="503C4167"/>
    <w:rsid w:val="50F22391"/>
    <w:rsid w:val="5105698F"/>
    <w:rsid w:val="51E312A3"/>
    <w:rsid w:val="520619D1"/>
    <w:rsid w:val="521A50CA"/>
    <w:rsid w:val="523D1809"/>
    <w:rsid w:val="54345D59"/>
    <w:rsid w:val="543B7DDF"/>
    <w:rsid w:val="54622723"/>
    <w:rsid w:val="54F24A86"/>
    <w:rsid w:val="55106A71"/>
    <w:rsid w:val="555B2034"/>
    <w:rsid w:val="55801A9A"/>
    <w:rsid w:val="55B2291D"/>
    <w:rsid w:val="567C12FA"/>
    <w:rsid w:val="56B57908"/>
    <w:rsid w:val="56CB53DD"/>
    <w:rsid w:val="56FE2233"/>
    <w:rsid w:val="57397077"/>
    <w:rsid w:val="57B21D30"/>
    <w:rsid w:val="57C51437"/>
    <w:rsid w:val="57D460CD"/>
    <w:rsid w:val="57FD73D2"/>
    <w:rsid w:val="59300AFE"/>
    <w:rsid w:val="5B4F3C48"/>
    <w:rsid w:val="5B842A2E"/>
    <w:rsid w:val="5BE905BF"/>
    <w:rsid w:val="5C013209"/>
    <w:rsid w:val="5C077BF3"/>
    <w:rsid w:val="5CF97198"/>
    <w:rsid w:val="5CFC53FF"/>
    <w:rsid w:val="5D993762"/>
    <w:rsid w:val="5DAD294E"/>
    <w:rsid w:val="5E732FE7"/>
    <w:rsid w:val="5EA165A4"/>
    <w:rsid w:val="5EB52965"/>
    <w:rsid w:val="5F0D3D8E"/>
    <w:rsid w:val="5F726888"/>
    <w:rsid w:val="5F7C32D2"/>
    <w:rsid w:val="5FF90678"/>
    <w:rsid w:val="60370D9C"/>
    <w:rsid w:val="60834791"/>
    <w:rsid w:val="60B30F76"/>
    <w:rsid w:val="61106291"/>
    <w:rsid w:val="620B22C0"/>
    <w:rsid w:val="623E7551"/>
    <w:rsid w:val="628A0D56"/>
    <w:rsid w:val="632D793D"/>
    <w:rsid w:val="63F50756"/>
    <w:rsid w:val="64C3075A"/>
    <w:rsid w:val="650E3F83"/>
    <w:rsid w:val="65130235"/>
    <w:rsid w:val="65964E5D"/>
    <w:rsid w:val="65A72B32"/>
    <w:rsid w:val="663B6125"/>
    <w:rsid w:val="66613222"/>
    <w:rsid w:val="66AB1376"/>
    <w:rsid w:val="66AD6293"/>
    <w:rsid w:val="670B0904"/>
    <w:rsid w:val="67494633"/>
    <w:rsid w:val="67606C93"/>
    <w:rsid w:val="679720DB"/>
    <w:rsid w:val="679B3DAE"/>
    <w:rsid w:val="67FA3ADA"/>
    <w:rsid w:val="682723E8"/>
    <w:rsid w:val="688450B6"/>
    <w:rsid w:val="69A306CC"/>
    <w:rsid w:val="69DF4B8A"/>
    <w:rsid w:val="6A101101"/>
    <w:rsid w:val="6A6E291A"/>
    <w:rsid w:val="6A945A9B"/>
    <w:rsid w:val="6AC140B1"/>
    <w:rsid w:val="6ADE7AFC"/>
    <w:rsid w:val="6BA74315"/>
    <w:rsid w:val="6BAB19C6"/>
    <w:rsid w:val="6C490484"/>
    <w:rsid w:val="6CF55FCB"/>
    <w:rsid w:val="6D2F76A6"/>
    <w:rsid w:val="6D4B3B3D"/>
    <w:rsid w:val="6D9739BE"/>
    <w:rsid w:val="6E033242"/>
    <w:rsid w:val="6E425DEE"/>
    <w:rsid w:val="6EEB3FD1"/>
    <w:rsid w:val="701F0BE2"/>
    <w:rsid w:val="702B4173"/>
    <w:rsid w:val="70412B82"/>
    <w:rsid w:val="70AC3247"/>
    <w:rsid w:val="70B25325"/>
    <w:rsid w:val="71272202"/>
    <w:rsid w:val="71286EED"/>
    <w:rsid w:val="71502C3D"/>
    <w:rsid w:val="718B001A"/>
    <w:rsid w:val="71D91954"/>
    <w:rsid w:val="71FA03D2"/>
    <w:rsid w:val="7214068D"/>
    <w:rsid w:val="72664FD3"/>
    <w:rsid w:val="727033D1"/>
    <w:rsid w:val="729B2130"/>
    <w:rsid w:val="72A9539D"/>
    <w:rsid w:val="72C82DDB"/>
    <w:rsid w:val="7339125A"/>
    <w:rsid w:val="73392470"/>
    <w:rsid w:val="734514B7"/>
    <w:rsid w:val="73982572"/>
    <w:rsid w:val="746369B9"/>
    <w:rsid w:val="751F1A4B"/>
    <w:rsid w:val="75747893"/>
    <w:rsid w:val="76250B47"/>
    <w:rsid w:val="76513577"/>
    <w:rsid w:val="766A1C7F"/>
    <w:rsid w:val="769A0ED4"/>
    <w:rsid w:val="76FE0CDA"/>
    <w:rsid w:val="774249AA"/>
    <w:rsid w:val="77520979"/>
    <w:rsid w:val="777271B3"/>
    <w:rsid w:val="781A1483"/>
    <w:rsid w:val="7872717E"/>
    <w:rsid w:val="78762B5D"/>
    <w:rsid w:val="787943FB"/>
    <w:rsid w:val="78987255"/>
    <w:rsid w:val="7910745F"/>
    <w:rsid w:val="791F21A9"/>
    <w:rsid w:val="7A33570C"/>
    <w:rsid w:val="7A6811A8"/>
    <w:rsid w:val="7AFD495C"/>
    <w:rsid w:val="7B8B4159"/>
    <w:rsid w:val="7BA01856"/>
    <w:rsid w:val="7BAE260E"/>
    <w:rsid w:val="7BB27003"/>
    <w:rsid w:val="7C851FC2"/>
    <w:rsid w:val="7CAB1C8C"/>
    <w:rsid w:val="7D7E4262"/>
    <w:rsid w:val="7DBA0D42"/>
    <w:rsid w:val="7DD341AE"/>
    <w:rsid w:val="7DE50D8D"/>
    <w:rsid w:val="7E25518C"/>
    <w:rsid w:val="7E3D0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613E1"/>
  <w15:docId w15:val="{6699F207-FD04-4407-948C-C6989843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rPr>
      <w:sz w:val="21"/>
    </w:rPr>
  </w:style>
  <w:style w:type="paragraph" w:customStyle="1" w:styleId="a5">
    <w:name w:val="自动更正"/>
    <w:qFormat/>
    <w:pPr>
      <w:widowControl w:val="0"/>
      <w:jc w:val="both"/>
    </w:pPr>
    <w:rPr>
      <w:kern w:val="2"/>
      <w:sz w:val="21"/>
      <w:szCs w:val="24"/>
    </w:r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7">
    <w:name w:val="Normal Indent"/>
    <w:basedOn w:val="a0"/>
    <w:link w:val="a8"/>
    <w:qFormat/>
    <w:pPr>
      <w:ind w:firstLine="420"/>
    </w:pPr>
    <w:rPr>
      <w:sz w:val="21"/>
      <w:szCs w:val="20"/>
    </w:rPr>
  </w:style>
  <w:style w:type="paragraph" w:styleId="a9">
    <w:name w:val="caption"/>
    <w:basedOn w:val="a0"/>
    <w:next w:val="a0"/>
    <w:qFormat/>
    <w:pPr>
      <w:spacing w:before="152" w:after="160"/>
    </w:pPr>
    <w:rPr>
      <w:rFonts w:ascii="Arial" w:eastAsia="黑体" w:hAnsi="Arial" w:cs="Arial"/>
      <w:sz w:val="20"/>
      <w:szCs w:val="20"/>
    </w:rPr>
  </w:style>
  <w:style w:type="paragraph" w:styleId="aa">
    <w:name w:val="Document Map"/>
    <w:basedOn w:val="a0"/>
    <w:link w:val="ab"/>
    <w:uiPriority w:val="99"/>
    <w:semiHidden/>
    <w:unhideWhenUsed/>
    <w:qFormat/>
    <w:rPr>
      <w:rFonts w:ascii="宋体"/>
      <w:sz w:val="18"/>
      <w:szCs w:val="18"/>
    </w:rPr>
  </w:style>
  <w:style w:type="paragraph" w:styleId="ac">
    <w:name w:val="annotation text"/>
    <w:basedOn w:val="a0"/>
    <w:link w:val="11"/>
    <w:uiPriority w:val="99"/>
    <w:unhideWhenUsed/>
    <w:qFormat/>
    <w:pPr>
      <w:jc w:val="left"/>
    </w:pPr>
  </w:style>
  <w:style w:type="paragraph" w:styleId="ad">
    <w:name w:val="Body Text Indent"/>
    <w:basedOn w:val="a0"/>
    <w:next w:val="a0"/>
    <w:link w:val="12"/>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e">
    <w:name w:val="Plain Text"/>
    <w:basedOn w:val="a0"/>
    <w:link w:val="13"/>
    <w:qFormat/>
    <w:pPr>
      <w:spacing w:beforeLines="50" w:afterLines="50" w:line="400" w:lineRule="atLeast"/>
    </w:pPr>
    <w:rPr>
      <w:rFonts w:ascii="宋体" w:hAnsi="Courier New"/>
      <w:sz w:val="24"/>
    </w:rPr>
  </w:style>
  <w:style w:type="paragraph" w:styleId="af">
    <w:name w:val="Date"/>
    <w:basedOn w:val="a0"/>
    <w:next w:val="a0"/>
    <w:qFormat/>
    <w:pPr>
      <w:ind w:leftChars="2500" w:left="2500"/>
    </w:pPr>
    <w:rPr>
      <w:rFonts w:eastAsia="楷体_GB2312"/>
      <w:sz w:val="32"/>
      <w:szCs w:val="20"/>
    </w:rPr>
  </w:style>
  <w:style w:type="paragraph" w:styleId="af0">
    <w:name w:val="Balloon Text"/>
    <w:basedOn w:val="a0"/>
    <w:qFormat/>
    <w:rPr>
      <w:sz w:val="18"/>
      <w:szCs w:val="18"/>
    </w:rPr>
  </w:style>
  <w:style w:type="paragraph" w:styleId="af1">
    <w:name w:val="footer"/>
    <w:basedOn w:val="a0"/>
    <w:link w:val="14"/>
    <w:uiPriority w:val="99"/>
    <w:qFormat/>
    <w:pPr>
      <w:tabs>
        <w:tab w:val="center" w:pos="4153"/>
        <w:tab w:val="right" w:pos="8306"/>
      </w:tabs>
      <w:snapToGrid w:val="0"/>
      <w:jc w:val="left"/>
    </w:pPr>
    <w:rPr>
      <w:sz w:val="18"/>
      <w:szCs w:val="18"/>
    </w:rPr>
  </w:style>
  <w:style w:type="paragraph" w:styleId="af2">
    <w:name w:val="header"/>
    <w:basedOn w:val="a0"/>
    <w:link w:val="15"/>
    <w:uiPriority w:val="99"/>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c"/>
    <w:next w:val="ac"/>
    <w:link w:val="af6"/>
    <w:uiPriority w:val="99"/>
    <w:unhideWhenUsed/>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Hyperlink"/>
    <w:uiPriority w:val="99"/>
    <w:qFormat/>
    <w:rPr>
      <w:color w:val="0000FF"/>
      <w:u w:val="single"/>
    </w:rPr>
  </w:style>
  <w:style w:type="character" w:styleId="afb">
    <w:name w:val="annotation reference"/>
    <w:uiPriority w:val="99"/>
    <w:unhideWhenUsed/>
    <w:qFormat/>
    <w:rPr>
      <w:sz w:val="21"/>
      <w:szCs w:val="21"/>
    </w:rPr>
  </w:style>
  <w:style w:type="character" w:customStyle="1" w:styleId="a8">
    <w:name w:val="正文缩进 字符"/>
    <w:link w:val="a7"/>
    <w:qFormat/>
    <w:rPr>
      <w:rFonts w:eastAsia="宋体"/>
      <w:kern w:val="2"/>
      <w:sz w:val="21"/>
      <w:lang w:val="en-US" w:eastAsia="zh-CN" w:bidi="ar-SA"/>
    </w:rPr>
  </w:style>
  <w:style w:type="character" w:customStyle="1" w:styleId="af6">
    <w:name w:val="批注主题 字符"/>
    <w:link w:val="af5"/>
    <w:uiPriority w:val="99"/>
    <w:semiHidden/>
    <w:qFormat/>
    <w:rPr>
      <w:b/>
      <w:bCs/>
      <w:kern w:val="2"/>
      <w:sz w:val="28"/>
      <w:szCs w:val="24"/>
    </w:rPr>
  </w:style>
  <w:style w:type="character" w:customStyle="1" w:styleId="16">
    <w:name w:val="访问过的超链接1"/>
    <w:uiPriority w:val="99"/>
    <w:unhideWhenUsed/>
    <w:qFormat/>
    <w:rPr>
      <w:color w:val="800080"/>
      <w:u w:val="single"/>
    </w:rPr>
  </w:style>
  <w:style w:type="character" w:customStyle="1" w:styleId="15">
    <w:name w:val="页眉 字符1"/>
    <w:link w:val="af2"/>
    <w:uiPriority w:val="99"/>
    <w:qFormat/>
    <w:rPr>
      <w:kern w:val="2"/>
      <w:sz w:val="18"/>
      <w:szCs w:val="18"/>
    </w:rPr>
  </w:style>
  <w:style w:type="character" w:customStyle="1" w:styleId="11">
    <w:name w:val="批注文字 字符1"/>
    <w:link w:val="ac"/>
    <w:uiPriority w:val="99"/>
    <w:semiHidden/>
    <w:qFormat/>
    <w:rPr>
      <w:kern w:val="2"/>
      <w:sz w:val="28"/>
      <w:szCs w:val="24"/>
    </w:rPr>
  </w:style>
  <w:style w:type="character" w:customStyle="1" w:styleId="12">
    <w:name w:val="正文文本缩进 字符1"/>
    <w:link w:val="ad"/>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sz w:val="21"/>
      <w:szCs w:val="21"/>
    </w:rPr>
  </w:style>
  <w:style w:type="character" w:customStyle="1" w:styleId="afc">
    <w:name w:val="正文文本缩进 字符"/>
    <w:qFormat/>
    <w:rPr>
      <w:rFonts w:ascii="宋体" w:hAnsi="Courier New"/>
      <w:spacing w:val="-4"/>
      <w:kern w:val="2"/>
      <w:sz w:val="18"/>
    </w:rPr>
  </w:style>
  <w:style w:type="character" w:customStyle="1" w:styleId="1CharChar">
    <w:name w:val="标题 1 Char Char"/>
    <w:qFormat/>
    <w:rPr>
      <w:rFonts w:eastAsia="宋体"/>
      <w:b/>
      <w:spacing w:val="-2"/>
      <w:sz w:val="24"/>
      <w:lang w:val="en-US" w:eastAsia="zh-CN" w:bidi="ar-SA"/>
    </w:rPr>
  </w:style>
  <w:style w:type="character" w:customStyle="1" w:styleId="14">
    <w:name w:val="页脚 字符1"/>
    <w:link w:val="af1"/>
    <w:uiPriority w:val="99"/>
    <w:qFormat/>
    <w:rPr>
      <w:kern w:val="2"/>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0">
    <w:name w:val="标题 1 字符"/>
    <w:link w:val="1"/>
    <w:uiPriority w:val="9"/>
    <w:qFormat/>
    <w:rPr>
      <w:b/>
      <w:bCs/>
      <w:kern w:val="44"/>
      <w:sz w:val="44"/>
      <w:szCs w:val="44"/>
    </w:rPr>
  </w:style>
  <w:style w:type="character" w:customStyle="1" w:styleId="afd">
    <w:name w:val="纯文本 字符"/>
    <w:qFormat/>
    <w:rPr>
      <w:rFonts w:ascii="宋体" w:hAnsi="Courier New"/>
      <w:kern w:val="2"/>
      <w:sz w:val="24"/>
      <w:szCs w:val="24"/>
    </w:rPr>
  </w:style>
  <w:style w:type="character" w:customStyle="1" w:styleId="afe">
    <w:name w:val="页脚 字符"/>
    <w:uiPriority w:val="99"/>
    <w:qFormat/>
  </w:style>
  <w:style w:type="character" w:customStyle="1" w:styleId="maywed421">
    <w:name w:val="maywed421"/>
    <w:qFormat/>
    <w:rPr>
      <w:color w:val="366FB6"/>
      <w:u w:val="none"/>
    </w:rPr>
  </w:style>
  <w:style w:type="character" w:customStyle="1" w:styleId="PlainTextCharChar">
    <w:name w:val="Plain Text Char Char"/>
    <w:link w:val="17"/>
    <w:qFormat/>
    <w:rPr>
      <w:rFonts w:ascii="宋体" w:hAnsi="Courier New" w:cs="宋体"/>
    </w:rPr>
  </w:style>
  <w:style w:type="paragraph" w:customStyle="1" w:styleId="17">
    <w:name w:val="纯文本1"/>
    <w:basedOn w:val="a0"/>
    <w:link w:val="PlainTextCharChar"/>
    <w:qFormat/>
    <w:rPr>
      <w:rFonts w:ascii="宋体" w:hAnsi="Courier New"/>
      <w:kern w:val="0"/>
      <w:sz w:val="20"/>
      <w:szCs w:val="20"/>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13">
    <w:name w:val="纯文本 字符1"/>
    <w:link w:val="ae"/>
    <w:uiPriority w:val="99"/>
    <w:qFormat/>
    <w:rPr>
      <w:rFonts w:ascii="宋体" w:hAnsi="Courier New"/>
      <w:kern w:val="2"/>
      <w:sz w:val="24"/>
      <w:szCs w:val="24"/>
    </w:rPr>
  </w:style>
  <w:style w:type="character" w:customStyle="1" w:styleId="aff">
    <w:name w:val="页眉 字符"/>
    <w:uiPriority w:val="99"/>
    <w:qFormat/>
  </w:style>
  <w:style w:type="paragraph" w:styleId="aff0">
    <w:name w:val="No Spacing"/>
    <w:qFormat/>
    <w:pPr>
      <w:widowControl w:val="0"/>
      <w:jc w:val="both"/>
    </w:pPr>
    <w:rPr>
      <w:rFonts w:ascii="Calibri" w:hAnsi="Calibri"/>
      <w:kern w:val="2"/>
      <w:sz w:val="21"/>
      <w:szCs w:val="22"/>
    </w:rPr>
  </w:style>
  <w:style w:type="paragraph" w:customStyle="1" w:styleId="18">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9">
    <w:name w:val="列出段落1"/>
    <w:basedOn w:val="a0"/>
    <w:qFormat/>
    <w:pPr>
      <w:ind w:firstLineChars="200" w:firstLine="420"/>
    </w:pPr>
    <w:rPr>
      <w:rFonts w:ascii="Calibri" w:hAnsi="Calibri"/>
      <w:sz w:val="21"/>
    </w:rPr>
  </w:style>
  <w:style w:type="paragraph" w:customStyle="1" w:styleId="aff1">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styleId="aff2">
    <w:name w:val="List Paragraph"/>
    <w:basedOn w:val="a0"/>
    <w:uiPriority w:val="34"/>
    <w:qFormat/>
    <w:pPr>
      <w:ind w:firstLineChars="200" w:firstLine="420"/>
    </w:pPr>
    <w:rPr>
      <w:rFonts w:ascii="Calibri" w:hAnsi="Calibri"/>
      <w:sz w:val="21"/>
      <w:szCs w:val="22"/>
    </w:rPr>
  </w:style>
  <w:style w:type="paragraph" w:customStyle="1" w:styleId="aff3">
    <w:name w:val="正文段"/>
    <w:basedOn w:val="a0"/>
    <w:qFormat/>
    <w:pPr>
      <w:widowControl/>
      <w:snapToGrid w:val="0"/>
      <w:spacing w:afterLines="50"/>
      <w:ind w:firstLineChars="200" w:firstLine="200"/>
    </w:pPr>
    <w:rPr>
      <w:kern w:val="0"/>
      <w:sz w:val="24"/>
      <w:szCs w:val="20"/>
    </w:rPr>
  </w:style>
  <w:style w:type="character" w:customStyle="1" w:styleId="Char">
    <w:name w:val="正文文本缩进 Char"/>
    <w:qFormat/>
    <w:rPr>
      <w:rFonts w:ascii="宋体" w:hAnsi="Courier New"/>
      <w:spacing w:val="-4"/>
      <w:kern w:val="2"/>
      <w:sz w:val="18"/>
    </w:rPr>
  </w:style>
  <w:style w:type="character" w:customStyle="1" w:styleId="Char0">
    <w:name w:val="批注文字 Char"/>
    <w:uiPriority w:val="99"/>
    <w:qFormat/>
    <w:rPr>
      <w:kern w:val="2"/>
      <w:sz w:val="28"/>
      <w:szCs w:val="24"/>
    </w:rPr>
  </w:style>
  <w:style w:type="paragraph" w:customStyle="1" w:styleId="Aff4">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Char2">
    <w:name w:val="纯文本 Char2"/>
    <w:uiPriority w:val="99"/>
    <w:qFormat/>
    <w:rPr>
      <w:rFonts w:ascii="宋体" w:hAnsi="Courier New"/>
      <w:kern w:val="2"/>
      <w:sz w:val="24"/>
      <w:szCs w:val="24"/>
    </w:rPr>
  </w:style>
  <w:style w:type="character" w:customStyle="1" w:styleId="Char10">
    <w:name w:val="批注文字 Char1"/>
    <w:uiPriority w:val="99"/>
    <w:semiHidden/>
    <w:qFormat/>
    <w:locked/>
    <w:rPr>
      <w:kern w:val="2"/>
      <w:sz w:val="28"/>
      <w:szCs w:val="24"/>
    </w:rPr>
  </w:style>
  <w:style w:type="character" w:customStyle="1" w:styleId="ab">
    <w:name w:val="文档结构图 字符"/>
    <w:basedOn w:val="a2"/>
    <w:link w:val="aa"/>
    <w:uiPriority w:val="99"/>
    <w:semiHidden/>
    <w:qFormat/>
    <w:rPr>
      <w:rFonts w:ascii="宋体"/>
      <w:kern w:val="2"/>
      <w:sz w:val="18"/>
      <w:szCs w:val="18"/>
    </w:rPr>
  </w:style>
  <w:style w:type="character" w:customStyle="1" w:styleId="aff5">
    <w:name w:val="批注文字 字符"/>
    <w:uiPriority w:val="99"/>
    <w:qFormat/>
    <w:rPr>
      <w:kern w:val="2"/>
      <w:sz w:val="28"/>
      <w:szCs w:val="24"/>
    </w:rPr>
  </w:style>
  <w:style w:type="character" w:customStyle="1" w:styleId="23">
    <w:name w:val="正文文本缩进 字符2"/>
    <w:qFormat/>
    <w:rPr>
      <w:rFonts w:ascii="宋体" w:hAnsi="Courier New"/>
      <w:spacing w:val="-4"/>
      <w:kern w:val="2"/>
      <w:sz w:val="18"/>
    </w:rPr>
  </w:style>
  <w:style w:type="character" w:customStyle="1" w:styleId="1a">
    <w:name w:val="未处理的提及1"/>
    <w:basedOn w:val="a2"/>
    <w:uiPriority w:val="99"/>
    <w:semiHidden/>
    <w:unhideWhenUsed/>
    <w:qFormat/>
    <w:rPr>
      <w:color w:val="605E5C"/>
      <w:shd w:val="clear" w:color="auto" w:fill="E1DFDD"/>
    </w:rPr>
  </w:style>
  <w:style w:type="table" w:customStyle="1" w:styleId="1b">
    <w:name w:val="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basedOn w:val="a2"/>
    <w:link w:val="a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B129-7528-42B1-BCC4-BAB3F40F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3584</Words>
  <Characters>20435</Characters>
  <Application>Microsoft Office Word</Application>
  <DocSecurity>0</DocSecurity>
  <Lines>170</Lines>
  <Paragraphs>47</Paragraphs>
  <ScaleCrop>false</ScaleCrop>
  <Company/>
  <LinksUpToDate>false</LinksUpToDate>
  <CharactersWithSpaces>23972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2020-07-08T01:14:00Z</dcterms:created>
  <dc:creator>jj</dc:creator>
  <lastModifiedBy>王 鑫涛</lastModifiedBy>
  <lastPrinted>2020-07-08T01:14:00Z</lastPrinted>
  <dcterms:modified xsi:type="dcterms:W3CDTF">2022-07-29T05:08:00Z</dcterms:modified>
  <revision>418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19CCD46FC71A43F5BEF7436A14B4CE86</vt:lpwstr>
  </property>
</Properties>
</file>